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8A1DC" w14:textId="77777777" w:rsidR="00D15A97" w:rsidRDefault="00D15A97" w:rsidP="00D15A97">
      <w:pPr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УТВЕРЖДЕНО</w:t>
      </w:r>
    </w:p>
    <w:p w14:paraId="0A9E9247" w14:textId="3CE70B5F" w:rsidR="00D15A97" w:rsidRPr="00D15A97" w:rsidRDefault="00D15A97" w:rsidP="00D15A97">
      <w:pPr>
        <w:jc w:val="right"/>
        <w:rPr>
          <w:bCs/>
          <w:i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>на</w:t>
      </w:r>
      <w:r w:rsidRPr="00D15A97">
        <w:rPr>
          <w:bCs/>
          <w:i/>
          <w:noProof/>
          <w:sz w:val="28"/>
          <w:szCs w:val="28"/>
        </w:rPr>
        <w:t xml:space="preserve"> заседании кафедры</w:t>
      </w:r>
    </w:p>
    <w:p w14:paraId="1FDD15AB" w14:textId="141A9F98" w:rsidR="00D15A97" w:rsidRPr="00D15A97" w:rsidRDefault="00D15A97" w:rsidP="00D15A97">
      <w:pPr>
        <w:jc w:val="right"/>
        <w:rPr>
          <w:bCs/>
          <w:i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>геодезии</w:t>
      </w:r>
      <w:r w:rsidRPr="00D15A97">
        <w:rPr>
          <w:bCs/>
          <w:i/>
          <w:noProof/>
          <w:sz w:val="28"/>
          <w:szCs w:val="28"/>
        </w:rPr>
        <w:t xml:space="preserve"> и космоаэрокартографии</w:t>
      </w:r>
    </w:p>
    <w:p w14:paraId="1418D97C" w14:textId="77777777" w:rsidR="00D15A97" w:rsidRPr="00D15A97" w:rsidRDefault="00D15A97" w:rsidP="00D15A97">
      <w:pPr>
        <w:jc w:val="right"/>
        <w:rPr>
          <w:bCs/>
          <w:i/>
          <w:noProof/>
          <w:sz w:val="28"/>
          <w:szCs w:val="28"/>
        </w:rPr>
      </w:pPr>
      <w:r w:rsidRPr="00D15A97">
        <w:rPr>
          <w:bCs/>
          <w:i/>
          <w:noProof/>
          <w:sz w:val="28"/>
          <w:szCs w:val="28"/>
        </w:rPr>
        <w:t>Протокол №4 от 29.11.2019г.</w:t>
      </w:r>
    </w:p>
    <w:p w14:paraId="79678471" w14:textId="77777777" w:rsidR="00D15A97" w:rsidRDefault="00D15A97" w:rsidP="00D15A97">
      <w:pPr>
        <w:jc w:val="right"/>
        <w:rPr>
          <w:bCs/>
          <w:i/>
          <w:noProof/>
          <w:sz w:val="28"/>
          <w:szCs w:val="28"/>
        </w:rPr>
      </w:pPr>
      <w:r w:rsidRPr="00D15A97">
        <w:rPr>
          <w:bCs/>
          <w:i/>
          <w:noProof/>
          <w:sz w:val="28"/>
          <w:szCs w:val="28"/>
        </w:rPr>
        <w:t xml:space="preserve">Заведующий кафедрой </w:t>
      </w:r>
    </w:p>
    <w:p w14:paraId="3A2FB4AF" w14:textId="21956181" w:rsidR="00D15A97" w:rsidRDefault="00D15A97" w:rsidP="00D15A97">
      <w:pPr>
        <w:jc w:val="right"/>
        <w:rPr>
          <w:bCs/>
          <w:i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>______</w:t>
      </w:r>
      <w:r w:rsidRPr="00D15A97">
        <w:rPr>
          <w:bCs/>
          <w:i/>
          <w:noProof/>
          <w:sz w:val="28"/>
          <w:szCs w:val="28"/>
        </w:rPr>
        <w:t>__________ А.П. Романкевич</w:t>
      </w:r>
    </w:p>
    <w:p w14:paraId="5C693933" w14:textId="77777777" w:rsidR="00D15A97" w:rsidRDefault="00D15A97" w:rsidP="00D15A97">
      <w:pPr>
        <w:jc w:val="right"/>
        <w:rPr>
          <w:bCs/>
          <w:noProof/>
          <w:sz w:val="28"/>
          <w:szCs w:val="28"/>
        </w:rPr>
      </w:pPr>
    </w:p>
    <w:p w14:paraId="16DA730A" w14:textId="5D1D1C68" w:rsidR="007E298F" w:rsidRPr="00D15A97" w:rsidRDefault="00D15A97" w:rsidP="00C0261C">
      <w:pPr>
        <w:jc w:val="center"/>
        <w:rPr>
          <w:b/>
          <w:bCs/>
          <w:noProof/>
          <w:sz w:val="28"/>
          <w:szCs w:val="28"/>
        </w:rPr>
      </w:pPr>
      <w:r w:rsidRPr="00D15A97">
        <w:rPr>
          <w:b/>
          <w:bCs/>
          <w:noProof/>
          <w:sz w:val="28"/>
          <w:szCs w:val="28"/>
        </w:rPr>
        <w:t>ВОПРОСЫ К ЭКЗАМЕНУ</w:t>
      </w:r>
    </w:p>
    <w:p w14:paraId="661F667C" w14:textId="77777777" w:rsidR="00D15A97" w:rsidRDefault="007E298F" w:rsidP="00E0040A">
      <w:pPr>
        <w:jc w:val="center"/>
        <w:rPr>
          <w:rFonts w:eastAsia="Calibri"/>
          <w:bCs/>
          <w:noProof/>
          <w:spacing w:val="-6"/>
          <w:sz w:val="28"/>
          <w:szCs w:val="28"/>
          <w:lang w:eastAsia="en-US"/>
        </w:rPr>
      </w:pPr>
      <w:r w:rsidRPr="0087380A">
        <w:rPr>
          <w:rFonts w:eastAsia="Calibri"/>
          <w:bCs/>
          <w:noProof/>
          <w:spacing w:val="-6"/>
          <w:sz w:val="28"/>
          <w:szCs w:val="28"/>
          <w:lang w:eastAsia="en-US"/>
        </w:rPr>
        <w:t xml:space="preserve">по учебной дисциплине </w:t>
      </w:r>
    </w:p>
    <w:p w14:paraId="179DB9BC" w14:textId="77777777" w:rsidR="00D15A97" w:rsidRDefault="00D15A97" w:rsidP="00E0040A">
      <w:pPr>
        <w:jc w:val="center"/>
        <w:rPr>
          <w:bCs/>
          <w:noProof/>
          <w:sz w:val="28"/>
          <w:szCs w:val="28"/>
        </w:rPr>
      </w:pPr>
      <w:r w:rsidRPr="0087380A">
        <w:rPr>
          <w:bCs/>
          <w:noProof/>
          <w:sz w:val="28"/>
          <w:szCs w:val="28"/>
        </w:rPr>
        <w:t>«</w:t>
      </w:r>
      <w:r w:rsidRPr="0087380A">
        <w:rPr>
          <w:bCs/>
          <w:sz w:val="28"/>
          <w:szCs w:val="28"/>
        </w:rPr>
        <w:t>ИЗДАНИЕ КАРТ И ОСНОВЫ ПОЛИГРАФИЧЕСКОГО ПРОИЗВОДСТВА</w:t>
      </w:r>
      <w:r w:rsidRPr="0087380A">
        <w:rPr>
          <w:bCs/>
          <w:noProof/>
          <w:sz w:val="28"/>
          <w:szCs w:val="28"/>
        </w:rPr>
        <w:t xml:space="preserve">» </w:t>
      </w:r>
    </w:p>
    <w:p w14:paraId="3EACCAA7" w14:textId="77777777" w:rsidR="00D15A97" w:rsidRDefault="007E298F" w:rsidP="00E0040A">
      <w:pPr>
        <w:jc w:val="center"/>
        <w:rPr>
          <w:rFonts w:eastAsia="Calibri"/>
          <w:noProof/>
          <w:sz w:val="28"/>
          <w:szCs w:val="28"/>
          <w:lang w:eastAsia="en-US"/>
        </w:rPr>
      </w:pPr>
      <w:r w:rsidRPr="0087380A">
        <w:rPr>
          <w:rFonts w:eastAsia="Calibri"/>
          <w:bCs/>
          <w:noProof/>
          <w:sz w:val="28"/>
          <w:szCs w:val="28"/>
          <w:lang w:eastAsia="en-US"/>
        </w:rPr>
        <w:t>для специальности</w:t>
      </w:r>
      <w:r w:rsidRPr="0087380A">
        <w:rPr>
          <w:bCs/>
          <w:noProof/>
          <w:sz w:val="28"/>
          <w:szCs w:val="28"/>
        </w:rPr>
        <w:t xml:space="preserve"> </w:t>
      </w:r>
      <w:r w:rsidRPr="0087380A">
        <w:rPr>
          <w:rFonts w:eastAsia="Calibri"/>
          <w:noProof/>
          <w:sz w:val="28"/>
          <w:szCs w:val="28"/>
          <w:lang w:eastAsia="en-US"/>
        </w:rPr>
        <w:t>1-31 02 03 «Космоаэрокартография»</w:t>
      </w:r>
    </w:p>
    <w:p w14:paraId="11398A35" w14:textId="5E8DA24E" w:rsidR="00562E37" w:rsidRDefault="00D15A97" w:rsidP="00E0040A">
      <w:pPr>
        <w:jc w:val="center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="007649DC" w:rsidRPr="0087380A">
        <w:rPr>
          <w:rFonts w:eastAsia="Calibri"/>
          <w:noProof/>
          <w:sz w:val="28"/>
          <w:szCs w:val="28"/>
          <w:lang w:eastAsia="en-US"/>
        </w:rPr>
        <w:t>201</w:t>
      </w:r>
      <w:r>
        <w:rPr>
          <w:rFonts w:eastAsia="Calibri"/>
          <w:noProof/>
          <w:sz w:val="28"/>
          <w:szCs w:val="28"/>
          <w:lang w:eastAsia="en-US"/>
        </w:rPr>
        <w:t>9—20</w:t>
      </w:r>
      <w:r w:rsidR="007649DC" w:rsidRPr="0087380A">
        <w:rPr>
          <w:rFonts w:eastAsia="Calibri"/>
          <w:noProof/>
          <w:sz w:val="28"/>
          <w:szCs w:val="28"/>
          <w:lang w:eastAsia="en-US"/>
        </w:rPr>
        <w:t xml:space="preserve"> уч</w:t>
      </w:r>
      <w:r>
        <w:rPr>
          <w:rFonts w:eastAsia="Calibri"/>
          <w:noProof/>
          <w:sz w:val="28"/>
          <w:szCs w:val="28"/>
          <w:lang w:eastAsia="en-US"/>
        </w:rPr>
        <w:t>ебный год.</w:t>
      </w:r>
    </w:p>
    <w:p w14:paraId="40D7A55C" w14:textId="77777777" w:rsidR="00D15A97" w:rsidRPr="0087380A" w:rsidRDefault="00D15A97" w:rsidP="00E0040A">
      <w:pPr>
        <w:jc w:val="center"/>
        <w:rPr>
          <w:bCs/>
          <w:noProof/>
          <w:sz w:val="28"/>
          <w:szCs w:val="28"/>
        </w:rPr>
      </w:pPr>
    </w:p>
    <w:p w14:paraId="45A6B489" w14:textId="77777777" w:rsidR="00DE505B" w:rsidRPr="0087380A" w:rsidRDefault="00DE505B" w:rsidP="00DE505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П</w:t>
      </w:r>
      <w:r w:rsidR="00DB3BFD" w:rsidRPr="0087380A">
        <w:rPr>
          <w:bCs/>
          <w:sz w:val="28"/>
          <w:szCs w:val="28"/>
        </w:rPr>
        <w:t xml:space="preserve">редмет и объекты изучения </w:t>
      </w:r>
      <w:r w:rsidR="00DB3BFD" w:rsidRPr="0087380A">
        <w:rPr>
          <w:sz w:val="28"/>
          <w:szCs w:val="28"/>
          <w:lang w:eastAsia="en-US"/>
        </w:rPr>
        <w:t>дисциплины «Издание карт и основы полиграфического производства»</w:t>
      </w:r>
      <w:r w:rsidR="00DB3BFD" w:rsidRPr="0087380A">
        <w:rPr>
          <w:bCs/>
          <w:sz w:val="28"/>
          <w:szCs w:val="28"/>
        </w:rPr>
        <w:t>, связь с другими науками и дисциплинами</w:t>
      </w:r>
      <w:r w:rsidRPr="0087380A">
        <w:rPr>
          <w:bCs/>
          <w:sz w:val="28"/>
          <w:szCs w:val="28"/>
        </w:rPr>
        <w:t xml:space="preserve">. </w:t>
      </w:r>
    </w:p>
    <w:p w14:paraId="55F7E607" w14:textId="77777777" w:rsidR="00DE505B" w:rsidRPr="0087380A" w:rsidRDefault="00DB3BFD" w:rsidP="00DE505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Законодательные акты Республики Беларусь и принципы осуществления картографической и полиграфической деятельности в Республике Беларусь. </w:t>
      </w:r>
    </w:p>
    <w:p w14:paraId="0312A969" w14:textId="77777777" w:rsidR="00DE505B" w:rsidRPr="0087380A" w:rsidRDefault="00DB3BFD" w:rsidP="00DE505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История развития технологии</w:t>
      </w:r>
      <w:r w:rsidR="00DE505B" w:rsidRPr="0087380A">
        <w:rPr>
          <w:bCs/>
          <w:sz w:val="28"/>
          <w:szCs w:val="28"/>
        </w:rPr>
        <w:t xml:space="preserve"> книгопечатания и</w:t>
      </w:r>
      <w:r w:rsidRPr="0087380A">
        <w:rPr>
          <w:bCs/>
          <w:sz w:val="28"/>
          <w:szCs w:val="28"/>
        </w:rPr>
        <w:t xml:space="preserve"> печати картографических изданий</w:t>
      </w:r>
      <w:r w:rsidRPr="0087380A">
        <w:t xml:space="preserve"> </w:t>
      </w:r>
    </w:p>
    <w:p w14:paraId="71EC05A0" w14:textId="3F0A20C5" w:rsidR="00DE505B" w:rsidRPr="0087380A" w:rsidRDefault="00DB3BFD" w:rsidP="00DE505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Технологические </w:t>
      </w:r>
      <w:r w:rsidR="00FF69E5" w:rsidRPr="0087380A">
        <w:rPr>
          <w:bCs/>
          <w:sz w:val="28"/>
          <w:szCs w:val="28"/>
        </w:rPr>
        <w:t>способы</w:t>
      </w:r>
      <w:r w:rsidRPr="0087380A">
        <w:rPr>
          <w:bCs/>
          <w:sz w:val="28"/>
          <w:szCs w:val="28"/>
        </w:rPr>
        <w:t xml:space="preserve"> печати, прошедшие от ксилографии к литографии, хромолитографии и офсетной печати. </w:t>
      </w:r>
    </w:p>
    <w:p w14:paraId="7809A6D3" w14:textId="77777777" w:rsidR="00DE505B" w:rsidRPr="0087380A" w:rsidRDefault="00DB3BFD" w:rsidP="00DE505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Основные картографические издания в периоды времени</w:t>
      </w:r>
      <w:r w:rsidR="00DE505B" w:rsidRPr="0087380A">
        <w:rPr>
          <w:bCs/>
          <w:sz w:val="28"/>
          <w:szCs w:val="28"/>
        </w:rPr>
        <w:t xml:space="preserve"> развития технологии книгопечатания и печати картографических изданий</w:t>
      </w:r>
      <w:r w:rsidRPr="0087380A">
        <w:rPr>
          <w:bCs/>
          <w:sz w:val="28"/>
          <w:szCs w:val="28"/>
        </w:rPr>
        <w:t>.</w:t>
      </w:r>
    </w:p>
    <w:p w14:paraId="4FD38384" w14:textId="77777777" w:rsidR="00DE505B" w:rsidRPr="0087380A" w:rsidRDefault="00DB3BFD" w:rsidP="00DE505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Этапы создания картографических произведений полиграфическим способом. </w:t>
      </w:r>
    </w:p>
    <w:p w14:paraId="6415547F" w14:textId="77777777" w:rsidR="00C202C6" w:rsidRPr="0087380A" w:rsidRDefault="00DB3BFD" w:rsidP="00DE505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Требования, предъявляемые к исходным картографическим материалам</w:t>
      </w:r>
      <w:r w:rsidR="00DE505B" w:rsidRPr="0087380A">
        <w:rPr>
          <w:bCs/>
          <w:sz w:val="28"/>
          <w:szCs w:val="28"/>
        </w:rPr>
        <w:t xml:space="preserve"> в</w:t>
      </w:r>
      <w:r w:rsidR="00C202C6" w:rsidRPr="0087380A">
        <w:rPr>
          <w:bCs/>
          <w:sz w:val="28"/>
          <w:szCs w:val="28"/>
        </w:rPr>
        <w:t xml:space="preserve"> аналоговой технологии составления карт и  подготовки к печати</w:t>
      </w:r>
      <w:r w:rsidRPr="0087380A">
        <w:rPr>
          <w:bCs/>
          <w:sz w:val="28"/>
          <w:szCs w:val="28"/>
        </w:rPr>
        <w:t xml:space="preserve">. </w:t>
      </w:r>
    </w:p>
    <w:p w14:paraId="313AB622" w14:textId="77777777" w:rsidR="00C202C6" w:rsidRPr="0087380A" w:rsidRDefault="00DB3BFD" w:rsidP="00DE505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Способы изготовления картографических оригиналов при различных технологиях производства. </w:t>
      </w:r>
    </w:p>
    <w:p w14:paraId="332F0C94" w14:textId="77777777" w:rsidR="00C202C6" w:rsidRPr="0087380A" w:rsidRDefault="00DB3BFD" w:rsidP="00C202C6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Виды картографических оригиналов</w:t>
      </w:r>
      <w:r w:rsidR="00C202C6" w:rsidRPr="0087380A">
        <w:rPr>
          <w:bCs/>
          <w:sz w:val="28"/>
          <w:szCs w:val="28"/>
        </w:rPr>
        <w:t xml:space="preserve"> в аналоговой технологии составления карт и  подготовки к печати.</w:t>
      </w:r>
    </w:p>
    <w:p w14:paraId="077ADC97" w14:textId="77777777" w:rsidR="00C202C6" w:rsidRPr="0087380A" w:rsidRDefault="00DB3BFD" w:rsidP="00C202C6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Общая технологическая схема аналогового процесса подготовки карт и атласов. </w:t>
      </w:r>
    </w:p>
    <w:p w14:paraId="6EC53D7A" w14:textId="77777777" w:rsidR="00C202C6" w:rsidRPr="0087380A" w:rsidRDefault="00DB3BFD" w:rsidP="00C202C6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Технологии подготовки издательских оригиналов черчением и гравированием. Материалы и инструменты. </w:t>
      </w:r>
    </w:p>
    <w:p w14:paraId="32FA401A" w14:textId="77777777" w:rsidR="00C202C6" w:rsidRPr="0087380A" w:rsidRDefault="00DB3BFD" w:rsidP="00C202C6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Фоторепродукционные, копировальные процессы и оборудование при подготовке фотоформ (диапозитивов) штриховых, полутоновых и фоновых элементов. </w:t>
      </w:r>
    </w:p>
    <w:p w14:paraId="7A3B05F0" w14:textId="77777777" w:rsidR="00C202C6" w:rsidRPr="0087380A" w:rsidRDefault="00DB3BFD" w:rsidP="00C202C6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lastRenderedPageBreak/>
        <w:t>Составительские,</w:t>
      </w:r>
      <w:r w:rsidR="00C202C6" w:rsidRPr="0087380A">
        <w:rPr>
          <w:bCs/>
          <w:sz w:val="28"/>
          <w:szCs w:val="28"/>
        </w:rPr>
        <w:t xml:space="preserve"> и </w:t>
      </w:r>
      <w:r w:rsidRPr="0087380A">
        <w:rPr>
          <w:bCs/>
          <w:sz w:val="28"/>
          <w:szCs w:val="28"/>
        </w:rPr>
        <w:t xml:space="preserve"> издательские картографические оригиналы и их виды. Требования к оригиналам. </w:t>
      </w:r>
    </w:p>
    <w:p w14:paraId="0B8B666A" w14:textId="77777777" w:rsidR="00C202C6" w:rsidRPr="0087380A" w:rsidRDefault="00DB3BFD" w:rsidP="00C202C6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Штриховые и красочные пробы, технология </w:t>
      </w:r>
      <w:r w:rsidR="00C202C6" w:rsidRPr="0087380A">
        <w:rPr>
          <w:bCs/>
          <w:sz w:val="28"/>
          <w:szCs w:val="28"/>
        </w:rPr>
        <w:t xml:space="preserve">их </w:t>
      </w:r>
      <w:r w:rsidRPr="0087380A">
        <w:rPr>
          <w:bCs/>
          <w:sz w:val="28"/>
          <w:szCs w:val="28"/>
        </w:rPr>
        <w:t xml:space="preserve">изготовления и назначение. </w:t>
      </w:r>
    </w:p>
    <w:p w14:paraId="43C4E944" w14:textId="77777777" w:rsidR="00C202C6" w:rsidRPr="0087380A" w:rsidRDefault="00DB3BFD" w:rsidP="00C202C6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Работы, выполняемые со ш</w:t>
      </w:r>
      <w:r w:rsidR="00C202C6" w:rsidRPr="0087380A">
        <w:rPr>
          <w:bCs/>
          <w:sz w:val="28"/>
          <w:szCs w:val="28"/>
        </w:rPr>
        <w:t>триховыми и красочными пробами.</w:t>
      </w:r>
    </w:p>
    <w:p w14:paraId="443E3783" w14:textId="77777777" w:rsidR="001B22F2" w:rsidRPr="0087380A" w:rsidRDefault="00DB3BFD" w:rsidP="001B22F2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Согласования и утверждения на этапах изготовления картографической продукции.  </w:t>
      </w:r>
    </w:p>
    <w:p w14:paraId="6649C914" w14:textId="139A560C" w:rsidR="001B22F2" w:rsidRPr="0087380A" w:rsidRDefault="00703BD0" w:rsidP="001B22F2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Три о</w:t>
      </w:r>
      <w:r w:rsidR="00DB3BFD" w:rsidRPr="0087380A">
        <w:rPr>
          <w:bCs/>
          <w:sz w:val="28"/>
          <w:szCs w:val="28"/>
        </w:rPr>
        <w:t xml:space="preserve">сновных вида полиграфической печати: </w:t>
      </w:r>
      <w:proofErr w:type="gramStart"/>
      <w:r w:rsidR="00DB3BFD" w:rsidRPr="0087380A">
        <w:rPr>
          <w:bCs/>
          <w:sz w:val="28"/>
          <w:szCs w:val="28"/>
        </w:rPr>
        <w:t>высокая</w:t>
      </w:r>
      <w:proofErr w:type="gramEnd"/>
      <w:r w:rsidR="00DB3BFD" w:rsidRPr="0087380A">
        <w:rPr>
          <w:bCs/>
          <w:sz w:val="28"/>
          <w:szCs w:val="28"/>
        </w:rPr>
        <w:t>,</w:t>
      </w:r>
      <w:r w:rsidR="001B22F2" w:rsidRPr="0087380A">
        <w:rPr>
          <w:bCs/>
          <w:sz w:val="28"/>
          <w:szCs w:val="28"/>
        </w:rPr>
        <w:t xml:space="preserve"> глубокая и плоская печать.</w:t>
      </w:r>
      <w:r w:rsidR="00DB3BFD" w:rsidRPr="0087380A">
        <w:rPr>
          <w:bCs/>
          <w:sz w:val="28"/>
          <w:szCs w:val="28"/>
        </w:rPr>
        <w:t xml:space="preserve"> </w:t>
      </w:r>
      <w:r w:rsidR="001B22F2" w:rsidRPr="0087380A">
        <w:rPr>
          <w:bCs/>
          <w:sz w:val="28"/>
          <w:szCs w:val="28"/>
        </w:rPr>
        <w:t>Технологии различных видов печати и их применение.</w:t>
      </w:r>
      <w:r w:rsidR="0087380A" w:rsidRPr="0087380A">
        <w:rPr>
          <w:bCs/>
          <w:sz w:val="28"/>
          <w:szCs w:val="28"/>
        </w:rPr>
        <w:t xml:space="preserve"> </w:t>
      </w:r>
    </w:p>
    <w:p w14:paraId="51BE3F99" w14:textId="77777777" w:rsidR="00F21AFB" w:rsidRPr="0087380A" w:rsidRDefault="00DB3BFD" w:rsidP="001B22F2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>Основы офсетного способа печати карт и атласов и  его преимущества.</w:t>
      </w:r>
      <w:r w:rsidRPr="0087380A">
        <w:rPr>
          <w:bCs/>
          <w:sz w:val="28"/>
          <w:szCs w:val="28"/>
        </w:rPr>
        <w:t xml:space="preserve"> </w:t>
      </w:r>
    </w:p>
    <w:p w14:paraId="2F1E63C0" w14:textId="4C5D7CD9" w:rsidR="00F21AFB" w:rsidRPr="0087380A" w:rsidRDefault="00DB3BFD" w:rsidP="001B22F2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Специальные виды офсетной печати, гильоширование, </w:t>
      </w:r>
      <w:r w:rsidR="008D33BC" w:rsidRPr="0087380A">
        <w:rPr>
          <w:bCs/>
          <w:sz w:val="28"/>
          <w:szCs w:val="28"/>
        </w:rPr>
        <w:t>ирисная (</w:t>
      </w:r>
      <w:r w:rsidRPr="0087380A">
        <w:rPr>
          <w:bCs/>
          <w:sz w:val="28"/>
          <w:szCs w:val="28"/>
        </w:rPr>
        <w:t>ирисн</w:t>
      </w:r>
      <w:r w:rsidR="008D33BC" w:rsidRPr="0087380A">
        <w:rPr>
          <w:bCs/>
          <w:sz w:val="28"/>
          <w:szCs w:val="28"/>
        </w:rPr>
        <w:t>ый раскат)</w:t>
      </w:r>
      <w:r w:rsidRPr="0087380A">
        <w:rPr>
          <w:bCs/>
          <w:sz w:val="28"/>
          <w:szCs w:val="28"/>
        </w:rPr>
        <w:t xml:space="preserve"> и </w:t>
      </w:r>
      <w:proofErr w:type="gramStart"/>
      <w:r w:rsidRPr="0087380A">
        <w:rPr>
          <w:bCs/>
          <w:sz w:val="28"/>
          <w:szCs w:val="28"/>
        </w:rPr>
        <w:t>орловская</w:t>
      </w:r>
      <w:proofErr w:type="gramEnd"/>
      <w:r w:rsidRPr="0087380A">
        <w:rPr>
          <w:bCs/>
          <w:sz w:val="28"/>
          <w:szCs w:val="28"/>
        </w:rPr>
        <w:t xml:space="preserve"> печати. </w:t>
      </w:r>
    </w:p>
    <w:p w14:paraId="489B9BBA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Технология офсетного способа печати и его применение при печати карт и атласов.</w:t>
      </w:r>
    </w:p>
    <w:p w14:paraId="0DA02E52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Печатная форма, печатные и пробельные элементы. </w:t>
      </w:r>
    </w:p>
    <w:p w14:paraId="412036D3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Основные физико-химичес</w:t>
      </w:r>
      <w:r w:rsidR="00F21AFB" w:rsidRPr="0087380A">
        <w:rPr>
          <w:bCs/>
          <w:sz w:val="28"/>
          <w:szCs w:val="28"/>
        </w:rPr>
        <w:t>кие факторы печатного процесса.</w:t>
      </w:r>
    </w:p>
    <w:p w14:paraId="7276DC72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Принцип различного избирательного смачивания (водовосприимичивость и краскооталкивание), гидрофильность и гидрофобность печатных и пробельных элементов пе</w:t>
      </w:r>
      <w:r w:rsidR="00F21AFB" w:rsidRPr="0087380A">
        <w:rPr>
          <w:bCs/>
          <w:sz w:val="28"/>
          <w:szCs w:val="28"/>
        </w:rPr>
        <w:t>чатной формы.</w:t>
      </w:r>
    </w:p>
    <w:p w14:paraId="02F68738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Материалы, применяемые в офсетном процессе. </w:t>
      </w:r>
    </w:p>
    <w:p w14:paraId="2332702E" w14:textId="77B00CF0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Принципиальная конструкция офсетной печатной машины и принципы е</w:t>
      </w:r>
      <w:r w:rsidR="00C76452">
        <w:rPr>
          <w:bCs/>
          <w:sz w:val="28"/>
          <w:szCs w:val="28"/>
        </w:rPr>
        <w:t>ё</w:t>
      </w:r>
      <w:r w:rsidRPr="0087380A">
        <w:rPr>
          <w:bCs/>
          <w:sz w:val="28"/>
          <w:szCs w:val="28"/>
        </w:rPr>
        <w:t xml:space="preserve"> работы. </w:t>
      </w:r>
    </w:p>
    <w:p w14:paraId="49EC6106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Давление при контакте офсетной резины и бумаги и его влияние на качество печати. </w:t>
      </w:r>
    </w:p>
    <w:p w14:paraId="6482945A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Одн</w:t>
      </w:r>
      <w:proofErr w:type="gramStart"/>
      <w:r w:rsidRPr="0087380A">
        <w:rPr>
          <w:bCs/>
          <w:sz w:val="28"/>
          <w:szCs w:val="28"/>
        </w:rPr>
        <w:t>о-</w:t>
      </w:r>
      <w:proofErr w:type="gramEnd"/>
      <w:r w:rsidRPr="0087380A">
        <w:rPr>
          <w:bCs/>
          <w:sz w:val="28"/>
          <w:szCs w:val="28"/>
        </w:rPr>
        <w:t xml:space="preserve"> двухкрасочные печатные машины. </w:t>
      </w:r>
    </w:p>
    <w:p w14:paraId="1CF86C26" w14:textId="40DA3176" w:rsidR="00F21AFB" w:rsidRPr="0087380A" w:rsidRDefault="003764CA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Четырё</w:t>
      </w:r>
      <w:proofErr w:type="gramStart"/>
      <w:r w:rsidRPr="0087380A">
        <w:rPr>
          <w:bCs/>
          <w:sz w:val="28"/>
          <w:szCs w:val="28"/>
        </w:rPr>
        <w:t>х</w:t>
      </w:r>
      <w:r w:rsidR="00DB3BFD" w:rsidRPr="0087380A">
        <w:rPr>
          <w:bCs/>
          <w:sz w:val="28"/>
          <w:szCs w:val="28"/>
        </w:rPr>
        <w:t>-</w:t>
      </w:r>
      <w:proofErr w:type="gramEnd"/>
      <w:r w:rsidR="00DB3BFD" w:rsidRPr="0087380A">
        <w:rPr>
          <w:bCs/>
          <w:sz w:val="28"/>
          <w:szCs w:val="28"/>
        </w:rPr>
        <w:t xml:space="preserve"> пяти</w:t>
      </w:r>
      <w:r w:rsidR="00B67911" w:rsidRPr="0087380A">
        <w:rPr>
          <w:bCs/>
          <w:sz w:val="28"/>
          <w:szCs w:val="28"/>
        </w:rPr>
        <w:t xml:space="preserve">- </w:t>
      </w:r>
      <w:r w:rsidR="00DB3BFD" w:rsidRPr="0087380A">
        <w:rPr>
          <w:bCs/>
          <w:sz w:val="28"/>
          <w:szCs w:val="28"/>
        </w:rPr>
        <w:t xml:space="preserve">красочные листовые и ролевые современные офсетные машины.  </w:t>
      </w:r>
    </w:p>
    <w:p w14:paraId="6990133D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Цифровые печатные машины.</w:t>
      </w:r>
    </w:p>
    <w:p w14:paraId="082F2B29" w14:textId="11529A1F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87380A">
        <w:rPr>
          <w:bCs/>
          <w:sz w:val="28"/>
          <w:szCs w:val="28"/>
        </w:rPr>
        <w:t>Порядок процессов при подготовке к печатанию на офсетной ма</w:t>
      </w:r>
      <w:r w:rsidR="00F21AFB" w:rsidRPr="0087380A">
        <w:rPr>
          <w:bCs/>
          <w:sz w:val="28"/>
          <w:szCs w:val="28"/>
        </w:rPr>
        <w:t>шине (</w:t>
      </w:r>
      <w:r w:rsidRPr="0087380A">
        <w:rPr>
          <w:bCs/>
          <w:sz w:val="28"/>
          <w:szCs w:val="28"/>
        </w:rPr>
        <w:t>Подготовка печатного и увлажняющего аппаратов.</w:t>
      </w:r>
      <w:proofErr w:type="gramEnd"/>
      <w:r w:rsidRPr="0087380A">
        <w:rPr>
          <w:bCs/>
          <w:sz w:val="28"/>
          <w:szCs w:val="28"/>
        </w:rPr>
        <w:t xml:space="preserve"> </w:t>
      </w:r>
      <w:proofErr w:type="gramStart"/>
      <w:r w:rsidRPr="0087380A">
        <w:rPr>
          <w:bCs/>
          <w:sz w:val="28"/>
          <w:szCs w:val="28"/>
        </w:rPr>
        <w:t>Подготовка бумагоп</w:t>
      </w:r>
      <w:r w:rsidR="00F21AFB" w:rsidRPr="0087380A">
        <w:rPr>
          <w:bCs/>
          <w:sz w:val="28"/>
          <w:szCs w:val="28"/>
        </w:rPr>
        <w:t xml:space="preserve">роводящей системы и </w:t>
      </w:r>
      <w:proofErr w:type="spellStart"/>
      <w:r w:rsidR="00F21AFB" w:rsidRPr="0087380A">
        <w:rPr>
          <w:bCs/>
          <w:sz w:val="28"/>
          <w:szCs w:val="28"/>
        </w:rPr>
        <w:t>самоприёмки</w:t>
      </w:r>
      <w:proofErr w:type="spellEnd"/>
      <w:r w:rsidR="00F21AFB" w:rsidRPr="0087380A">
        <w:rPr>
          <w:bCs/>
          <w:sz w:val="28"/>
          <w:szCs w:val="28"/>
        </w:rPr>
        <w:t>).</w:t>
      </w:r>
      <w:proofErr w:type="gramEnd"/>
    </w:p>
    <w:p w14:paraId="28EF4635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Подготовка бумаги и красок. </w:t>
      </w:r>
    </w:p>
    <w:p w14:paraId="0842BDE3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Печать контрольных оттисков. Подписной оттиск к печати тиража. </w:t>
      </w:r>
    </w:p>
    <w:p w14:paraId="6F8958AB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Печать тиража. Контрольные </w:t>
      </w:r>
      <w:r w:rsidR="00F21AFB" w:rsidRPr="0087380A">
        <w:rPr>
          <w:bCs/>
          <w:sz w:val="28"/>
          <w:szCs w:val="28"/>
        </w:rPr>
        <w:t>оттиски  и контроль при печати.</w:t>
      </w:r>
    </w:p>
    <w:p w14:paraId="02247EDB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Материалы, применяемые для тиражирования карт и атласов</w:t>
      </w:r>
      <w:r w:rsidR="00F21AFB" w:rsidRPr="0087380A">
        <w:rPr>
          <w:bCs/>
          <w:sz w:val="28"/>
          <w:szCs w:val="28"/>
        </w:rPr>
        <w:t>.</w:t>
      </w:r>
    </w:p>
    <w:p w14:paraId="5BAC85F6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Печатная бумага. Производство </w:t>
      </w:r>
      <w:proofErr w:type="gramStart"/>
      <w:r w:rsidRPr="0087380A">
        <w:rPr>
          <w:bCs/>
          <w:sz w:val="28"/>
          <w:szCs w:val="28"/>
        </w:rPr>
        <w:t>офсетной</w:t>
      </w:r>
      <w:proofErr w:type="gramEnd"/>
      <w:r w:rsidRPr="0087380A">
        <w:rPr>
          <w:bCs/>
          <w:sz w:val="28"/>
          <w:szCs w:val="28"/>
        </w:rPr>
        <w:t xml:space="preserve"> и картографических бумаг </w:t>
      </w:r>
    </w:p>
    <w:p w14:paraId="71A30309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История изобретения и технология изготовления бумагаподобных материалов в Китае, Индии и Европе. </w:t>
      </w:r>
    </w:p>
    <w:p w14:paraId="5C80E927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Сырье и полуфабрикаты для производства бумаги. </w:t>
      </w:r>
    </w:p>
    <w:p w14:paraId="5DC73F25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lastRenderedPageBreak/>
        <w:t xml:space="preserve">Схема производства бумаги. Получение бумажного волокна - отливка бумаги. </w:t>
      </w:r>
    </w:p>
    <w:p w14:paraId="68C317CC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Характеристика свойств бумаги (композиционные, оптические, размерно-структурные, механические и печатно-технические).  </w:t>
      </w:r>
    </w:p>
    <w:p w14:paraId="63BE07DD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Виды офсетных и картографических бумаг. </w:t>
      </w:r>
    </w:p>
    <w:p w14:paraId="312837B8" w14:textId="4927531D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Требования</w:t>
      </w:r>
      <w:r w:rsidR="00703BD0" w:rsidRPr="0087380A">
        <w:rPr>
          <w:bCs/>
          <w:sz w:val="28"/>
          <w:szCs w:val="28"/>
        </w:rPr>
        <w:t>,</w:t>
      </w:r>
      <w:r w:rsidRPr="0087380A">
        <w:rPr>
          <w:bCs/>
          <w:sz w:val="28"/>
          <w:szCs w:val="28"/>
        </w:rPr>
        <w:t xml:space="preserve"> предъявляемые к бумаге для производства карт и атласов. </w:t>
      </w:r>
    </w:p>
    <w:p w14:paraId="25560B51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Ролевая и листовая бумаги. </w:t>
      </w:r>
    </w:p>
    <w:p w14:paraId="30D47780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Основные форматы ролей офсетной и картографической бумаг. </w:t>
      </w:r>
    </w:p>
    <w:p w14:paraId="771216DF" w14:textId="7BDA1358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Флатовка бумажных ролей. Листовая бумага и е</w:t>
      </w:r>
      <w:r w:rsidR="003764CA">
        <w:rPr>
          <w:bCs/>
          <w:sz w:val="28"/>
          <w:szCs w:val="28"/>
        </w:rPr>
        <w:t>ё</w:t>
      </w:r>
      <w:r w:rsidRPr="0087380A">
        <w:rPr>
          <w:bCs/>
          <w:sz w:val="28"/>
          <w:szCs w:val="28"/>
        </w:rPr>
        <w:t xml:space="preserve"> </w:t>
      </w:r>
      <w:r w:rsidR="00F21AFB" w:rsidRPr="0087380A">
        <w:rPr>
          <w:bCs/>
          <w:sz w:val="28"/>
          <w:szCs w:val="28"/>
        </w:rPr>
        <w:t>форматы.</w:t>
      </w:r>
    </w:p>
    <w:p w14:paraId="79110D6F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Мелованные офсет</w:t>
      </w:r>
      <w:r w:rsidR="00F21AFB" w:rsidRPr="0087380A">
        <w:rPr>
          <w:bCs/>
          <w:sz w:val="28"/>
          <w:szCs w:val="28"/>
        </w:rPr>
        <w:t>ные бумаги, офсетный картон.</w:t>
      </w:r>
    </w:p>
    <w:p w14:paraId="3251E2C6" w14:textId="7A7B1C1E" w:rsidR="00F21AFB" w:rsidRPr="0087380A" w:rsidRDefault="003764CA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Переплётный</w:t>
      </w:r>
      <w:r w:rsidR="00DB3BFD" w:rsidRPr="0087380A">
        <w:rPr>
          <w:bCs/>
          <w:sz w:val="28"/>
          <w:szCs w:val="28"/>
        </w:rPr>
        <w:t xml:space="preserve"> картон и другие материалы, применяемые при издании атласов и карт. </w:t>
      </w:r>
    </w:p>
    <w:p w14:paraId="2EAB8F39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Печатные краски. Состав печатных красок. </w:t>
      </w:r>
    </w:p>
    <w:p w14:paraId="1CD7699A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87380A">
        <w:rPr>
          <w:bCs/>
          <w:sz w:val="28"/>
          <w:szCs w:val="28"/>
        </w:rPr>
        <w:t xml:space="preserve">Красящие вещества (пигменты), лак, связующие вещества, сиккативы, масла (олифы) и растворители. </w:t>
      </w:r>
      <w:proofErr w:type="gramEnd"/>
    </w:p>
    <w:p w14:paraId="4F5D4E17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Изготовление печатных красок. </w:t>
      </w:r>
    </w:p>
    <w:p w14:paraId="6D3BCD9A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Колористические, печатно-технические и физико-химические свойства красок.</w:t>
      </w:r>
    </w:p>
    <w:p w14:paraId="2D0B983B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Основные факторы печатного процесса при офсетной печати. </w:t>
      </w:r>
    </w:p>
    <w:p w14:paraId="4E651BF5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Смачивание бумаги. Ког</w:t>
      </w:r>
      <w:r w:rsidR="00F21AFB" w:rsidRPr="0087380A">
        <w:rPr>
          <w:bCs/>
          <w:sz w:val="28"/>
          <w:szCs w:val="28"/>
        </w:rPr>
        <w:t>езия и адгезия печатных красок.</w:t>
      </w:r>
    </w:p>
    <w:p w14:paraId="31B4128D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Химико-адсорбционное закрепление краски. Капиллярная пропитка бумаги краской и пленкообразование. </w:t>
      </w:r>
    </w:p>
    <w:p w14:paraId="7DE45432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Деформационные свойства бумаги и краски. Давление. Режим печатания.</w:t>
      </w:r>
      <w:r w:rsidRPr="0087380A">
        <w:rPr>
          <w:color w:val="000000"/>
          <w:sz w:val="28"/>
          <w:szCs w:val="28"/>
          <w:lang w:eastAsia="en-US"/>
        </w:rPr>
        <w:tab/>
      </w:r>
    </w:p>
    <w:p w14:paraId="11570FA9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000000"/>
          <w:sz w:val="28"/>
          <w:szCs w:val="28"/>
          <w:lang w:eastAsia="en-US"/>
        </w:rPr>
        <w:t xml:space="preserve">Группа компьютерных технологий допечатной подготовки в системе компьютер - печатная машина. </w:t>
      </w:r>
    </w:p>
    <w:p w14:paraId="6BDF36B9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000000"/>
          <w:sz w:val="28"/>
          <w:szCs w:val="28"/>
          <w:lang w:eastAsia="en-US"/>
        </w:rPr>
        <w:t>Схемы компьютерной технологии допечатной подготовки: компьютер - диапозитив (</w:t>
      </w:r>
      <w:proofErr w:type="spellStart"/>
      <w:r w:rsidRPr="0087380A">
        <w:rPr>
          <w:color w:val="000000"/>
          <w:sz w:val="28"/>
          <w:szCs w:val="28"/>
          <w:lang w:eastAsia="en-US"/>
        </w:rPr>
        <w:t>CtF</w:t>
      </w:r>
      <w:proofErr w:type="spellEnd"/>
      <w:r w:rsidRPr="0087380A">
        <w:rPr>
          <w:color w:val="000000"/>
          <w:sz w:val="28"/>
          <w:szCs w:val="28"/>
          <w:lang w:eastAsia="en-US"/>
        </w:rPr>
        <w:t>) и компьютер - пластина (C</w:t>
      </w:r>
      <w:r w:rsidRPr="0087380A">
        <w:rPr>
          <w:color w:val="000000"/>
          <w:sz w:val="28"/>
          <w:szCs w:val="28"/>
          <w:lang w:val="en-US" w:eastAsia="en-US"/>
        </w:rPr>
        <w:t>t</w:t>
      </w:r>
      <w:r w:rsidR="00F21AFB" w:rsidRPr="0087380A">
        <w:rPr>
          <w:color w:val="000000"/>
          <w:sz w:val="28"/>
          <w:szCs w:val="28"/>
          <w:lang w:eastAsia="en-US"/>
        </w:rPr>
        <w:t>P).</w:t>
      </w:r>
    </w:p>
    <w:p w14:paraId="4BF8C368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333333"/>
          <w:sz w:val="28"/>
          <w:szCs w:val="28"/>
          <w:shd w:val="clear" w:color="auto" w:fill="FFFFFF"/>
        </w:rPr>
        <w:t xml:space="preserve">Цветовые модели (RGB, CMYK и другие модели). </w:t>
      </w:r>
    </w:p>
    <w:p w14:paraId="534E5C31" w14:textId="77777777" w:rsidR="00F21AFB" w:rsidRPr="0087380A" w:rsidRDefault="00DB3BFD" w:rsidP="00F21AFB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333333"/>
          <w:sz w:val="28"/>
          <w:szCs w:val="28"/>
          <w:shd w:val="clear" w:color="auto" w:fill="FFFFFF"/>
        </w:rPr>
        <w:t xml:space="preserve">Система PANTONE и цифровые коды цветов. Веер для 4-красочной печати. </w:t>
      </w:r>
    </w:p>
    <w:p w14:paraId="10F7326F" w14:textId="289F0A11" w:rsidR="00C21E5F" w:rsidRPr="0087380A" w:rsidRDefault="00DB3BFD" w:rsidP="00C21E5F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000000"/>
          <w:sz w:val="28"/>
          <w:szCs w:val="28"/>
          <w:lang w:eastAsia="en-US"/>
        </w:rPr>
        <w:t xml:space="preserve">Программное обеспечение  и его </w:t>
      </w:r>
      <w:r w:rsidRPr="0087380A">
        <w:rPr>
          <w:sz w:val="28"/>
          <w:szCs w:val="28"/>
          <w:lang w:eastAsia="en-US"/>
        </w:rPr>
        <w:t xml:space="preserve">виды, применяемые при предпечатной подготовке картографических изданий (Adobe Illustrator, Adobe Photoshop, </w:t>
      </w:r>
      <w:proofErr w:type="spellStart"/>
      <w:r w:rsidRPr="0087380A">
        <w:rPr>
          <w:sz w:val="28"/>
          <w:szCs w:val="28"/>
          <w:lang w:eastAsia="en-US"/>
        </w:rPr>
        <w:t>Corel</w:t>
      </w:r>
      <w:proofErr w:type="spellEnd"/>
      <w:r w:rsidRPr="0087380A">
        <w:rPr>
          <w:sz w:val="28"/>
          <w:szCs w:val="28"/>
          <w:lang w:eastAsia="en-US"/>
        </w:rPr>
        <w:t xml:space="preserve"> </w:t>
      </w:r>
      <w:proofErr w:type="spellStart"/>
      <w:r w:rsidRPr="0087380A">
        <w:rPr>
          <w:sz w:val="28"/>
          <w:szCs w:val="28"/>
          <w:lang w:eastAsia="en-US"/>
        </w:rPr>
        <w:t>Draw</w:t>
      </w:r>
      <w:proofErr w:type="spellEnd"/>
      <w:r w:rsidRPr="0087380A">
        <w:rPr>
          <w:sz w:val="28"/>
          <w:szCs w:val="28"/>
          <w:lang w:eastAsia="en-US"/>
        </w:rPr>
        <w:t xml:space="preserve">, </w:t>
      </w:r>
      <w:proofErr w:type="spellStart"/>
      <w:r w:rsidRPr="0087380A">
        <w:rPr>
          <w:sz w:val="28"/>
          <w:szCs w:val="28"/>
          <w:lang w:eastAsia="en-US"/>
        </w:rPr>
        <w:t>Macromedi</w:t>
      </w:r>
      <w:r w:rsidR="003764CA">
        <w:rPr>
          <w:sz w:val="28"/>
          <w:szCs w:val="28"/>
          <w:lang w:eastAsia="en-US"/>
        </w:rPr>
        <w:t>a</w:t>
      </w:r>
      <w:proofErr w:type="spellEnd"/>
      <w:r w:rsidR="003764CA">
        <w:rPr>
          <w:sz w:val="28"/>
          <w:szCs w:val="28"/>
          <w:lang w:eastAsia="en-US"/>
        </w:rPr>
        <w:t xml:space="preserve"> </w:t>
      </w:r>
      <w:proofErr w:type="spellStart"/>
      <w:r w:rsidR="003764CA">
        <w:rPr>
          <w:sz w:val="28"/>
          <w:szCs w:val="28"/>
          <w:lang w:eastAsia="en-US"/>
        </w:rPr>
        <w:t>FreeHand</w:t>
      </w:r>
      <w:proofErr w:type="spellEnd"/>
      <w:r w:rsidR="003764CA">
        <w:rPr>
          <w:sz w:val="28"/>
          <w:szCs w:val="28"/>
          <w:lang w:eastAsia="en-US"/>
        </w:rPr>
        <w:t xml:space="preserve">, </w:t>
      </w:r>
      <w:proofErr w:type="spellStart"/>
      <w:r w:rsidR="003764CA">
        <w:rPr>
          <w:sz w:val="28"/>
          <w:szCs w:val="28"/>
          <w:lang w:eastAsia="en-US"/>
        </w:rPr>
        <w:t>Quark-Press</w:t>
      </w:r>
      <w:proofErr w:type="spellEnd"/>
      <w:r w:rsidR="003764CA">
        <w:rPr>
          <w:sz w:val="28"/>
          <w:szCs w:val="28"/>
          <w:lang w:eastAsia="en-US"/>
        </w:rPr>
        <w:t xml:space="preserve">, Adobe </w:t>
      </w:r>
      <w:proofErr w:type="spellStart"/>
      <w:r w:rsidRPr="0087380A">
        <w:rPr>
          <w:sz w:val="28"/>
          <w:szCs w:val="28"/>
          <w:lang w:eastAsia="en-US"/>
        </w:rPr>
        <w:t>InDesign</w:t>
      </w:r>
      <w:proofErr w:type="spellEnd"/>
      <w:r w:rsidRPr="0087380A">
        <w:rPr>
          <w:sz w:val="28"/>
          <w:szCs w:val="28"/>
          <w:lang w:eastAsia="en-US"/>
        </w:rPr>
        <w:t xml:space="preserve">, Adobe </w:t>
      </w:r>
      <w:proofErr w:type="spellStart"/>
      <w:r w:rsidRPr="0087380A">
        <w:rPr>
          <w:sz w:val="28"/>
          <w:szCs w:val="28"/>
          <w:lang w:eastAsia="en-US"/>
        </w:rPr>
        <w:t>Acrobat</w:t>
      </w:r>
      <w:proofErr w:type="spellEnd"/>
      <w:r w:rsidRPr="0087380A">
        <w:rPr>
          <w:sz w:val="28"/>
          <w:szCs w:val="28"/>
          <w:lang w:eastAsia="en-US"/>
        </w:rPr>
        <w:t xml:space="preserve"> Pro,  </w:t>
      </w:r>
      <w:proofErr w:type="spellStart"/>
      <w:r w:rsidRPr="0087380A">
        <w:rPr>
          <w:sz w:val="28"/>
          <w:szCs w:val="28"/>
          <w:lang w:eastAsia="en-US"/>
        </w:rPr>
        <w:t>Acrobat</w:t>
      </w:r>
      <w:proofErr w:type="spellEnd"/>
      <w:r w:rsidRPr="0087380A">
        <w:rPr>
          <w:sz w:val="28"/>
          <w:szCs w:val="28"/>
          <w:lang w:eastAsia="en-US"/>
        </w:rPr>
        <w:t xml:space="preserve"> </w:t>
      </w:r>
      <w:proofErr w:type="spellStart"/>
      <w:r w:rsidRPr="0087380A">
        <w:rPr>
          <w:sz w:val="28"/>
          <w:szCs w:val="28"/>
          <w:lang w:eastAsia="en-US"/>
        </w:rPr>
        <w:t>Distiller</w:t>
      </w:r>
      <w:proofErr w:type="spellEnd"/>
      <w:r w:rsidRPr="0087380A">
        <w:rPr>
          <w:sz w:val="28"/>
          <w:szCs w:val="28"/>
          <w:lang w:eastAsia="en-US"/>
        </w:rPr>
        <w:t xml:space="preserve">). </w:t>
      </w:r>
    </w:p>
    <w:p w14:paraId="5C2E6689" w14:textId="77777777" w:rsidR="00C21E5F" w:rsidRPr="0087380A" w:rsidRDefault="00C21E5F" w:rsidP="00C21E5F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Требования, предъявляемые </w:t>
      </w:r>
      <w:r w:rsidR="00DB3BFD" w:rsidRPr="0087380A">
        <w:rPr>
          <w:sz w:val="28"/>
          <w:szCs w:val="28"/>
          <w:lang w:eastAsia="en-US"/>
        </w:rPr>
        <w:t>к картографическим файлам, подготовленным для полиграфического воспроизведения карт и атласов. Способы и виды контроля подготовленных файлов</w:t>
      </w:r>
      <w:r w:rsidRPr="0087380A">
        <w:rPr>
          <w:sz w:val="28"/>
          <w:szCs w:val="28"/>
          <w:lang w:eastAsia="en-US"/>
        </w:rPr>
        <w:t>.</w:t>
      </w:r>
    </w:p>
    <w:p w14:paraId="5EDA492E" w14:textId="4836E367" w:rsidR="00C21E5F" w:rsidRPr="0087380A" w:rsidRDefault="00DB3BFD" w:rsidP="00C21E5F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333333"/>
          <w:sz w:val="28"/>
          <w:szCs w:val="28"/>
          <w:shd w:val="clear" w:color="auto" w:fill="FFFFFF"/>
        </w:rPr>
        <w:lastRenderedPageBreak/>
        <w:t>Форматы вывода и обмена данными</w:t>
      </w:r>
      <w:r w:rsidR="00C21E5F" w:rsidRPr="0087380A">
        <w:rPr>
          <w:color w:val="333333"/>
          <w:sz w:val="28"/>
          <w:szCs w:val="28"/>
          <w:shd w:val="clear" w:color="auto" w:fill="FFFFFF"/>
        </w:rPr>
        <w:t xml:space="preserve">, </w:t>
      </w:r>
      <w:r w:rsidR="00C21E5F" w:rsidRPr="0087380A">
        <w:rPr>
          <w:sz w:val="28"/>
          <w:szCs w:val="28"/>
          <w:lang w:eastAsia="en-US"/>
        </w:rPr>
        <w:t>подготовленными для полиграфического воспроизведения карт и атласов</w:t>
      </w:r>
      <w:r w:rsidRPr="0087380A">
        <w:rPr>
          <w:color w:val="333333"/>
          <w:sz w:val="28"/>
          <w:szCs w:val="28"/>
          <w:shd w:val="clear" w:color="auto" w:fill="FFFFFF"/>
        </w:rPr>
        <w:t xml:space="preserve"> (</w:t>
      </w:r>
      <w:r w:rsidR="00C21E5F" w:rsidRPr="0087380A">
        <w:rPr>
          <w:color w:val="333333"/>
          <w:sz w:val="28"/>
          <w:szCs w:val="28"/>
          <w:shd w:val="clear" w:color="auto" w:fill="FFFFFF"/>
          <w:lang w:val="en-US"/>
        </w:rPr>
        <w:t>AI</w:t>
      </w:r>
      <w:r w:rsidR="00C21E5F" w:rsidRPr="0087380A">
        <w:rPr>
          <w:color w:val="333333"/>
          <w:sz w:val="28"/>
          <w:szCs w:val="28"/>
          <w:shd w:val="clear" w:color="auto" w:fill="FFFFFF"/>
        </w:rPr>
        <w:t xml:space="preserve">, </w:t>
      </w:r>
      <w:r w:rsidRPr="0087380A">
        <w:rPr>
          <w:color w:val="333333"/>
          <w:sz w:val="28"/>
          <w:szCs w:val="28"/>
          <w:shd w:val="clear" w:color="auto" w:fill="FFFFFF"/>
        </w:rPr>
        <w:t>EPS,  PS, PDF</w:t>
      </w:r>
      <w:r w:rsidR="00C21E5F" w:rsidRPr="0087380A">
        <w:rPr>
          <w:color w:val="333333"/>
          <w:sz w:val="28"/>
          <w:szCs w:val="28"/>
          <w:shd w:val="clear" w:color="auto" w:fill="FFFFFF"/>
        </w:rPr>
        <w:t xml:space="preserve"> и др.</w:t>
      </w:r>
      <w:r w:rsidRPr="0087380A">
        <w:rPr>
          <w:color w:val="333333"/>
          <w:sz w:val="28"/>
          <w:szCs w:val="28"/>
          <w:shd w:val="clear" w:color="auto" w:fill="FFFFFF"/>
        </w:rPr>
        <w:t xml:space="preserve">). </w:t>
      </w:r>
    </w:p>
    <w:p w14:paraId="60F76BB8" w14:textId="2C18D357" w:rsidR="00C21E5F" w:rsidRPr="0087380A" w:rsidRDefault="00DB3BFD" w:rsidP="00C21E5F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333333"/>
          <w:sz w:val="28"/>
          <w:szCs w:val="28"/>
          <w:shd w:val="clear" w:color="auto" w:fill="FFFFFF"/>
        </w:rPr>
        <w:t xml:space="preserve">Понятия компьютерной картографической </w:t>
      </w:r>
      <w:proofErr w:type="spellStart"/>
      <w:r w:rsidRPr="0087380A">
        <w:rPr>
          <w:color w:val="333333"/>
          <w:sz w:val="28"/>
          <w:szCs w:val="28"/>
          <w:shd w:val="clear" w:color="auto" w:fill="FFFFFF"/>
        </w:rPr>
        <w:t>верстки</w:t>
      </w:r>
      <w:proofErr w:type="spellEnd"/>
      <w:r w:rsidRPr="0087380A">
        <w:rPr>
          <w:color w:val="333333"/>
          <w:sz w:val="28"/>
          <w:szCs w:val="28"/>
          <w:shd w:val="clear" w:color="auto" w:fill="FFFFFF"/>
        </w:rPr>
        <w:t xml:space="preserve"> и </w:t>
      </w:r>
      <w:r w:rsidR="00703BD0" w:rsidRPr="0087380A">
        <w:rPr>
          <w:color w:val="333333"/>
          <w:sz w:val="28"/>
          <w:szCs w:val="28"/>
          <w:shd w:val="clear" w:color="auto" w:fill="FFFFFF"/>
        </w:rPr>
        <w:t xml:space="preserve">компьютерные </w:t>
      </w:r>
      <w:r w:rsidR="00C21E5F" w:rsidRPr="0087380A">
        <w:rPr>
          <w:color w:val="333333"/>
          <w:sz w:val="28"/>
          <w:szCs w:val="28"/>
          <w:shd w:val="clear" w:color="auto" w:fill="FFFFFF"/>
        </w:rPr>
        <w:t>программы</w:t>
      </w:r>
      <w:r w:rsidR="00703BD0" w:rsidRPr="0087380A">
        <w:rPr>
          <w:color w:val="333333"/>
          <w:sz w:val="28"/>
          <w:szCs w:val="28"/>
          <w:shd w:val="clear" w:color="auto" w:fill="FFFFFF"/>
        </w:rPr>
        <w:t>,</w:t>
      </w:r>
      <w:r w:rsidR="00C21E5F" w:rsidRPr="0087380A">
        <w:rPr>
          <w:color w:val="333333"/>
          <w:sz w:val="28"/>
          <w:szCs w:val="28"/>
          <w:shd w:val="clear" w:color="auto" w:fill="FFFFFF"/>
        </w:rPr>
        <w:t xml:space="preserve"> </w:t>
      </w:r>
      <w:r w:rsidR="00703BD0" w:rsidRPr="0087380A">
        <w:rPr>
          <w:color w:val="333333"/>
          <w:sz w:val="28"/>
          <w:szCs w:val="28"/>
          <w:shd w:val="clear" w:color="auto" w:fill="FFFFFF"/>
        </w:rPr>
        <w:t xml:space="preserve">предназначенные </w:t>
      </w:r>
      <w:proofErr w:type="gramStart"/>
      <w:r w:rsidR="00703BD0" w:rsidRPr="0087380A">
        <w:rPr>
          <w:color w:val="333333"/>
          <w:sz w:val="28"/>
          <w:szCs w:val="28"/>
          <w:shd w:val="clear" w:color="auto" w:fill="FFFFFF"/>
        </w:rPr>
        <w:t>для</w:t>
      </w:r>
      <w:proofErr w:type="gramEnd"/>
      <w:r w:rsidR="00703BD0" w:rsidRPr="0087380A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703BD0" w:rsidRPr="0087380A">
        <w:rPr>
          <w:color w:val="333333"/>
          <w:sz w:val="28"/>
          <w:szCs w:val="28"/>
          <w:shd w:val="clear" w:color="auto" w:fill="FFFFFF"/>
        </w:rPr>
        <w:t>е</w:t>
      </w:r>
      <w:r w:rsidR="00EE27C6">
        <w:rPr>
          <w:color w:val="333333"/>
          <w:sz w:val="28"/>
          <w:szCs w:val="28"/>
          <w:shd w:val="clear" w:color="auto" w:fill="FFFFFF"/>
        </w:rPr>
        <w:t>ё</w:t>
      </w:r>
      <w:proofErr w:type="gramEnd"/>
      <w:r w:rsidR="00703BD0" w:rsidRPr="0087380A">
        <w:rPr>
          <w:color w:val="333333"/>
          <w:sz w:val="28"/>
          <w:szCs w:val="28"/>
          <w:shd w:val="clear" w:color="auto" w:fill="FFFFFF"/>
        </w:rPr>
        <w:t xml:space="preserve"> </w:t>
      </w:r>
      <w:r w:rsidRPr="0087380A">
        <w:rPr>
          <w:color w:val="333333"/>
          <w:sz w:val="28"/>
          <w:szCs w:val="28"/>
          <w:shd w:val="clear" w:color="auto" w:fill="FFFFFF"/>
        </w:rPr>
        <w:t>выполнение.</w:t>
      </w:r>
      <w:r w:rsidRPr="0087380A">
        <w:rPr>
          <w:sz w:val="28"/>
          <w:szCs w:val="28"/>
          <w:lang w:eastAsia="en-US"/>
        </w:rPr>
        <w:t xml:space="preserve"> </w:t>
      </w:r>
    </w:p>
    <w:p w14:paraId="53C87CFB" w14:textId="77777777" w:rsidR="00C21E5F" w:rsidRPr="0087380A" w:rsidRDefault="00DB3BFD" w:rsidP="00C21E5F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333333"/>
          <w:sz w:val="28"/>
          <w:szCs w:val="28"/>
          <w:shd w:val="clear" w:color="auto" w:fill="FFFFFF"/>
        </w:rPr>
        <w:t xml:space="preserve">Передача файлов для печати. </w:t>
      </w:r>
      <w:r w:rsidRPr="0087380A">
        <w:rPr>
          <w:sz w:val="28"/>
          <w:szCs w:val="28"/>
          <w:lang w:eastAsia="en-US"/>
        </w:rPr>
        <w:t>Контроль и согласование результатов</w:t>
      </w:r>
      <w:r w:rsidR="00C21E5F" w:rsidRPr="0087380A">
        <w:rPr>
          <w:sz w:val="28"/>
          <w:szCs w:val="28"/>
          <w:lang w:eastAsia="en-US"/>
        </w:rPr>
        <w:t>.</w:t>
      </w:r>
    </w:p>
    <w:p w14:paraId="4DF34175" w14:textId="77777777" w:rsidR="00C21E5F" w:rsidRPr="0087380A" w:rsidRDefault="00DB3BFD" w:rsidP="00C21E5F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333333"/>
          <w:sz w:val="28"/>
          <w:szCs w:val="28"/>
          <w:shd w:val="clear" w:color="auto" w:fill="FFFFFF"/>
        </w:rPr>
        <w:t xml:space="preserve">Формы и способы передачи файлов на печать. </w:t>
      </w:r>
    </w:p>
    <w:p w14:paraId="434B71E3" w14:textId="77777777" w:rsidR="00C21E5F" w:rsidRPr="0087380A" w:rsidRDefault="00DB3BFD" w:rsidP="00C21E5F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Фотонаборные комплексы, фотонаборный автомат (ФНА), </w:t>
      </w:r>
      <w:r w:rsidRPr="0087380A">
        <w:rPr>
          <w:color w:val="333333"/>
          <w:sz w:val="28"/>
          <w:szCs w:val="28"/>
          <w:shd w:val="clear" w:color="auto" w:fill="FFFFFF"/>
        </w:rPr>
        <w:t xml:space="preserve">растровый процессор (RIP – </w:t>
      </w:r>
      <w:proofErr w:type="spellStart"/>
      <w:r w:rsidRPr="0087380A">
        <w:rPr>
          <w:color w:val="333333"/>
          <w:sz w:val="28"/>
          <w:szCs w:val="28"/>
          <w:shd w:val="clear" w:color="auto" w:fill="FFFFFF"/>
        </w:rPr>
        <w:t>Raster</w:t>
      </w:r>
      <w:proofErr w:type="spellEnd"/>
      <w:r w:rsidRPr="0087380A">
        <w:rPr>
          <w:color w:val="333333"/>
          <w:sz w:val="28"/>
          <w:szCs w:val="28"/>
          <w:shd w:val="clear" w:color="auto" w:fill="FFFFFF"/>
        </w:rPr>
        <w:t xml:space="preserve"> Image </w:t>
      </w:r>
      <w:proofErr w:type="spellStart"/>
      <w:r w:rsidRPr="0087380A">
        <w:rPr>
          <w:color w:val="333333"/>
          <w:sz w:val="28"/>
          <w:szCs w:val="28"/>
          <w:shd w:val="clear" w:color="auto" w:fill="FFFFFF"/>
        </w:rPr>
        <w:t>Processor</w:t>
      </w:r>
      <w:proofErr w:type="spellEnd"/>
      <w:r w:rsidRPr="0087380A">
        <w:rPr>
          <w:color w:val="333333"/>
          <w:sz w:val="28"/>
          <w:szCs w:val="28"/>
          <w:shd w:val="clear" w:color="auto" w:fill="FFFFFF"/>
        </w:rPr>
        <w:t xml:space="preserve">), проявочная машина. </w:t>
      </w:r>
    </w:p>
    <w:p w14:paraId="126A1877" w14:textId="0AD79D88" w:rsidR="00C21E5F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333333"/>
          <w:sz w:val="28"/>
          <w:szCs w:val="28"/>
          <w:shd w:val="clear" w:color="auto" w:fill="FFFFFF"/>
        </w:rPr>
        <w:t>Контроль и согласование результата обработки файла на RIP  по pdf-файлу низкого разрешения.</w:t>
      </w:r>
    </w:p>
    <w:p w14:paraId="5AD5F058" w14:textId="77777777" w:rsidR="00C21E5F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333333"/>
          <w:sz w:val="28"/>
          <w:szCs w:val="28"/>
          <w:shd w:val="clear" w:color="auto" w:fill="FFFFFF"/>
        </w:rPr>
        <w:t>Устройства  для изготовления  цветопроб (красочных проб)</w:t>
      </w:r>
      <w:r w:rsidR="00C21E5F" w:rsidRPr="0087380A">
        <w:rPr>
          <w:color w:val="333333"/>
          <w:sz w:val="28"/>
          <w:szCs w:val="28"/>
          <w:shd w:val="clear" w:color="auto" w:fill="FFFFFF"/>
        </w:rPr>
        <w:t>.</w:t>
      </w:r>
      <w:r w:rsidRPr="0087380A">
        <w:rPr>
          <w:color w:val="333333"/>
          <w:sz w:val="28"/>
          <w:szCs w:val="28"/>
          <w:shd w:val="clear" w:color="auto" w:fill="FFFFFF"/>
        </w:rPr>
        <w:t xml:space="preserve"> Виды цветопроб (офсетные, аналоговые, цифровые).</w:t>
      </w:r>
    </w:p>
    <w:p w14:paraId="3BE21B55" w14:textId="39F86551" w:rsidR="00C21E5F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Принтеры, плоттеры, цифровые печатные машины. Шкалы контроля цветопробного процесса и </w:t>
      </w:r>
      <w:r w:rsidR="00703BD0" w:rsidRPr="0087380A">
        <w:rPr>
          <w:sz w:val="28"/>
          <w:szCs w:val="28"/>
          <w:lang w:eastAsia="en-US"/>
        </w:rPr>
        <w:t xml:space="preserve">красочные </w:t>
      </w:r>
      <w:r w:rsidRPr="0087380A">
        <w:rPr>
          <w:sz w:val="28"/>
          <w:szCs w:val="28"/>
          <w:lang w:eastAsia="en-US"/>
        </w:rPr>
        <w:t>пробы</w:t>
      </w:r>
      <w:r w:rsidR="00C21E5F" w:rsidRPr="0087380A">
        <w:rPr>
          <w:sz w:val="28"/>
          <w:szCs w:val="28"/>
          <w:lang w:eastAsia="en-US"/>
        </w:rPr>
        <w:t>.</w:t>
      </w:r>
    </w:p>
    <w:p w14:paraId="42C0198D" w14:textId="77777777" w:rsidR="00C21E5F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>Приборы и инструменты контроля в полиграфическом производстве</w:t>
      </w:r>
      <w:r w:rsidR="00C21E5F" w:rsidRPr="0087380A">
        <w:rPr>
          <w:sz w:val="28"/>
          <w:szCs w:val="28"/>
          <w:lang w:eastAsia="en-US"/>
        </w:rPr>
        <w:t>.</w:t>
      </w:r>
    </w:p>
    <w:p w14:paraId="558EC15E" w14:textId="77777777" w:rsidR="00C21E5F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Контроль качества цветоделения. </w:t>
      </w:r>
    </w:p>
    <w:p w14:paraId="065DFCB0" w14:textId="77777777" w:rsidR="00C21E5F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87380A">
        <w:rPr>
          <w:sz w:val="28"/>
          <w:szCs w:val="28"/>
          <w:lang w:eastAsia="en-US"/>
        </w:rPr>
        <w:t xml:space="preserve">Контрольно-измерительные приборы: линзы, микроскопы, контрольные шкалы, денситометры, колориметры, спектрофотометры, электронные </w:t>
      </w:r>
      <w:proofErr w:type="spellStart"/>
      <w:r w:rsidRPr="0087380A">
        <w:rPr>
          <w:sz w:val="28"/>
          <w:szCs w:val="28"/>
          <w:lang w:eastAsia="en-US"/>
        </w:rPr>
        <w:t>pH</w:t>
      </w:r>
      <w:proofErr w:type="spellEnd"/>
      <w:r w:rsidRPr="0087380A">
        <w:rPr>
          <w:sz w:val="28"/>
          <w:szCs w:val="28"/>
          <w:lang w:eastAsia="en-US"/>
        </w:rPr>
        <w:t xml:space="preserve">-метры индикаторы. </w:t>
      </w:r>
      <w:proofErr w:type="gramEnd"/>
    </w:p>
    <w:p w14:paraId="0E1B6B39" w14:textId="77777777" w:rsidR="00C21E5F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Шкалы оперативного контроля печатного процесса ВНИИ полиграфии и немецкого института </w:t>
      </w:r>
      <w:proofErr w:type="spellStart"/>
      <w:r w:rsidRPr="0087380A">
        <w:rPr>
          <w:sz w:val="28"/>
          <w:szCs w:val="28"/>
          <w:lang w:eastAsia="en-US"/>
        </w:rPr>
        <w:t>Fogra</w:t>
      </w:r>
      <w:proofErr w:type="spellEnd"/>
      <w:r w:rsidRPr="0087380A">
        <w:rPr>
          <w:sz w:val="28"/>
          <w:szCs w:val="28"/>
          <w:lang w:eastAsia="en-US"/>
        </w:rPr>
        <w:t>.</w:t>
      </w:r>
    </w:p>
    <w:p w14:paraId="44A0877F" w14:textId="626DDF35" w:rsidR="00C21E5F" w:rsidRPr="0087380A" w:rsidRDefault="00DB3BFD" w:rsidP="00C21E5F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color w:val="000000"/>
          <w:sz w:val="28"/>
          <w:szCs w:val="28"/>
          <w:lang w:eastAsia="en-US"/>
        </w:rPr>
        <w:t xml:space="preserve">Технологические схемы офсетной печати: компьютер </w:t>
      </w:r>
      <w:r w:rsidR="003764CA">
        <w:rPr>
          <w:color w:val="000000"/>
          <w:sz w:val="28"/>
          <w:szCs w:val="28"/>
          <w:lang w:eastAsia="en-US"/>
        </w:rPr>
        <w:t xml:space="preserve">— </w:t>
      </w:r>
      <w:r w:rsidRPr="0087380A">
        <w:rPr>
          <w:color w:val="000000"/>
          <w:sz w:val="28"/>
          <w:szCs w:val="28"/>
          <w:lang w:eastAsia="en-US"/>
        </w:rPr>
        <w:t>печатная машина (</w:t>
      </w:r>
      <w:proofErr w:type="spellStart"/>
      <w:r w:rsidRPr="0087380A">
        <w:rPr>
          <w:color w:val="000000"/>
          <w:sz w:val="28"/>
          <w:szCs w:val="28"/>
          <w:lang w:eastAsia="en-US"/>
        </w:rPr>
        <w:t>Computer-to-press</w:t>
      </w:r>
      <w:proofErr w:type="spellEnd"/>
      <w:r w:rsidRPr="0087380A">
        <w:rPr>
          <w:color w:val="000000"/>
          <w:sz w:val="28"/>
          <w:szCs w:val="28"/>
          <w:lang w:eastAsia="en-US"/>
        </w:rPr>
        <w:t xml:space="preserve">) и компьютер </w:t>
      </w:r>
      <w:r w:rsidR="003764CA">
        <w:rPr>
          <w:color w:val="000000"/>
          <w:sz w:val="28"/>
          <w:szCs w:val="28"/>
          <w:lang w:eastAsia="en-US"/>
        </w:rPr>
        <w:t>—</w:t>
      </w:r>
      <w:r w:rsidRPr="0087380A">
        <w:rPr>
          <w:color w:val="000000"/>
          <w:sz w:val="28"/>
          <w:szCs w:val="28"/>
          <w:lang w:eastAsia="en-US"/>
        </w:rPr>
        <w:t xml:space="preserve"> цифровая машина (</w:t>
      </w:r>
      <w:proofErr w:type="spellStart"/>
      <w:r w:rsidRPr="0087380A">
        <w:rPr>
          <w:color w:val="000000"/>
          <w:sz w:val="28"/>
          <w:szCs w:val="28"/>
          <w:lang w:eastAsia="en-US"/>
        </w:rPr>
        <w:t>Computer-to-print</w:t>
      </w:r>
      <w:proofErr w:type="spellEnd"/>
      <w:r w:rsidRPr="0087380A">
        <w:rPr>
          <w:color w:val="000000"/>
          <w:sz w:val="28"/>
          <w:szCs w:val="28"/>
          <w:lang w:eastAsia="en-US"/>
        </w:rPr>
        <w:t xml:space="preserve">). Контроль печати и согласование результатов. </w:t>
      </w:r>
    </w:p>
    <w:p w14:paraId="7F1CE56B" w14:textId="6988881E" w:rsidR="00C21E5F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Техническое редактирование карт и атласов</w:t>
      </w:r>
      <w:r w:rsidR="001312D1" w:rsidRPr="0087380A">
        <w:rPr>
          <w:bCs/>
          <w:sz w:val="28"/>
          <w:szCs w:val="28"/>
        </w:rPr>
        <w:t>, его выполнение на разных этапах создания карт и атласов и</w:t>
      </w:r>
      <w:r w:rsidRPr="0087380A">
        <w:rPr>
          <w:bCs/>
          <w:sz w:val="28"/>
          <w:szCs w:val="28"/>
        </w:rPr>
        <w:t xml:space="preserve"> задачи</w:t>
      </w:r>
      <w:r w:rsidR="00C21E5F" w:rsidRPr="0087380A">
        <w:rPr>
          <w:bCs/>
          <w:sz w:val="28"/>
          <w:szCs w:val="28"/>
        </w:rPr>
        <w:t>.</w:t>
      </w:r>
    </w:p>
    <w:p w14:paraId="22570D68" w14:textId="77777777" w:rsidR="001312D1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Выходных сведения и Выпускных данные на картографической продукции. Требования по их размещению. Инструкции, нормы и правила, регламентирующие Выходные сведения. </w:t>
      </w:r>
    </w:p>
    <w:p w14:paraId="17C8F142" w14:textId="77777777" w:rsidR="001312D1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Условный печатный лист. Физический печатный лист. </w:t>
      </w:r>
    </w:p>
    <w:p w14:paraId="26B6820B" w14:textId="0524F1D3" w:rsidR="001312D1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Авторский печатный лист. </w:t>
      </w:r>
      <w:r w:rsidR="003764CA" w:rsidRPr="0087380A">
        <w:rPr>
          <w:sz w:val="28"/>
          <w:szCs w:val="28"/>
          <w:lang w:eastAsia="en-US"/>
        </w:rPr>
        <w:t>Учётно</w:t>
      </w:r>
      <w:r w:rsidRPr="0087380A">
        <w:rPr>
          <w:sz w:val="28"/>
          <w:szCs w:val="28"/>
          <w:lang w:eastAsia="en-US"/>
        </w:rPr>
        <w:t xml:space="preserve">-издательский лист. </w:t>
      </w:r>
    </w:p>
    <w:p w14:paraId="345C6D56" w14:textId="77777777" w:rsidR="001312D1" w:rsidRPr="0087380A" w:rsidRDefault="00DB3BFD" w:rsidP="00DB3BFD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Формат издания. Макет издания карт или атласа. </w:t>
      </w:r>
    </w:p>
    <w:p w14:paraId="37EB99E2" w14:textId="4976B4B7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Типы </w:t>
      </w:r>
      <w:r w:rsidR="003764CA" w:rsidRPr="0087380A">
        <w:rPr>
          <w:sz w:val="28"/>
          <w:szCs w:val="28"/>
          <w:lang w:eastAsia="en-US"/>
        </w:rPr>
        <w:t>переплётов</w:t>
      </w:r>
      <w:r w:rsidRPr="0087380A">
        <w:rPr>
          <w:sz w:val="28"/>
          <w:szCs w:val="28"/>
          <w:lang w:eastAsia="en-US"/>
        </w:rPr>
        <w:t xml:space="preserve"> и внешние элементы атласа.</w:t>
      </w:r>
    </w:p>
    <w:p w14:paraId="318B64E0" w14:textId="77777777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Роль и задачи технического редактирования, решаемые на этапах редакционно-подготовительных, составительских и предпечатных работ. </w:t>
      </w:r>
    </w:p>
    <w:p w14:paraId="45CC842F" w14:textId="77777777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lastRenderedPageBreak/>
        <w:t xml:space="preserve">Печатный лист картографических изданий. Расчет печатного листа для различных форматов издания карт и атласов. </w:t>
      </w:r>
    </w:p>
    <w:p w14:paraId="21DC749C" w14:textId="0F782600" w:rsidR="001312D1" w:rsidRPr="0087380A" w:rsidRDefault="001312D1" w:rsidP="00E74CC0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Красочная проба и е</w:t>
      </w:r>
      <w:r w:rsidR="003764CA">
        <w:rPr>
          <w:bCs/>
          <w:sz w:val="28"/>
          <w:szCs w:val="28"/>
        </w:rPr>
        <w:t>ё</w:t>
      </w:r>
      <w:r w:rsidRPr="0087380A">
        <w:rPr>
          <w:bCs/>
          <w:sz w:val="28"/>
          <w:szCs w:val="28"/>
        </w:rPr>
        <w:t xml:space="preserve"> значение </w:t>
      </w:r>
      <w:proofErr w:type="gramStart"/>
      <w:r w:rsidRPr="0087380A">
        <w:rPr>
          <w:bCs/>
          <w:sz w:val="28"/>
          <w:szCs w:val="28"/>
        </w:rPr>
        <w:t>при</w:t>
      </w:r>
      <w:proofErr w:type="gramEnd"/>
      <w:r w:rsidRPr="0087380A">
        <w:rPr>
          <w:bCs/>
          <w:sz w:val="28"/>
          <w:szCs w:val="28"/>
        </w:rPr>
        <w:t xml:space="preserve"> подготовки к печати карт и атласов</w:t>
      </w:r>
      <w:r w:rsidR="00DB3BFD" w:rsidRPr="0087380A">
        <w:rPr>
          <w:bCs/>
          <w:sz w:val="28"/>
          <w:szCs w:val="28"/>
        </w:rPr>
        <w:t xml:space="preserve">. </w:t>
      </w:r>
      <w:r w:rsidR="00DB3BFD" w:rsidRPr="0087380A">
        <w:rPr>
          <w:sz w:val="28"/>
          <w:szCs w:val="28"/>
          <w:lang w:eastAsia="en-US"/>
        </w:rPr>
        <w:t xml:space="preserve"> </w:t>
      </w:r>
    </w:p>
    <w:p w14:paraId="53CC7A6C" w14:textId="66F29C5D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>Основные дефекты печатного процесса</w:t>
      </w:r>
      <w:r w:rsidR="008D33BC" w:rsidRPr="0087380A">
        <w:rPr>
          <w:sz w:val="28"/>
          <w:szCs w:val="28"/>
          <w:lang w:eastAsia="en-US"/>
        </w:rPr>
        <w:t xml:space="preserve"> в </w:t>
      </w:r>
      <w:r w:rsidR="008D33BC" w:rsidRPr="0087380A">
        <w:rPr>
          <w:bCs/>
          <w:sz w:val="28"/>
          <w:szCs w:val="28"/>
        </w:rPr>
        <w:t>производстве картографической продукции</w:t>
      </w:r>
      <w:r w:rsidRPr="0087380A">
        <w:rPr>
          <w:sz w:val="28"/>
          <w:szCs w:val="28"/>
          <w:lang w:eastAsia="en-US"/>
        </w:rPr>
        <w:t>.</w:t>
      </w:r>
      <w:r w:rsidRPr="0087380A">
        <w:rPr>
          <w:sz w:val="28"/>
          <w:szCs w:val="28"/>
          <w:lang w:eastAsia="en-US"/>
        </w:rPr>
        <w:tab/>
      </w:r>
    </w:p>
    <w:p w14:paraId="112206D0" w14:textId="20854824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Отделка тиража готовой картографической продукции и </w:t>
      </w:r>
      <w:r w:rsidR="003764CA" w:rsidRPr="0087380A">
        <w:rPr>
          <w:bCs/>
          <w:sz w:val="28"/>
          <w:szCs w:val="28"/>
        </w:rPr>
        <w:t>переплётно</w:t>
      </w:r>
      <w:r w:rsidRPr="0087380A">
        <w:rPr>
          <w:bCs/>
          <w:sz w:val="28"/>
          <w:szCs w:val="28"/>
        </w:rPr>
        <w:t>-брошюровочные процессы</w:t>
      </w:r>
      <w:r w:rsidR="001312D1" w:rsidRPr="0087380A">
        <w:rPr>
          <w:bCs/>
          <w:sz w:val="28"/>
          <w:szCs w:val="28"/>
        </w:rPr>
        <w:t>.</w:t>
      </w:r>
    </w:p>
    <w:p w14:paraId="305FB14B" w14:textId="35F529BC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Фальцовка печатных листов карт и  тетрадей атласов</w:t>
      </w:r>
      <w:r w:rsidR="008D33BC" w:rsidRPr="0087380A">
        <w:rPr>
          <w:bCs/>
          <w:sz w:val="28"/>
          <w:szCs w:val="28"/>
        </w:rPr>
        <w:t xml:space="preserve"> при листовой и ролевой (рулонной) печати</w:t>
      </w:r>
      <w:r w:rsidRPr="0087380A">
        <w:rPr>
          <w:bCs/>
          <w:sz w:val="28"/>
          <w:szCs w:val="28"/>
        </w:rPr>
        <w:t xml:space="preserve">. </w:t>
      </w:r>
    </w:p>
    <w:p w14:paraId="34A5A951" w14:textId="64866152" w:rsidR="00245DE0" w:rsidRPr="0087380A" w:rsidRDefault="00245DE0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</w:rPr>
        <w:t xml:space="preserve">Биговка печатных листов. </w:t>
      </w:r>
      <w:r w:rsidRPr="0087380A">
        <w:rPr>
          <w:sz w:val="28"/>
          <w:lang w:val="be-BY"/>
        </w:rPr>
        <w:t>Определение и назначение</w:t>
      </w:r>
    </w:p>
    <w:p w14:paraId="36AA6A6C" w14:textId="77777777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Метки печатных листов и фальцовки. </w:t>
      </w:r>
    </w:p>
    <w:p w14:paraId="15D8EB63" w14:textId="77777777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Сигнатура и спуск полос. </w:t>
      </w:r>
    </w:p>
    <w:p w14:paraId="2F186822" w14:textId="77777777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Подборка тетрадей атласов. </w:t>
      </w:r>
    </w:p>
    <w:p w14:paraId="075FFE0B" w14:textId="77777777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Швейное и бесшвейное скрепление блоков атласа. </w:t>
      </w:r>
    </w:p>
    <w:p w14:paraId="3E3E564C" w14:textId="430EA97A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Типы и виды </w:t>
      </w:r>
      <w:r w:rsidR="003764CA" w:rsidRPr="0087380A">
        <w:rPr>
          <w:bCs/>
          <w:sz w:val="28"/>
          <w:szCs w:val="28"/>
        </w:rPr>
        <w:t>переплётов</w:t>
      </w:r>
      <w:r w:rsidR="008D33BC" w:rsidRPr="0087380A">
        <w:rPr>
          <w:bCs/>
          <w:sz w:val="28"/>
          <w:szCs w:val="28"/>
        </w:rPr>
        <w:t>, внешние элементы атласов</w:t>
      </w:r>
      <w:r w:rsidRPr="0087380A">
        <w:rPr>
          <w:bCs/>
          <w:sz w:val="28"/>
          <w:szCs w:val="28"/>
        </w:rPr>
        <w:t xml:space="preserve">. </w:t>
      </w:r>
    </w:p>
    <w:p w14:paraId="1B2D33A8" w14:textId="4C951B2F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Изготовление </w:t>
      </w:r>
      <w:r w:rsidR="003764CA" w:rsidRPr="0087380A">
        <w:rPr>
          <w:bCs/>
          <w:sz w:val="28"/>
          <w:szCs w:val="28"/>
        </w:rPr>
        <w:t>переплётных</w:t>
      </w:r>
      <w:r w:rsidRPr="0087380A">
        <w:rPr>
          <w:bCs/>
          <w:sz w:val="28"/>
          <w:szCs w:val="28"/>
        </w:rPr>
        <w:t xml:space="preserve"> крышек. Вставка  блоков в </w:t>
      </w:r>
      <w:r w:rsidR="003764CA" w:rsidRPr="0087380A">
        <w:rPr>
          <w:bCs/>
          <w:sz w:val="28"/>
          <w:szCs w:val="28"/>
        </w:rPr>
        <w:t>переплётные</w:t>
      </w:r>
      <w:r w:rsidRPr="0087380A">
        <w:rPr>
          <w:bCs/>
          <w:sz w:val="28"/>
          <w:szCs w:val="28"/>
        </w:rPr>
        <w:t xml:space="preserve"> крышки. </w:t>
      </w:r>
    </w:p>
    <w:p w14:paraId="2ED27725" w14:textId="174DBB2E" w:rsidR="008B41C4" w:rsidRPr="0087380A" w:rsidRDefault="008B41C4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Функции веса и </w:t>
      </w:r>
      <w:r w:rsidR="003764CA" w:rsidRPr="0087380A">
        <w:rPr>
          <w:bCs/>
          <w:sz w:val="28"/>
          <w:szCs w:val="28"/>
        </w:rPr>
        <w:t>объёма</w:t>
      </w:r>
      <w:r w:rsidRPr="0087380A">
        <w:rPr>
          <w:bCs/>
          <w:sz w:val="28"/>
          <w:szCs w:val="28"/>
        </w:rPr>
        <w:t xml:space="preserve"> тиража при подготовке тиражирования карт и атласов.</w:t>
      </w:r>
    </w:p>
    <w:p w14:paraId="621B25E9" w14:textId="1ADD29C1" w:rsidR="008B41C4" w:rsidRPr="0087380A" w:rsidRDefault="008B41C4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Принципы </w:t>
      </w:r>
      <w:r w:rsidR="003764CA" w:rsidRPr="0087380A">
        <w:rPr>
          <w:bCs/>
          <w:sz w:val="28"/>
          <w:szCs w:val="28"/>
        </w:rPr>
        <w:t>расчёта</w:t>
      </w:r>
      <w:r w:rsidRPr="0087380A">
        <w:rPr>
          <w:bCs/>
          <w:sz w:val="28"/>
          <w:szCs w:val="28"/>
        </w:rPr>
        <w:t xml:space="preserve"> веса и </w:t>
      </w:r>
      <w:r w:rsidR="003764CA" w:rsidRPr="0087380A">
        <w:rPr>
          <w:bCs/>
          <w:sz w:val="28"/>
          <w:szCs w:val="28"/>
        </w:rPr>
        <w:t>объёма</w:t>
      </w:r>
      <w:r w:rsidRPr="0087380A">
        <w:rPr>
          <w:bCs/>
          <w:sz w:val="28"/>
          <w:szCs w:val="28"/>
        </w:rPr>
        <w:t xml:space="preserve"> бумаги.</w:t>
      </w:r>
    </w:p>
    <w:p w14:paraId="0B46E01D" w14:textId="787253D8" w:rsidR="008B41C4" w:rsidRPr="0087380A" w:rsidRDefault="008B41C4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Нормы отходов и расход бумаги для печати картографической продукции.</w:t>
      </w:r>
    </w:p>
    <w:p w14:paraId="550772CA" w14:textId="1F0CE2EC" w:rsidR="008B41C4" w:rsidRPr="0087380A" w:rsidRDefault="008B41C4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Принципиальная схема </w:t>
      </w:r>
      <w:r w:rsidR="003764CA" w:rsidRPr="0087380A">
        <w:rPr>
          <w:bCs/>
          <w:sz w:val="28"/>
          <w:szCs w:val="28"/>
        </w:rPr>
        <w:t>расчёта</w:t>
      </w:r>
      <w:r w:rsidRPr="0087380A">
        <w:rPr>
          <w:bCs/>
          <w:sz w:val="28"/>
          <w:szCs w:val="28"/>
        </w:rPr>
        <w:t xml:space="preserve"> веса 1 экз. картографического издания и потребности такого </w:t>
      </w:r>
      <w:r w:rsidR="003764CA" w:rsidRPr="0087380A">
        <w:rPr>
          <w:bCs/>
          <w:sz w:val="28"/>
          <w:szCs w:val="28"/>
        </w:rPr>
        <w:t>расчёта</w:t>
      </w:r>
      <w:r w:rsidRPr="0087380A">
        <w:rPr>
          <w:bCs/>
          <w:sz w:val="28"/>
          <w:szCs w:val="28"/>
        </w:rPr>
        <w:t>.</w:t>
      </w:r>
    </w:p>
    <w:p w14:paraId="773E36D1" w14:textId="6313A0A1" w:rsidR="00011BBD" w:rsidRPr="0087380A" w:rsidRDefault="00011BB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</w:rPr>
        <w:t>Упаковка  карт и атласов в пачки, требования к её материалам. Ярлык.</w:t>
      </w:r>
      <w:r w:rsidR="0087380A" w:rsidRPr="0087380A">
        <w:rPr>
          <w:sz w:val="28"/>
          <w:szCs w:val="28"/>
        </w:rPr>
        <w:t xml:space="preserve"> </w:t>
      </w:r>
      <w:r w:rsidR="003764CA" w:rsidRPr="0087380A">
        <w:rPr>
          <w:sz w:val="28"/>
          <w:szCs w:val="28"/>
        </w:rPr>
        <w:t>Паллета</w:t>
      </w:r>
      <w:r w:rsidR="0087380A" w:rsidRPr="0087380A">
        <w:rPr>
          <w:sz w:val="28"/>
          <w:szCs w:val="28"/>
        </w:rPr>
        <w:t xml:space="preserve"> и </w:t>
      </w:r>
      <w:r w:rsidR="003764CA" w:rsidRPr="0087380A">
        <w:rPr>
          <w:sz w:val="28"/>
          <w:szCs w:val="28"/>
        </w:rPr>
        <w:t>поддон</w:t>
      </w:r>
      <w:r w:rsidR="0087380A" w:rsidRPr="0087380A">
        <w:rPr>
          <w:sz w:val="28"/>
          <w:szCs w:val="28"/>
        </w:rPr>
        <w:t>. Стандарты и требования к ним.</w:t>
      </w:r>
    </w:p>
    <w:p w14:paraId="47E11D0B" w14:textId="77777777" w:rsidR="001312D1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>Совершенствование цифровых технологий, компьютерного и программного обеспечения</w:t>
      </w:r>
      <w:r w:rsidR="001312D1" w:rsidRPr="0087380A">
        <w:rPr>
          <w:sz w:val="28"/>
          <w:szCs w:val="28"/>
          <w:lang w:eastAsia="en-US"/>
        </w:rPr>
        <w:t xml:space="preserve">, </w:t>
      </w:r>
      <w:r w:rsidRPr="0087380A">
        <w:rPr>
          <w:sz w:val="28"/>
          <w:szCs w:val="28"/>
          <w:lang w:eastAsia="en-US"/>
        </w:rPr>
        <w:t>применяемых при подготовке к печати и печатном производстве.</w:t>
      </w:r>
      <w:r w:rsidRPr="0087380A">
        <w:t xml:space="preserve"> </w:t>
      </w:r>
    </w:p>
    <w:p w14:paraId="3B443DAB" w14:textId="140E660D" w:rsidR="00DB3BFD" w:rsidRPr="0087380A" w:rsidRDefault="00DB3BFD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sz w:val="28"/>
          <w:szCs w:val="28"/>
          <w:lang w:eastAsia="en-US"/>
        </w:rPr>
        <w:t xml:space="preserve">Проблемы удешевления результатов полиграфической печати. </w:t>
      </w:r>
    </w:p>
    <w:p w14:paraId="5C14C42C" w14:textId="3EBC6FCB" w:rsidR="001312D1" w:rsidRPr="0087380A" w:rsidRDefault="003C1D07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>Способы оперативной полиграфии, применяемые в картографическом производстве.</w:t>
      </w:r>
    </w:p>
    <w:p w14:paraId="1EE127B1" w14:textId="7E5555ED" w:rsidR="003C1D07" w:rsidRPr="0087380A" w:rsidRDefault="003C1D07" w:rsidP="001312D1">
      <w:pPr>
        <w:pStyle w:val="a6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87380A">
        <w:rPr>
          <w:bCs/>
          <w:sz w:val="28"/>
          <w:szCs w:val="28"/>
        </w:rPr>
        <w:t xml:space="preserve">Основные принципы печати по технологии </w:t>
      </w:r>
      <w:proofErr w:type="spellStart"/>
      <w:r w:rsidRPr="0087380A">
        <w:rPr>
          <w:bCs/>
          <w:sz w:val="28"/>
          <w:szCs w:val="28"/>
        </w:rPr>
        <w:t>Print</w:t>
      </w:r>
      <w:proofErr w:type="spellEnd"/>
      <w:r w:rsidRPr="0087380A">
        <w:rPr>
          <w:bCs/>
          <w:sz w:val="28"/>
          <w:szCs w:val="28"/>
        </w:rPr>
        <w:t xml:space="preserve"> on </w:t>
      </w:r>
      <w:proofErr w:type="spellStart"/>
      <w:r w:rsidRPr="0087380A">
        <w:rPr>
          <w:bCs/>
          <w:sz w:val="28"/>
          <w:szCs w:val="28"/>
        </w:rPr>
        <w:t>demand</w:t>
      </w:r>
      <w:proofErr w:type="spellEnd"/>
      <w:r w:rsidRPr="0087380A">
        <w:rPr>
          <w:bCs/>
          <w:sz w:val="28"/>
          <w:szCs w:val="28"/>
        </w:rPr>
        <w:t> (POD</w:t>
      </w:r>
      <w:r w:rsidR="003764CA">
        <w:rPr>
          <w:bCs/>
          <w:sz w:val="28"/>
          <w:szCs w:val="28"/>
        </w:rPr>
        <w:t> — </w:t>
      </w:r>
      <w:proofErr w:type="spellStart"/>
      <w:r w:rsidRPr="0087380A">
        <w:rPr>
          <w:bCs/>
          <w:sz w:val="28"/>
          <w:szCs w:val="28"/>
        </w:rPr>
        <w:t>принт</w:t>
      </w:r>
      <w:proofErr w:type="spellEnd"/>
      <w:r w:rsidRPr="0087380A">
        <w:rPr>
          <w:bCs/>
          <w:sz w:val="28"/>
          <w:szCs w:val="28"/>
        </w:rPr>
        <w:t xml:space="preserve"> он </w:t>
      </w:r>
      <w:proofErr w:type="spellStart"/>
      <w:r w:rsidRPr="0087380A">
        <w:rPr>
          <w:bCs/>
          <w:sz w:val="28"/>
          <w:szCs w:val="28"/>
        </w:rPr>
        <w:t>деманд</w:t>
      </w:r>
      <w:proofErr w:type="spellEnd"/>
      <w:r w:rsidRPr="0087380A">
        <w:rPr>
          <w:bCs/>
          <w:sz w:val="28"/>
          <w:szCs w:val="28"/>
        </w:rPr>
        <w:t xml:space="preserve">), </w:t>
      </w:r>
      <w:proofErr w:type="spellStart"/>
      <w:r w:rsidRPr="0087380A">
        <w:rPr>
          <w:bCs/>
          <w:sz w:val="28"/>
          <w:szCs w:val="28"/>
        </w:rPr>
        <w:t>ее</w:t>
      </w:r>
      <w:proofErr w:type="spellEnd"/>
      <w:r w:rsidRPr="0087380A">
        <w:rPr>
          <w:bCs/>
          <w:sz w:val="28"/>
          <w:szCs w:val="28"/>
        </w:rPr>
        <w:t xml:space="preserve"> применени</w:t>
      </w:r>
      <w:r w:rsidR="003838EC" w:rsidRPr="0087380A">
        <w:rPr>
          <w:bCs/>
          <w:sz w:val="28"/>
          <w:szCs w:val="28"/>
        </w:rPr>
        <w:t>е</w:t>
      </w:r>
      <w:r w:rsidRPr="0087380A">
        <w:rPr>
          <w:bCs/>
          <w:sz w:val="28"/>
          <w:szCs w:val="28"/>
        </w:rPr>
        <w:t xml:space="preserve"> и история </w:t>
      </w:r>
      <w:r w:rsidR="008B41C4" w:rsidRPr="0087380A">
        <w:rPr>
          <w:bCs/>
          <w:sz w:val="28"/>
          <w:szCs w:val="28"/>
        </w:rPr>
        <w:t>возникновения</w:t>
      </w:r>
      <w:r w:rsidRPr="0087380A">
        <w:rPr>
          <w:bCs/>
          <w:sz w:val="28"/>
          <w:szCs w:val="28"/>
        </w:rPr>
        <w:t>.</w:t>
      </w:r>
    </w:p>
    <w:p w14:paraId="43FEAEF3" w14:textId="77777777" w:rsidR="00DB3BFD" w:rsidRPr="0087380A" w:rsidRDefault="00DB3BFD" w:rsidP="00E373C9">
      <w:pPr>
        <w:spacing w:after="240"/>
        <w:ind w:left="426" w:hanging="426"/>
        <w:contextualSpacing/>
        <w:jc w:val="both"/>
        <w:rPr>
          <w:bCs/>
          <w:noProof/>
          <w:sz w:val="28"/>
          <w:szCs w:val="28"/>
        </w:rPr>
      </w:pPr>
    </w:p>
    <w:p w14:paraId="298D3D7E" w14:textId="77777777" w:rsidR="00E373C9" w:rsidRPr="0087380A" w:rsidRDefault="00C0261C" w:rsidP="00E373C9">
      <w:pPr>
        <w:spacing w:after="240"/>
        <w:ind w:left="426" w:hanging="426"/>
        <w:contextualSpacing/>
        <w:jc w:val="both"/>
        <w:rPr>
          <w:bCs/>
          <w:noProof/>
          <w:sz w:val="28"/>
          <w:szCs w:val="28"/>
        </w:rPr>
      </w:pPr>
      <w:r w:rsidRPr="0087380A">
        <w:rPr>
          <w:bCs/>
          <w:noProof/>
          <w:sz w:val="28"/>
          <w:szCs w:val="28"/>
        </w:rPr>
        <w:t>Вопросы составил</w:t>
      </w:r>
      <w:r w:rsidR="00E373C9" w:rsidRPr="0087380A">
        <w:rPr>
          <w:bCs/>
          <w:noProof/>
          <w:sz w:val="28"/>
          <w:szCs w:val="28"/>
        </w:rPr>
        <w:t xml:space="preserve"> </w:t>
      </w:r>
    </w:p>
    <w:p w14:paraId="27FB40DD" w14:textId="77777777" w:rsidR="0062444D" w:rsidRDefault="00C0261C" w:rsidP="00E373C9">
      <w:pPr>
        <w:spacing w:after="240"/>
        <w:ind w:left="426" w:hanging="426"/>
        <w:contextualSpacing/>
        <w:jc w:val="both"/>
        <w:rPr>
          <w:bCs/>
          <w:noProof/>
          <w:sz w:val="28"/>
          <w:szCs w:val="28"/>
        </w:rPr>
      </w:pPr>
      <w:r w:rsidRPr="0087380A">
        <w:rPr>
          <w:bCs/>
          <w:noProof/>
          <w:sz w:val="28"/>
          <w:szCs w:val="28"/>
        </w:rPr>
        <w:t>старший преподаватель</w:t>
      </w:r>
    </w:p>
    <w:p w14:paraId="3D56B897" w14:textId="77777777" w:rsidR="0062444D" w:rsidRDefault="0062444D" w:rsidP="0062444D">
      <w:pPr>
        <w:spacing w:after="240"/>
        <w:ind w:left="426" w:hanging="426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кафедры геодезии </w:t>
      </w:r>
    </w:p>
    <w:p w14:paraId="245702A1" w14:textId="7F419688" w:rsidR="0062444D" w:rsidRPr="0062444D" w:rsidRDefault="00C0261C" w:rsidP="0062444D">
      <w:pPr>
        <w:spacing w:after="240"/>
        <w:ind w:left="426" w:hanging="426"/>
        <w:contextualSpacing/>
        <w:jc w:val="both"/>
        <w:rPr>
          <w:b/>
          <w:bCs/>
          <w:noProof/>
          <w:sz w:val="28"/>
          <w:szCs w:val="28"/>
        </w:rPr>
      </w:pPr>
      <w:r w:rsidRPr="0087380A">
        <w:rPr>
          <w:bCs/>
          <w:noProof/>
          <w:sz w:val="28"/>
          <w:szCs w:val="28"/>
        </w:rPr>
        <w:t>и картографии БГУ</w:t>
      </w:r>
      <w:r w:rsidR="0062444D">
        <w:rPr>
          <w:bCs/>
          <w:noProof/>
          <w:sz w:val="28"/>
          <w:szCs w:val="28"/>
        </w:rPr>
        <w:t xml:space="preserve">                      </w:t>
      </w:r>
      <w:bookmarkStart w:id="0" w:name="_GoBack"/>
      <w:bookmarkEnd w:id="0"/>
      <w:r w:rsidR="0062444D" w:rsidRPr="0062444D">
        <w:rPr>
          <w:b/>
          <w:bCs/>
          <w:noProof/>
          <w:sz w:val="28"/>
          <w:szCs w:val="28"/>
        </w:rPr>
        <w:t>Вячеслав Николаевич Пейхвассер</w:t>
      </w:r>
    </w:p>
    <w:p w14:paraId="2FC2F810" w14:textId="08DD140E" w:rsidR="00E373C9" w:rsidRPr="0062444D" w:rsidRDefault="00E373C9" w:rsidP="00E373C9">
      <w:pPr>
        <w:spacing w:after="240"/>
        <w:ind w:left="426" w:hanging="426"/>
        <w:contextualSpacing/>
        <w:jc w:val="both"/>
        <w:rPr>
          <w:b/>
          <w:bCs/>
          <w:noProof/>
          <w:sz w:val="28"/>
          <w:szCs w:val="28"/>
        </w:rPr>
      </w:pPr>
    </w:p>
    <w:p w14:paraId="77F25D89" w14:textId="77777777" w:rsidR="0062444D" w:rsidRDefault="0062444D" w:rsidP="00E373C9">
      <w:pPr>
        <w:spacing w:after="240"/>
        <w:ind w:left="426" w:hanging="426"/>
        <w:contextualSpacing/>
        <w:jc w:val="both"/>
        <w:rPr>
          <w:bCs/>
          <w:noProof/>
          <w:sz w:val="28"/>
          <w:szCs w:val="28"/>
        </w:rPr>
      </w:pPr>
    </w:p>
    <w:sectPr w:rsidR="0062444D" w:rsidSect="00C672D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F15CA" w14:textId="77777777" w:rsidR="00AB13C0" w:rsidRDefault="00AB13C0" w:rsidP="00952DE4">
      <w:r>
        <w:separator/>
      </w:r>
    </w:p>
  </w:endnote>
  <w:endnote w:type="continuationSeparator" w:id="0">
    <w:p w14:paraId="43E95768" w14:textId="77777777" w:rsidR="00AB13C0" w:rsidRDefault="00AB13C0" w:rsidP="0095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30959" w14:textId="77777777" w:rsidR="00D13F6E" w:rsidRDefault="00D13F6E" w:rsidP="003D40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C43A73" w14:textId="77777777" w:rsidR="00D13F6E" w:rsidRDefault="00D13F6E" w:rsidP="00952D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BDFC4" w14:textId="77777777" w:rsidR="00D13F6E" w:rsidRDefault="00D13F6E" w:rsidP="003D40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44D">
      <w:rPr>
        <w:rStyle w:val="a5"/>
        <w:noProof/>
      </w:rPr>
      <w:t>5</w:t>
    </w:r>
    <w:r>
      <w:rPr>
        <w:rStyle w:val="a5"/>
      </w:rPr>
      <w:fldChar w:fldCharType="end"/>
    </w:r>
  </w:p>
  <w:p w14:paraId="6D513219" w14:textId="77777777" w:rsidR="00D13F6E" w:rsidRDefault="00D13F6E" w:rsidP="00952D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73A98" w14:textId="77777777" w:rsidR="00AB13C0" w:rsidRDefault="00AB13C0" w:rsidP="00952DE4">
      <w:r>
        <w:separator/>
      </w:r>
    </w:p>
  </w:footnote>
  <w:footnote w:type="continuationSeparator" w:id="0">
    <w:p w14:paraId="0C3697AA" w14:textId="77777777" w:rsidR="00AB13C0" w:rsidRDefault="00AB13C0" w:rsidP="0095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301"/>
    <w:multiLevelType w:val="hybridMultilevel"/>
    <w:tmpl w:val="5280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4E3D"/>
    <w:multiLevelType w:val="multilevel"/>
    <w:tmpl w:val="0ADA97B0"/>
    <w:lvl w:ilvl="0">
      <w:start w:val="1"/>
      <w:numFmt w:val="upperRoman"/>
      <w:lvlText w:val="%1."/>
      <w:lvlJc w:val="right"/>
      <w:pPr>
        <w:ind w:left="7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2">
    <w:nsid w:val="5E676062"/>
    <w:multiLevelType w:val="hybridMultilevel"/>
    <w:tmpl w:val="A976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D6747"/>
    <w:multiLevelType w:val="hybridMultilevel"/>
    <w:tmpl w:val="A84CE6B6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37"/>
    <w:rsid w:val="00011BBD"/>
    <w:rsid w:val="000A1E6D"/>
    <w:rsid w:val="001312D1"/>
    <w:rsid w:val="00196C68"/>
    <w:rsid w:val="00197CB2"/>
    <w:rsid w:val="001A081A"/>
    <w:rsid w:val="001B22F2"/>
    <w:rsid w:val="001F2F88"/>
    <w:rsid w:val="001F7E10"/>
    <w:rsid w:val="002450AB"/>
    <w:rsid w:val="00245DE0"/>
    <w:rsid w:val="002A20DE"/>
    <w:rsid w:val="002E1315"/>
    <w:rsid w:val="002F3CE2"/>
    <w:rsid w:val="003764CA"/>
    <w:rsid w:val="003838EC"/>
    <w:rsid w:val="003C1D07"/>
    <w:rsid w:val="003D40FC"/>
    <w:rsid w:val="00445179"/>
    <w:rsid w:val="0047316E"/>
    <w:rsid w:val="004A1C46"/>
    <w:rsid w:val="004B7854"/>
    <w:rsid w:val="004C4D66"/>
    <w:rsid w:val="00562E37"/>
    <w:rsid w:val="005A01BB"/>
    <w:rsid w:val="005B23E7"/>
    <w:rsid w:val="005D70E4"/>
    <w:rsid w:val="005E7EDD"/>
    <w:rsid w:val="005F6665"/>
    <w:rsid w:val="0062444D"/>
    <w:rsid w:val="00703BD0"/>
    <w:rsid w:val="007649DC"/>
    <w:rsid w:val="007A6F0C"/>
    <w:rsid w:val="007B6B98"/>
    <w:rsid w:val="007E298F"/>
    <w:rsid w:val="007F0315"/>
    <w:rsid w:val="0081298A"/>
    <w:rsid w:val="00850C9C"/>
    <w:rsid w:val="0087380A"/>
    <w:rsid w:val="008B41C4"/>
    <w:rsid w:val="008D33BC"/>
    <w:rsid w:val="00952DE4"/>
    <w:rsid w:val="00A00643"/>
    <w:rsid w:val="00AB13C0"/>
    <w:rsid w:val="00AF69BC"/>
    <w:rsid w:val="00B436F6"/>
    <w:rsid w:val="00B67911"/>
    <w:rsid w:val="00C0261C"/>
    <w:rsid w:val="00C202C6"/>
    <w:rsid w:val="00C21E5F"/>
    <w:rsid w:val="00C672D4"/>
    <w:rsid w:val="00C76452"/>
    <w:rsid w:val="00CB1445"/>
    <w:rsid w:val="00CE108A"/>
    <w:rsid w:val="00D13F6E"/>
    <w:rsid w:val="00D15A97"/>
    <w:rsid w:val="00DB3BFD"/>
    <w:rsid w:val="00DE505B"/>
    <w:rsid w:val="00DF5E7F"/>
    <w:rsid w:val="00DF76F4"/>
    <w:rsid w:val="00E0040A"/>
    <w:rsid w:val="00E21C58"/>
    <w:rsid w:val="00E373C9"/>
    <w:rsid w:val="00E61FFA"/>
    <w:rsid w:val="00E64C90"/>
    <w:rsid w:val="00E74CC0"/>
    <w:rsid w:val="00EE27C6"/>
    <w:rsid w:val="00F21AFB"/>
    <w:rsid w:val="00F4186E"/>
    <w:rsid w:val="00F847E9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83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3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2DE4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2DE4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952DE4"/>
  </w:style>
  <w:style w:type="paragraph" w:styleId="a6">
    <w:name w:val="List Paragraph"/>
    <w:basedOn w:val="a"/>
    <w:uiPriority w:val="72"/>
    <w:qFormat/>
    <w:rsid w:val="003D40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1D07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1D07"/>
    <w:rPr>
      <w:rFonts w:ascii="Lucida Grande CY" w:eastAsia="Times New Roman" w:hAnsi="Lucida Grande CY" w:cs="Lucida Grande CY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3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2DE4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2DE4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952DE4"/>
  </w:style>
  <w:style w:type="paragraph" w:styleId="a6">
    <w:name w:val="List Paragraph"/>
    <w:basedOn w:val="a"/>
    <w:uiPriority w:val="72"/>
    <w:qFormat/>
    <w:rsid w:val="003D40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1D07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1D07"/>
    <w:rPr>
      <w:rFonts w:ascii="Lucida Grande CY" w:eastAsia="Times New Roman" w:hAnsi="Lucida Grande CY" w:cs="Lucida Grande CY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PVN</cp:lastModifiedBy>
  <cp:revision>4</cp:revision>
  <dcterms:created xsi:type="dcterms:W3CDTF">2019-12-09T11:27:00Z</dcterms:created>
  <dcterms:modified xsi:type="dcterms:W3CDTF">2019-12-09T11:34:00Z</dcterms:modified>
</cp:coreProperties>
</file>