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E3" w:rsidRPr="007E16E3" w:rsidRDefault="007E16E3" w:rsidP="007E16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039F4">
        <w:rPr>
          <w:rFonts w:ascii="Times New Roman" w:hAnsi="Times New Roman" w:cs="Times New Roman"/>
          <w:sz w:val="28"/>
          <w:szCs w:val="28"/>
          <w:lang w:val="be-BY"/>
        </w:rPr>
        <w:t>Галай</w:t>
      </w:r>
      <w:r w:rsidR="000D2505" w:rsidRPr="000D25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0D2505" w:rsidRPr="000D2505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С</w:t>
      </w:r>
      <w:r w:rsidRPr="007E16E3">
        <w:rPr>
          <w:rFonts w:ascii="Times New Roman" w:hAnsi="Times New Roman" w:cs="Times New Roman"/>
          <w:sz w:val="28"/>
          <w:szCs w:val="28"/>
          <w:lang w:val="be-BY"/>
        </w:rPr>
        <w:t>ловы нямецкага паходжання ў г</w:t>
      </w:r>
      <w:r>
        <w:rPr>
          <w:rFonts w:ascii="Times New Roman" w:hAnsi="Times New Roman" w:cs="Times New Roman"/>
          <w:sz w:val="28"/>
          <w:szCs w:val="28"/>
          <w:lang w:val="be-BY"/>
        </w:rPr>
        <w:t>аворках Беларускага Прыпяцкага П</w:t>
      </w:r>
      <w:r w:rsidRPr="007E16E3">
        <w:rPr>
          <w:rFonts w:ascii="Times New Roman" w:hAnsi="Times New Roman" w:cs="Times New Roman"/>
          <w:sz w:val="28"/>
          <w:szCs w:val="28"/>
          <w:lang w:val="be-BY"/>
        </w:rPr>
        <w:t>алесся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7EB5">
        <w:rPr>
          <w:rFonts w:ascii="Times New Roman" w:hAnsi="Times New Roman" w:cs="Times New Roman"/>
          <w:sz w:val="28"/>
          <w:szCs w:val="28"/>
          <w:lang w:val="be-BY"/>
        </w:rPr>
        <w:t>/</w:t>
      </w:r>
      <w:r w:rsidR="000D2505" w:rsidRPr="000D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0D2505" w:rsidRPr="000D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0D2505" w:rsidRPr="000D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Галай //</w:t>
      </w:r>
      <w:r w:rsidR="000D2505" w:rsidRPr="000D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Белорусское Полесье как историко-культурный феномен</w:t>
      </w:r>
      <w:r w:rsidR="000D2505" w:rsidRPr="000D2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hyperlink r:id="rId6" w:tgtFrame="_blank" w:history="1">
        <w:r w:rsidR="000D2505">
          <w:rPr>
            <w:rFonts w:ascii="Times New Roman" w:hAnsi="Times New Roman" w:cs="Times New Roman"/>
            <w:spacing w:val="15"/>
            <w:sz w:val="28"/>
            <w:szCs w:val="28"/>
          </w:rPr>
          <w:t>материалы</w:t>
        </w:r>
        <w:r w:rsidRPr="007E16E3">
          <w:rPr>
            <w:rFonts w:ascii="Times New Roman" w:hAnsi="Times New Roman" w:cs="Times New Roman"/>
            <w:spacing w:val="15"/>
            <w:sz w:val="28"/>
            <w:szCs w:val="28"/>
          </w:rPr>
          <w:t> </w:t>
        </w:r>
        <w:proofErr w:type="spellStart"/>
        <w:r w:rsidRPr="007E16E3">
          <w:rPr>
            <w:rFonts w:ascii="Times New Roman" w:hAnsi="Times New Roman" w:cs="Times New Roman"/>
            <w:spacing w:val="15"/>
            <w:sz w:val="28"/>
            <w:szCs w:val="28"/>
          </w:rPr>
          <w:t>Междунар</w:t>
        </w:r>
        <w:proofErr w:type="spellEnd"/>
        <w:r w:rsidRPr="007E16E3">
          <w:rPr>
            <w:rFonts w:ascii="Times New Roman" w:hAnsi="Times New Roman" w:cs="Times New Roman"/>
            <w:spacing w:val="15"/>
            <w:sz w:val="28"/>
            <w:szCs w:val="28"/>
          </w:rPr>
          <w:t>. науч</w:t>
        </w:r>
        <w:r>
          <w:rPr>
            <w:rFonts w:ascii="Times New Roman" w:hAnsi="Times New Roman" w:cs="Times New Roman"/>
            <w:spacing w:val="15"/>
            <w:sz w:val="28"/>
            <w:szCs w:val="28"/>
          </w:rPr>
          <w:t>ного семинара</w:t>
        </w:r>
        <w:r w:rsidR="000D2505">
          <w:rPr>
            <w:rFonts w:ascii="Times New Roman" w:hAnsi="Times New Roman" w:cs="Times New Roman"/>
            <w:spacing w:val="15"/>
            <w:sz w:val="28"/>
            <w:szCs w:val="28"/>
            <w:lang w:val="en-US"/>
          </w:rPr>
          <w:t>,</w:t>
        </w:r>
        <w:bookmarkStart w:id="0" w:name="_GoBack"/>
        <w:bookmarkEnd w:id="0"/>
        <w:r>
          <w:rPr>
            <w:rFonts w:ascii="Times New Roman" w:hAnsi="Times New Roman" w:cs="Times New Roman"/>
            <w:spacing w:val="15"/>
            <w:sz w:val="28"/>
            <w:szCs w:val="28"/>
          </w:rPr>
          <w:t xml:space="preserve"> Пинск, 29</w:t>
        </w:r>
        <w:r w:rsidRPr="007E16E3">
          <w:rPr>
            <w:rFonts w:ascii="Times New Roman" w:hAnsi="Times New Roman" w:cs="Times New Roman"/>
            <w:spacing w:val="15"/>
            <w:sz w:val="28"/>
            <w:szCs w:val="28"/>
          </w:rPr>
          <w:t> </w:t>
        </w:r>
        <w:r>
          <w:rPr>
            <w:rFonts w:ascii="Times New Roman" w:hAnsi="Times New Roman" w:cs="Times New Roman"/>
            <w:spacing w:val="15"/>
            <w:sz w:val="28"/>
            <w:szCs w:val="28"/>
          </w:rPr>
          <w:t xml:space="preserve"> мая 2019</w:t>
        </w:r>
        <w:r w:rsidRPr="007E16E3">
          <w:rPr>
            <w:rFonts w:ascii="Times New Roman" w:hAnsi="Times New Roman" w:cs="Times New Roman"/>
            <w:spacing w:val="15"/>
            <w:sz w:val="28"/>
            <w:szCs w:val="28"/>
          </w:rPr>
          <w:t> г. – Минск</w:t>
        </w:r>
        <w:proofErr w:type="gramStart"/>
        <w:r w:rsidR="000D2505" w:rsidRPr="000D2505">
          <w:rPr>
            <w:rFonts w:ascii="Times New Roman" w:hAnsi="Times New Roman" w:cs="Times New Roman"/>
            <w:spacing w:val="15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pacing w:val="15"/>
            <w:sz w:val="28"/>
            <w:szCs w:val="28"/>
          </w:rPr>
          <w:t>:</w:t>
        </w:r>
        <w:proofErr w:type="gramEnd"/>
        <w:r>
          <w:rPr>
            <w:rFonts w:ascii="Times New Roman" w:hAnsi="Times New Roman" w:cs="Times New Roman"/>
            <w:spacing w:val="15"/>
            <w:sz w:val="28"/>
            <w:szCs w:val="28"/>
          </w:rPr>
          <w:t xml:space="preserve"> Центральная  научная библиотека НАН Беларуси</w:t>
        </w:r>
        <w:proofErr w:type="gramStart"/>
        <w:r w:rsidR="000D2505" w:rsidRPr="000D2505">
          <w:rPr>
            <w:rFonts w:ascii="Times New Roman" w:hAnsi="Times New Roman" w:cs="Times New Roman"/>
            <w:spacing w:val="15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pacing w:val="15"/>
            <w:sz w:val="28"/>
            <w:szCs w:val="28"/>
          </w:rPr>
          <w:t>;</w:t>
        </w:r>
        <w:proofErr w:type="gramEnd"/>
        <w:r>
          <w:rPr>
            <w:rFonts w:ascii="Times New Roman" w:hAnsi="Times New Roman" w:cs="Times New Roman"/>
            <w:spacing w:val="15"/>
            <w:sz w:val="28"/>
            <w:szCs w:val="28"/>
          </w:rPr>
          <w:t xml:space="preserve"> Москва</w:t>
        </w:r>
        <w:r w:rsidR="000D2505" w:rsidRPr="000D2505">
          <w:rPr>
            <w:rFonts w:ascii="Times New Roman" w:hAnsi="Times New Roman" w:cs="Times New Roman"/>
            <w:spacing w:val="15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pacing w:val="15"/>
            <w:sz w:val="28"/>
            <w:szCs w:val="28"/>
          </w:rPr>
          <w:t>: ФГБУ  науки Научный и издательский центр «Наука» РАН, 2019.</w:t>
        </w:r>
        <w:r w:rsidR="000D2505" w:rsidRPr="000D2505">
          <w:rPr>
            <w:rFonts w:ascii="Times New Roman" w:hAnsi="Times New Roman" w:cs="Times New Roman"/>
            <w:spacing w:val="15"/>
            <w:sz w:val="28"/>
            <w:szCs w:val="28"/>
          </w:rPr>
          <w:t xml:space="preserve"> </w:t>
        </w:r>
        <w:r w:rsidR="000D2505">
          <w:rPr>
            <w:rFonts w:ascii="Times New Roman" w:hAnsi="Times New Roman" w:cs="Times New Roman"/>
            <w:spacing w:val="15"/>
            <w:sz w:val="28"/>
            <w:szCs w:val="28"/>
          </w:rPr>
          <w:t>–</w:t>
        </w:r>
        <w:r>
          <w:rPr>
            <w:rFonts w:ascii="Times New Roman" w:hAnsi="Times New Roman" w:cs="Times New Roman"/>
            <w:spacing w:val="15"/>
            <w:sz w:val="28"/>
            <w:szCs w:val="28"/>
          </w:rPr>
          <w:t xml:space="preserve"> С.16</w:t>
        </w:r>
        <w:r w:rsidR="000D2505">
          <w:rPr>
            <w:rFonts w:ascii="Times New Roman" w:hAnsi="Times New Roman" w:cs="Times New Roman"/>
            <w:spacing w:val="15"/>
            <w:sz w:val="28"/>
            <w:szCs w:val="28"/>
          </w:rPr>
          <w:t>–</w:t>
        </w:r>
        <w:r>
          <w:rPr>
            <w:rFonts w:ascii="Times New Roman" w:hAnsi="Times New Roman" w:cs="Times New Roman"/>
            <w:spacing w:val="15"/>
            <w:sz w:val="28"/>
            <w:szCs w:val="28"/>
          </w:rPr>
          <w:t xml:space="preserve">21. </w:t>
        </w:r>
        <w:r w:rsidRPr="007E16E3">
          <w:rPr>
            <w:rFonts w:ascii="Times New Roman" w:hAnsi="Times New Roman" w:cs="Times New Roman"/>
            <w:spacing w:val="15"/>
            <w:sz w:val="28"/>
            <w:szCs w:val="28"/>
          </w:rPr>
          <w:t xml:space="preserve"> </w:t>
        </w:r>
      </w:hyperlink>
    </w:p>
    <w:p w:rsidR="007E16E3" w:rsidRPr="006039F4" w:rsidRDefault="007E16E3" w:rsidP="007E1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53CD" w:rsidRPr="006039F4" w:rsidRDefault="00D053CD" w:rsidP="00BB32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6039F4">
        <w:rPr>
          <w:rFonts w:ascii="Times New Roman" w:hAnsi="Times New Roman" w:cs="Times New Roman"/>
          <w:sz w:val="28"/>
          <w:szCs w:val="28"/>
          <w:lang w:val="be-BY"/>
        </w:rPr>
        <w:t>В.М.</w:t>
      </w:r>
      <w:r w:rsidR="00BB32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Галай</w:t>
      </w:r>
    </w:p>
    <w:p w:rsidR="00D053CD" w:rsidRPr="00BB3219" w:rsidRDefault="00BB3219" w:rsidP="00BB32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B3219">
        <w:rPr>
          <w:rFonts w:ascii="Times New Roman" w:hAnsi="Times New Roman" w:cs="Times New Roman"/>
          <w:b/>
          <w:sz w:val="28"/>
          <w:szCs w:val="28"/>
          <w:lang w:val="be-BY"/>
        </w:rPr>
        <w:t>СЛОВЫ НЯМЕЦКАГА ПАХОДЖАННЯ Ў ГАВОРКАХ БЕЛАРУСКАГА ПРЫПЯЦКАГА ПАЛЕССЯ</w:t>
      </w:r>
    </w:p>
    <w:p w:rsidR="00C070A5" w:rsidRPr="006039F4" w:rsidRDefault="00C070A5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53CD" w:rsidRDefault="00C070A5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артыкуле разглядаюцца словы нямецкага паходжання ў гаворках Беларускага Прыпяцкага Палесся, якія адсутнічаюць у літаратурнай мове або маюць іншае значэнне.</w:t>
      </w:r>
    </w:p>
    <w:p w:rsidR="00C070A5" w:rsidRDefault="00C070A5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070A5">
        <w:rPr>
          <w:rFonts w:ascii="Times New Roman" w:hAnsi="Times New Roman" w:cs="Times New Roman"/>
          <w:i/>
          <w:sz w:val="28"/>
          <w:szCs w:val="28"/>
          <w:lang w:val="be-BY"/>
        </w:rPr>
        <w:t>Ключавыя словы: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лексічны склад, запазычанні з нямецкай мовы, дыялектная мова, беларуская літаратурная мова.</w:t>
      </w:r>
    </w:p>
    <w:p w:rsidR="00C070A5" w:rsidRDefault="00C070A5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70A5" w:rsidRDefault="00C070A5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рассматриваются слова немецкого происхождения в говорах Белорусского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Полесья, отсутствующие в литературном языке или имеющие другое значение.</w:t>
      </w:r>
    </w:p>
    <w:p w:rsidR="00C070A5" w:rsidRDefault="00C070A5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  <w:lang w:val="be-BY"/>
        </w:rPr>
        <w:t>лексический состав, заимствования из немецкого языка, диалектный язык, белорусский литературный язык.</w:t>
      </w:r>
    </w:p>
    <w:p w:rsidR="00C70E1F" w:rsidRDefault="00C70E1F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70E1F" w:rsidRDefault="00C70E1F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words of German origin in talks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Belarussian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Pripiats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Polesie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that the standard language doesn’t have or that have another meaning are examined in the article.</w:t>
      </w:r>
    </w:p>
    <w:p w:rsidR="00C70E1F" w:rsidRDefault="00C70E1F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 words</w:t>
      </w:r>
      <w:r w:rsidRPr="00C70E1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lexical structure, </w:t>
      </w:r>
      <w:r w:rsidR="00032187">
        <w:rPr>
          <w:rFonts w:ascii="Times New Roman" w:hAnsi="Times New Roman" w:cs="Times New Roman"/>
          <w:sz w:val="28"/>
          <w:szCs w:val="28"/>
          <w:lang w:val="en-US"/>
        </w:rPr>
        <w:t>German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borrowings, dialect language,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belarussian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literary language.</w:t>
      </w:r>
    </w:p>
    <w:p w:rsidR="00C070A5" w:rsidRPr="006039F4" w:rsidRDefault="00C070A5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  Як вядома, гісторыя, станаўленне і развіццё беларускага народа непар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ыўна звязана з дыялектнай мовай, якая зʼ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яўляецца невычэрпнай крыніцай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lastRenderedPageBreak/>
        <w:t>для лінгвістычных даследаванняў. Наша мова ніколі не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была ізалявана ад суседніх моў,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таму што паміж народамі існавалі і існуюць цесныя ўзаемаадносіны. І калі мы дасканала вывучаем родную мову,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то вывучаем і яе лексічны склад,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у які абавязкова ўваходзяць запазычанні з іншых моў. Існуюць розныя выказванні вучоных наконт тэрміна запазычанне (як працэс і як слова). На нашу думку, асноўнай прыметай запаз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ычанага з нямецкай мовы слова зʼ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яўляецца яго шырокае ўжыванне ў беларускай мове на працягу пэўнага перыяду (пры гэтым істотным не будзе лічыцца тое, захавалася ці не захавалася яно да сучаснага моманту). Запазычаным лічым і такое слова, якое ў помніках пісьменнасці сустракаецца ў адзінкавых выпадках, але ўжываецца ў сучасных народных гаворках.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39F4">
        <w:rPr>
          <w:rFonts w:ascii="Times New Roman" w:hAnsi="Times New Roman" w:cs="Times New Roman"/>
          <w:sz w:val="28"/>
          <w:szCs w:val="28"/>
          <w:lang w:val="be-BY"/>
        </w:rPr>
        <w:t>У якасці крыніц даследавання моўнага матэрыялу былі выкарыстаны наступныя працы: Лекс</w:t>
      </w:r>
      <w:proofErr w:type="spellStart"/>
      <w:r w:rsidRPr="006039F4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6039F4">
        <w:rPr>
          <w:rFonts w:ascii="Times New Roman" w:hAnsi="Times New Roman" w:cs="Times New Roman"/>
          <w:sz w:val="28"/>
          <w:szCs w:val="28"/>
        </w:rPr>
        <w:t xml:space="preserve"> Полесья (материалы для </w:t>
      </w:r>
      <w:proofErr w:type="spellStart"/>
      <w:r w:rsidRPr="006039F4">
        <w:rPr>
          <w:rFonts w:ascii="Times New Roman" w:hAnsi="Times New Roman" w:cs="Times New Roman"/>
          <w:sz w:val="28"/>
          <w:szCs w:val="28"/>
        </w:rPr>
        <w:t>полесского</w:t>
      </w:r>
      <w:proofErr w:type="spellEnd"/>
      <w:r w:rsidRPr="006039F4">
        <w:rPr>
          <w:rFonts w:ascii="Times New Roman" w:hAnsi="Times New Roman" w:cs="Times New Roman"/>
          <w:sz w:val="28"/>
          <w:szCs w:val="28"/>
        </w:rPr>
        <w:t xml:space="preserve"> диалектологического словаря).</w:t>
      </w:r>
      <w:r w:rsidR="00943739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</w:rPr>
        <w:t>—</w:t>
      </w:r>
      <w:r w:rsidR="00943739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</w:rPr>
        <w:t xml:space="preserve">М., 1968; 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Лексіка гаворак Белар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ускага Прыпяцкага Палесся. Атлас. Слоўнік – Мінск: Права і эканоміка, 2008; Дыялектны слоўнік Брэстчыны. – Мінск, 1989 і ўласныя назіранні над лексікай 11 раёнаў Брэсцкай вобласці.</w:t>
      </w:r>
    </w:p>
    <w:p w:rsidR="00D053CD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39F4">
        <w:rPr>
          <w:rFonts w:ascii="Times New Roman" w:hAnsi="Times New Roman" w:cs="Times New Roman"/>
          <w:sz w:val="28"/>
          <w:szCs w:val="28"/>
          <w:lang w:val="be-BY"/>
        </w:rPr>
        <w:t>У сваім артыкуле  разглядаем не ўсе зафіксаваныя нямецкія запазычанні, а толькі тыя, якіх або няма ў беларускай літаратурнай мове, або яны маюць зусім іншую семантыку.</w:t>
      </w:r>
    </w:p>
    <w:p w:rsidR="00D053CD" w:rsidRPr="006039F4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Словы нямецкага паходжання, зафіксаваныя ў гаворках Прыпяцкага Палесся, можна падзяліць на наступныя групы: назвы гаспадарчых збудаванняў і іх асобн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ых частак; назвы прылад і прадм</w:t>
      </w:r>
      <w:r>
        <w:rPr>
          <w:rFonts w:ascii="Times New Roman" w:hAnsi="Times New Roman" w:cs="Times New Roman"/>
          <w:sz w:val="28"/>
          <w:szCs w:val="28"/>
          <w:lang w:val="be-BY"/>
        </w:rPr>
        <w:t>етаў гаспадарчага ўжытку; назвы харчовых прадуктаў; назвы адзення, упрыгожанняў і аздобаў.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Найбольш шырока прадстаўленай з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ʼ</w:t>
      </w:r>
      <w:r>
        <w:rPr>
          <w:rFonts w:ascii="Times New Roman" w:hAnsi="Times New Roman" w:cs="Times New Roman"/>
          <w:sz w:val="28"/>
          <w:szCs w:val="28"/>
          <w:lang w:val="be-BY"/>
        </w:rPr>
        <w:t>яўляецца група назваў гаспадарчых збудаванняў і іх асобных частак (звыш 60 лексічных адзінак):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E7057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балька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(руск. </w:t>
      </w:r>
      <w:r w:rsidRPr="00DE7057">
        <w:rPr>
          <w:rFonts w:ascii="Times New Roman" w:hAnsi="Times New Roman" w:cs="Times New Roman"/>
          <w:i/>
          <w:sz w:val="28"/>
          <w:szCs w:val="28"/>
          <w:lang w:val="be-BY"/>
        </w:rPr>
        <w:t>балка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– ст.бел</w:t>
      </w:r>
      <w:r w:rsidRPr="00DE7057">
        <w:rPr>
          <w:rFonts w:ascii="Times New Roman" w:hAnsi="Times New Roman" w:cs="Times New Roman"/>
          <w:i/>
          <w:sz w:val="28"/>
          <w:szCs w:val="28"/>
          <w:lang w:val="be-BY"/>
        </w:rPr>
        <w:t>. балка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– нов.-в.-ням. </w:t>
      </w:r>
      <w:r w:rsidRPr="00DE7057">
        <w:rPr>
          <w:rFonts w:ascii="Times New Roman" w:hAnsi="Times New Roman" w:cs="Times New Roman"/>
          <w:i/>
          <w:sz w:val="28"/>
          <w:szCs w:val="28"/>
          <w:lang w:val="de-DE"/>
        </w:rPr>
        <w:t>Balken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)  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бэлька; ачэп; трама; жэрдка над столлю, якая служыць для ве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шання адзення ці калыскі; брусы,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на якіх ложыцца падлога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. У значэнні </w:t>
      </w:r>
      <w:r w:rsidRPr="00097A8F">
        <w:rPr>
          <w:rFonts w:ascii="Times New Roman" w:hAnsi="Times New Roman" w:cs="Times New Roman"/>
          <w:i/>
          <w:sz w:val="28"/>
          <w:szCs w:val="28"/>
          <w:lang w:val="be-BY"/>
        </w:rPr>
        <w:t>бэлька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сустракаецца слова </w:t>
      </w:r>
      <w:r w:rsidRPr="00097A8F">
        <w:rPr>
          <w:rFonts w:ascii="Times New Roman" w:hAnsi="Times New Roman" w:cs="Times New Roman"/>
          <w:i/>
          <w:sz w:val="28"/>
          <w:szCs w:val="28"/>
          <w:lang w:val="be-BY"/>
        </w:rPr>
        <w:t>баль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856F1B">
        <w:rPr>
          <w:rFonts w:ascii="Times New Roman" w:hAnsi="Times New Roman" w:cs="Times New Roman"/>
          <w:i/>
          <w:sz w:val="28"/>
          <w:szCs w:val="28"/>
          <w:lang w:val="de-DE"/>
        </w:rPr>
        <w:t>bal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); але </w:t>
      </w:r>
      <w:r w:rsidRPr="00856F1B">
        <w:rPr>
          <w:rFonts w:ascii="Times New Roman" w:hAnsi="Times New Roman" w:cs="Times New Roman"/>
          <w:i/>
          <w:sz w:val="28"/>
          <w:szCs w:val="28"/>
          <w:lang w:val="be-BY"/>
        </w:rPr>
        <w:t>бэлька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 xml:space="preserve"> «кубелец»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6F1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банта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(нов.-в.-ням. </w:t>
      </w:r>
      <w:r w:rsidRPr="00856F1B">
        <w:rPr>
          <w:rFonts w:ascii="Times New Roman" w:hAnsi="Times New Roman" w:cs="Times New Roman"/>
          <w:i/>
          <w:sz w:val="28"/>
          <w:szCs w:val="28"/>
          <w:lang w:val="de-DE"/>
        </w:rPr>
        <w:t>Band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папярэчнае бервяно паміж кроквамі; пояс</w:t>
      </w:r>
      <w:r w:rsidR="00856F1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які злучае дзве кроквы паміж сабою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6F1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друк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(польск</w:t>
      </w:r>
      <w:r w:rsidRPr="00856F1B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097A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856F1B">
        <w:rPr>
          <w:rFonts w:ascii="Times New Roman" w:hAnsi="Times New Roman" w:cs="Times New Roman"/>
          <w:i/>
          <w:sz w:val="28"/>
          <w:szCs w:val="28"/>
          <w:lang w:val="de-DE"/>
        </w:rPr>
        <w:t>druk</w:t>
      </w:r>
      <w:proofErr w:type="spellEnd"/>
      <w:r w:rsidR="00097A8F" w:rsidRPr="00097A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- сяр.-в.-ням</w:t>
      </w:r>
      <w:r w:rsidRPr="00022359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022359">
        <w:rPr>
          <w:rFonts w:ascii="Times New Roman" w:hAnsi="Times New Roman" w:cs="Times New Roman"/>
          <w:i/>
          <w:sz w:val="28"/>
          <w:szCs w:val="28"/>
          <w:lang w:val="de-DE"/>
        </w:rPr>
        <w:t>druck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вочап у студні з жураўлём; жэрдка пад столлю, дзе вешалі адзенне;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>дручок; кол, якім ускочваюць на воз калоды; бярвен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не, якім перагароджваюць дзверы»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22359">
        <w:rPr>
          <w:rFonts w:ascii="Times New Roman" w:hAnsi="Times New Roman" w:cs="Times New Roman"/>
          <w:i/>
          <w:sz w:val="28"/>
          <w:szCs w:val="28"/>
          <w:lang w:val="be-BY"/>
        </w:rPr>
        <w:t>дручок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кол</w:t>
      </w:r>
      <w:r w:rsidR="00022359">
        <w:rPr>
          <w:rFonts w:ascii="Times New Roman" w:hAnsi="Times New Roman" w:cs="Times New Roman"/>
          <w:sz w:val="28"/>
          <w:szCs w:val="28"/>
          <w:lang w:val="be-BY"/>
        </w:rPr>
        <w:t>; жэрдка ў драбінах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; а </w:t>
      </w:r>
      <w:r w:rsidRPr="0002235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дручкі 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«плот з жэрдак; калы»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2359">
        <w:rPr>
          <w:rFonts w:ascii="Times New Roman" w:hAnsi="Times New Roman" w:cs="Times New Roman"/>
          <w:i/>
          <w:sz w:val="28"/>
          <w:szCs w:val="28"/>
          <w:lang w:val="be-BY"/>
        </w:rPr>
        <w:t>дыль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460E63" w:rsidRPr="00460E63">
        <w:rPr>
          <w:rFonts w:ascii="Times New Roman" w:hAnsi="Times New Roman" w:cs="Times New Roman"/>
          <w:i/>
          <w:sz w:val="28"/>
          <w:szCs w:val="28"/>
          <w:lang w:val="de-DE"/>
        </w:rPr>
        <w:t>dyl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 – верхненям. </w:t>
      </w:r>
      <w:proofErr w:type="spellStart"/>
      <w:r w:rsidRPr="00022359">
        <w:rPr>
          <w:rFonts w:ascii="Times New Roman" w:hAnsi="Times New Roman" w:cs="Times New Roman"/>
          <w:i/>
          <w:sz w:val="28"/>
          <w:szCs w:val="28"/>
          <w:lang w:val="de-DE"/>
        </w:rPr>
        <w:t>dil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, стараням. </w:t>
      </w:r>
      <w:proofErr w:type="spellStart"/>
      <w:r w:rsidRPr="00022359">
        <w:rPr>
          <w:rFonts w:ascii="Times New Roman" w:hAnsi="Times New Roman" w:cs="Times New Roman"/>
          <w:i/>
          <w:sz w:val="28"/>
          <w:szCs w:val="28"/>
          <w:lang w:val="de-DE"/>
        </w:rPr>
        <w:t>dili</w:t>
      </w:r>
      <w:proofErr w:type="spellEnd"/>
      <w:r w:rsidRPr="00022359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="00097A8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бервяно ў сцяне; б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русы 10х10 см; тоўстае бярвенне,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на якім разрэзваюць дрэва ў лесе; крывое бервяно; зрэзанае дрэва; камель дрэва; аполак; дылёўка да падаконніка, вушакоў; загарад у хляве для торфа; высокая агароджа з дошчачак</w:t>
      </w:r>
      <w:r w:rsidR="005A56F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лёгкі сняжок; шапка н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ад вушаком; тоўстая дошка; плот»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22359">
        <w:rPr>
          <w:rFonts w:ascii="Times New Roman" w:hAnsi="Times New Roman" w:cs="Times New Roman"/>
          <w:i/>
          <w:sz w:val="28"/>
          <w:szCs w:val="28"/>
          <w:lang w:val="be-BY"/>
        </w:rPr>
        <w:t>клёц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</w:t>
      </w: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460E63">
        <w:rPr>
          <w:rFonts w:ascii="Times New Roman" w:hAnsi="Times New Roman" w:cs="Times New Roman"/>
          <w:i/>
          <w:sz w:val="28"/>
          <w:szCs w:val="28"/>
          <w:lang w:val="de-DE"/>
        </w:rPr>
        <w:t>Klotz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) «тоўстае бервяно»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латы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Pr="006039F4">
        <w:rPr>
          <w:rFonts w:ascii="Times New Roman" w:hAnsi="Times New Roman" w:cs="Times New Roman"/>
          <w:sz w:val="28"/>
          <w:szCs w:val="28"/>
        </w:rPr>
        <w:t xml:space="preserve"> </w:t>
      </w:r>
      <w:r w:rsidR="00097A8F" w:rsidRPr="00097A8F">
        <w:rPr>
          <w:rFonts w:ascii="Times New Roman" w:hAnsi="Times New Roman" w:cs="Times New Roman"/>
          <w:i/>
          <w:sz w:val="28"/>
          <w:szCs w:val="28"/>
        </w:rPr>
        <w:t>ł</w:t>
      </w:r>
      <w:r w:rsidRPr="00097A8F">
        <w:rPr>
          <w:rFonts w:ascii="Times New Roman" w:hAnsi="Times New Roman" w:cs="Times New Roman"/>
          <w:i/>
          <w:sz w:val="28"/>
          <w:szCs w:val="28"/>
          <w:lang w:val="de-DE"/>
        </w:rPr>
        <w:t>at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a</w:t>
      </w:r>
      <w:r w:rsidRPr="006039F4">
        <w:rPr>
          <w:rFonts w:ascii="Times New Roman" w:hAnsi="Times New Roman" w:cs="Times New Roman"/>
          <w:sz w:val="28"/>
          <w:szCs w:val="28"/>
        </w:rPr>
        <w:t xml:space="preserve"> 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- нов</w:t>
      </w:r>
      <w:proofErr w:type="gramStart"/>
      <w:r w:rsidRPr="006039F4">
        <w:rPr>
          <w:rFonts w:ascii="Times New Roman" w:hAnsi="Times New Roman" w:cs="Times New Roman"/>
          <w:sz w:val="28"/>
          <w:szCs w:val="28"/>
          <w:lang w:val="be-BY"/>
        </w:rPr>
        <w:t>.-</w:t>
      </w:r>
      <w:proofErr w:type="gramEnd"/>
      <w:r w:rsidRPr="006039F4">
        <w:rPr>
          <w:rFonts w:ascii="Times New Roman" w:hAnsi="Times New Roman" w:cs="Times New Roman"/>
          <w:sz w:val="28"/>
          <w:szCs w:val="28"/>
          <w:lang w:val="be-BY"/>
        </w:rPr>
        <w:t>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Latte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) «латы; козлы; жэрдкі»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лёх, лёха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loch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- сяр.-в.-ням.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Loch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склеп на двары,  пад падлогай у хаце; пад печчу; яма для захавання бульбы; адтуліна, шчыліна; адтуліна ў падмуроў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цы; бомбасховішча; мышыная нара»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ліштва, лішта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lisztwa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 -  сяр.-в.-ням.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liste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пояс у кроквах; ліштва, якая запускаецца ў пазы,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каб шчыльна дзверы прылягалі;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лаза,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якой прывязвалі снапкі да лат; тычка; плінтус; абрамленнне дзвярнога праёму;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аблямоўка вопраткі;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вышытае ўпрыгожанне на пасцель,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 xml:space="preserve"> падзор; падкладка ў адзенні»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мурлат, мурлата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r w:rsidRPr="00BB3219">
        <w:rPr>
          <w:rFonts w:ascii="Times New Roman" w:hAnsi="Times New Roman" w:cs="Times New Roman"/>
          <w:i/>
          <w:sz w:val="28"/>
          <w:szCs w:val="28"/>
          <w:lang w:val="de-DE"/>
        </w:rPr>
        <w:t>mu</w:t>
      </w:r>
      <w:r w:rsidR="00BB3219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="00BB3219" w:rsidRPr="00BB3219">
        <w:rPr>
          <w:rFonts w:ascii="Times New Roman" w:hAnsi="Times New Roman" w:cs="Times New Roman"/>
          <w:i/>
          <w:sz w:val="28"/>
          <w:szCs w:val="28"/>
        </w:rPr>
        <w:t>ł</w:t>
      </w:r>
      <w:proofErr w:type="spellStart"/>
      <w:r w:rsidRPr="00BB3219">
        <w:rPr>
          <w:rFonts w:ascii="Times New Roman" w:hAnsi="Times New Roman" w:cs="Times New Roman"/>
          <w:i/>
          <w:sz w:val="28"/>
          <w:szCs w:val="28"/>
          <w:lang w:val="de-DE"/>
        </w:rPr>
        <w:t>at</w:t>
      </w:r>
      <w:proofErr w:type="spellEnd"/>
      <w:r w:rsidR="00943739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Mauerlatte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верхні канец зруба, на які ставяцца кроквы; бервяно, якое кладзецца на сохі ў гаспадарчых будынках; падрубы пад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 xml:space="preserve"> вугловым домам; тоўсты чалавек»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люхта</w:t>
      </w:r>
      <w:r w:rsidR="00460E63" w:rsidRPr="00460E63">
        <w:rPr>
          <w:rFonts w:ascii="Times New Roman" w:hAnsi="Times New Roman" w:cs="Times New Roman"/>
          <w:i/>
          <w:sz w:val="28"/>
          <w:szCs w:val="28"/>
          <w:lang w:val="be-BY"/>
        </w:rPr>
        <w:t>, люфт,</w:t>
      </w: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люфта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460E63">
        <w:rPr>
          <w:rFonts w:ascii="Times New Roman" w:hAnsi="Times New Roman" w:cs="Times New Roman"/>
          <w:i/>
          <w:sz w:val="28"/>
          <w:szCs w:val="28"/>
          <w:lang w:val="de-DE"/>
        </w:rPr>
        <w:t>Luft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) «дымаход; юшка»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60E63" w:rsidRPr="00460E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люхцік 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>фортка ў акне</w:t>
      </w:r>
      <w:r w:rsidR="00097A8F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рышты, рішты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R</w:t>
      </w:r>
      <w:r w:rsidR="005A56FF" w:rsidRPr="005A56FF">
        <w:rPr>
          <w:rFonts w:ascii="Times New Roman" w:hAnsi="Times New Roman" w:cs="Times New Roman"/>
          <w:i/>
          <w:sz w:val="28"/>
          <w:szCs w:val="28"/>
          <w:lang w:val="be-BY"/>
        </w:rPr>
        <w:t>ü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ste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вышкі ў хляве; бервяно пад вокнамі; падстаўкі на возе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каб накласці большую фуру»;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рыгаль, рыгіль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Riegel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«падваліна пад падлогай; засаўка»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фэдэр, фэдар, фэдыр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Feder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паз у адной дошцы ў дзвярах, у падлозе, у які заходзіць шып, выразаны ў другой дошцы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шопа,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шоф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szopa</w:t>
      </w:r>
      <w:proofErr w:type="spellEnd"/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- сяр.-н.-ням.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schope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- сяр.-в.-ням.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schopf</w:t>
      </w:r>
      <w:proofErr w:type="spellEnd"/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schoff</w:t>
      </w:r>
      <w:proofErr w:type="spellEnd"/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прыбудоўка да хлява; стрэшка над уваходам у склеп;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павець для сена, для дроў, для гаспадарчых прылад;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месца для скаціны летам; май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тэрня; пабудова на бало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це для сена; куратнік; батлейка»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шпар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Sparren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шпуга,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ліштва паміж дзвюма дошкамі ў падлозе, у дзвярах і г.д., каб шчыльней было; паз у вушак</w:t>
      </w:r>
      <w:r w:rsidR="00F517DD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, у дошках падлогі, у гонтах і т.п.;</w:t>
      </w:r>
      <w:r w:rsidR="00680799">
        <w:rPr>
          <w:rFonts w:ascii="Times New Roman" w:hAnsi="Times New Roman" w:cs="Times New Roman"/>
          <w:sz w:val="28"/>
          <w:szCs w:val="28"/>
          <w:lang w:val="be-BY"/>
        </w:rPr>
        <w:t xml:space="preserve"> адзін з драўляных с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таўбоў, які служыць фундаментам»</w:t>
      </w:r>
      <w:r w:rsidR="00680799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шпіхр,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шпіхерык,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шпіхір, шпіхлер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spichlerz</w:t>
      </w:r>
      <w:proofErr w:type="spellEnd"/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spichrz</w:t>
      </w:r>
      <w:proofErr w:type="spellEnd"/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- сяр.-в.-ням.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CE2CE4">
        <w:rPr>
          <w:rFonts w:ascii="Times New Roman" w:hAnsi="Times New Roman" w:cs="Times New Roman"/>
          <w:i/>
          <w:sz w:val="28"/>
          <w:szCs w:val="28"/>
          <w:lang w:val="de-DE"/>
        </w:rPr>
        <w:t>sp</w:t>
      </w:r>
      <w:proofErr w:type="spellEnd"/>
      <w:r w:rsidR="00CE2CE4" w:rsidRPr="00CE2CE4">
        <w:rPr>
          <w:rFonts w:ascii="Times New Roman" w:hAnsi="Times New Roman" w:cs="Times New Roman"/>
          <w:i/>
          <w:sz w:val="28"/>
          <w:szCs w:val="28"/>
          <w:lang w:val="be-BY"/>
        </w:rPr>
        <w:t>î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cher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пабудоўка для захавання збожжа;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кладоўка»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460E63" w:rsidRPr="00460E63" w:rsidRDefault="00460E63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шпіца, шпіця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спіца</w:t>
      </w:r>
      <w:r w:rsid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нов.-в.-ням.</w:t>
      </w:r>
      <w:r w:rsidRP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Spitze</w:t>
      </w:r>
      <w:r w:rsidRPr="0094373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стрэмка; частка скрыні ў акне; спіца на кола;  вязальныя спіцы; шыла; кол, які забіваецца ў ств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ол дрэва для ўтварэння развілкі,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якую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ставяць вулей»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шпунт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460E63">
        <w:rPr>
          <w:rFonts w:ascii="Times New Roman" w:hAnsi="Times New Roman" w:cs="Times New Roman"/>
          <w:i/>
          <w:sz w:val="28"/>
          <w:szCs w:val="28"/>
          <w:lang w:val="de-DE"/>
        </w:rPr>
        <w:t>Spund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шпугі,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тонкія ліштвы, якія заганяюцца ў пазы, каб шчыльна прылягалі дошкі падлогі; паз, у які заходзяць шпугі; палец (бервяна), які ўстаўляецца ў паз; затычка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E2CE4" w:rsidRPr="00CE2CE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штэмпаль, штымпаль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штампаль,</w:t>
      </w:r>
      <w:r w:rsid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штінпаль</w:t>
      </w:r>
      <w:r w:rsidR="00460E63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штынфал</w:t>
      </w:r>
      <w:r w:rsidR="00CE2CE4">
        <w:rPr>
          <w:rFonts w:ascii="Times New Roman" w:hAnsi="Times New Roman" w:cs="Times New Roman"/>
          <w:i/>
          <w:sz w:val="28"/>
          <w:szCs w:val="28"/>
          <w:lang w:val="be-BY"/>
        </w:rPr>
        <w:t xml:space="preserve">, </w:t>
      </w:r>
      <w:r w:rsidR="00CE2CE4" w:rsidRPr="00460E63">
        <w:rPr>
          <w:rFonts w:ascii="Times New Roman" w:hAnsi="Times New Roman" w:cs="Times New Roman"/>
          <w:i/>
          <w:sz w:val="28"/>
          <w:szCs w:val="28"/>
          <w:lang w:val="be-BY"/>
        </w:rPr>
        <w:t>штэмполі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739" w:rsidRPr="00943739">
        <w:rPr>
          <w:rFonts w:ascii="Times New Roman" w:hAnsi="Times New Roman" w:cs="Times New Roman"/>
          <w:sz w:val="28"/>
          <w:szCs w:val="28"/>
          <w:lang w:val="be-BY"/>
        </w:rPr>
        <w:t>(польск</w:t>
      </w:r>
      <w:r w:rsidR="00943739" w:rsidRPr="00460E6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943739" w:rsidRPr="00460E63">
        <w:rPr>
          <w:rFonts w:ascii="Times New Roman" w:hAnsi="Times New Roman" w:cs="Times New Roman"/>
          <w:i/>
          <w:sz w:val="28"/>
          <w:szCs w:val="28"/>
          <w:lang w:val="de-DE"/>
        </w:rPr>
        <w:t>stempol</w:t>
      </w:r>
      <w:proofErr w:type="spellEnd"/>
      <w:r w:rsidR="00943739" w:rsidRPr="00460E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- </w:t>
      </w:r>
      <w:r w:rsidR="00943739" w:rsidRPr="00943739">
        <w:rPr>
          <w:rFonts w:ascii="Times New Roman" w:hAnsi="Times New Roman" w:cs="Times New Roman"/>
          <w:sz w:val="28"/>
          <w:szCs w:val="28"/>
          <w:lang w:val="be-BY"/>
        </w:rPr>
        <w:t>нов.-в.-ням.</w:t>
      </w:r>
      <w:r w:rsidR="00943739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43739" w:rsidRPr="00460E63">
        <w:rPr>
          <w:rFonts w:ascii="Times New Roman" w:hAnsi="Times New Roman" w:cs="Times New Roman"/>
          <w:i/>
          <w:sz w:val="28"/>
          <w:szCs w:val="28"/>
          <w:lang w:val="de-DE"/>
        </w:rPr>
        <w:t>Standpfahl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закапаныя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ў зямлю на вуглах дубовыя калоды, на якія кладуцца падрубы; паль пад мост; слупкі</w:t>
      </w:r>
      <w:r w:rsidR="00F517D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якімі абшываюць каналы</w:t>
      </w:r>
      <w:r w:rsidR="00CE2CE4">
        <w:rPr>
          <w:rFonts w:ascii="Times New Roman" w:hAnsi="Times New Roman" w:cs="Times New Roman"/>
          <w:i/>
          <w:sz w:val="28"/>
          <w:szCs w:val="28"/>
          <w:lang w:val="be-BY"/>
        </w:rPr>
        <w:t xml:space="preserve">;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фундамент</w:t>
      </w:r>
      <w:r w:rsidR="00F517D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засаўка»</w:t>
      </w:r>
      <w:r w:rsidR="00CE2CE4" w:rsidRPr="00CE2CE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053CD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>За кошт запазычанай лексікі папоўнілася група назваў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прылад 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прадметаў гаспадарчага ўжытку:</w:t>
      </w:r>
    </w:p>
    <w:p w:rsidR="00460E63" w:rsidRPr="00460E63" w:rsidRDefault="00460E63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бляты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Blatt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="0034254A">
        <w:rPr>
          <w:rFonts w:ascii="Times New Roman" w:hAnsi="Times New Roman" w:cs="Times New Roman"/>
          <w:sz w:val="28"/>
          <w:szCs w:val="28"/>
          <w:lang w:val="be-BY"/>
        </w:rPr>
        <w:t xml:space="preserve">воз, у драбіны якога кладуць доўгія дошкі для перавозкі сыпучых рэчываў; частка драбіны; вузенькія вертыкальныя дошчачкі, якія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ўстаўляюцца ў папярочныя доўгія»</w:t>
      </w:r>
      <w:r w:rsidR="0034254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васырвага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460E63">
        <w:rPr>
          <w:rFonts w:ascii="Times New Roman" w:hAnsi="Times New Roman" w:cs="Times New Roman"/>
          <w:i/>
          <w:sz w:val="28"/>
          <w:szCs w:val="28"/>
          <w:lang w:val="de-DE"/>
        </w:rPr>
        <w:t>Wasserwaage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«ватэрпас»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вэнкіль, вынкэль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Winkel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«навугольнік»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0E63">
        <w:rPr>
          <w:rFonts w:ascii="Times New Roman" w:hAnsi="Times New Roman" w:cs="Times New Roman"/>
          <w:i/>
          <w:sz w:val="28"/>
          <w:szCs w:val="28"/>
          <w:lang w:val="be-BY"/>
        </w:rPr>
        <w:t>габлі</w:t>
      </w:r>
      <w:r w:rsidR="00460E63" w:rsidRPr="00460E63">
        <w:rPr>
          <w:rFonts w:ascii="Times New Roman" w:hAnsi="Times New Roman" w:cs="Times New Roman"/>
          <w:i/>
          <w:sz w:val="28"/>
          <w:szCs w:val="28"/>
          <w:lang w:val="be-BY"/>
        </w:rPr>
        <w:t>, габэлькі, хаблі</w:t>
      </w:r>
      <w:r w:rsidR="00460E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460E63">
        <w:rPr>
          <w:rFonts w:ascii="Times New Roman" w:hAnsi="Times New Roman" w:cs="Times New Roman"/>
          <w:i/>
          <w:sz w:val="28"/>
          <w:szCs w:val="28"/>
          <w:lang w:val="de-DE"/>
        </w:rPr>
        <w:t>Gabel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);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гак, гачок, гачэк</w:t>
      </w:r>
      <w:r w:rsidR="00460E63" w:rsidRPr="00943739">
        <w:rPr>
          <w:rFonts w:ascii="Times New Roman" w:hAnsi="Times New Roman" w:cs="Times New Roman"/>
          <w:i/>
          <w:sz w:val="28"/>
          <w:szCs w:val="28"/>
          <w:lang w:val="be-BY"/>
        </w:rPr>
        <w:t>, гачка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hak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Hacke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матыка; зашчапка;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кручок;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прылада нацягваць шыну на кола»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граца, грац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grasa</w:t>
      </w:r>
      <w:proofErr w:type="spellEnd"/>
      <w:r w:rsidR="00943739" w:rsidRP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сяр.-в.-ням.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kratze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«матыка»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жак,  сак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B3219">
        <w:rPr>
          <w:rFonts w:ascii="Times New Roman" w:hAnsi="Times New Roman" w:cs="Times New Roman"/>
          <w:i/>
          <w:sz w:val="28"/>
          <w:szCs w:val="28"/>
          <w:lang w:val="be-BY"/>
        </w:rPr>
        <w:t>ż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ak</w:t>
      </w:r>
      <w:proofErr w:type="spellEnd"/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– сяр.-в.-ням.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sac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конусападобная сетка на абручах з двума крыламі для лоўлі ўсякай р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ыбы ў невялікіх рэках і канавах»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загар, загарок, зэгар,</w:t>
      </w:r>
      <w:r w:rsidR="00943739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дзэгар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zegar</w:t>
      </w:r>
      <w:proofErr w:type="spellEnd"/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- сяр.-в.-ням.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seger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«гадзіннік»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квач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Quaste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 «шырокая кісць»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«пэндзаль;</w:t>
      </w:r>
      <w:r w:rsidR="005A56FF">
        <w:rPr>
          <w:rFonts w:ascii="Times New Roman" w:hAnsi="Times New Roman" w:cs="Times New Roman"/>
          <w:sz w:val="28"/>
          <w:szCs w:val="28"/>
          <w:lang w:val="be-BY"/>
        </w:rPr>
        <w:t xml:space="preserve"> своеасаблівая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гульня»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кельня, кэльня, гельня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kiela</w:t>
      </w:r>
      <w:proofErr w:type="spellEnd"/>
      <w:r w:rsidR="00943739" w:rsidRPr="0094373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kielnia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 - сяр.-в.-ням.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kelle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плецены з лазы кузаў воза, санак;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старая хата; устарэлае: чарпак»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клюба, клюбы</w:t>
      </w:r>
      <w:r w:rsidR="00680799" w:rsidRPr="00943739">
        <w:rPr>
          <w:rFonts w:ascii="Times New Roman" w:hAnsi="Times New Roman" w:cs="Times New Roman"/>
          <w:i/>
          <w:sz w:val="28"/>
          <w:szCs w:val="28"/>
          <w:lang w:val="be-BY"/>
        </w:rPr>
        <w:t>, клоба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kluba</w:t>
      </w:r>
      <w:proofErr w:type="spellEnd"/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- сяр.-в.-ням.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klobe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«прыст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асаванне,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пры дапамозе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якога выпраўляюць брусы ў зрубе»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кныбель, кнэбель, кнэбыль, кнэбіль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(польск.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knebel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Knebel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прылада для вязання снапоў; завостраная драўля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ная палачка для закручвання гатовых вітак,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хамутоў і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інш.»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ляда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Laden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 - адно са знач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энняў «тоўстая дошка») «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прылада,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якая дапамагае чалавеку аднаму пакласці бервяно на воз;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прыстасаванне для рэзкі саломы»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мутра,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мутэрка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(нов.-в.-ням.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Mutter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гайка</w:t>
      </w:r>
      <w:r w:rsidR="00062559">
        <w:rPr>
          <w:rFonts w:ascii="Times New Roman" w:hAnsi="Times New Roman" w:cs="Times New Roman"/>
          <w:sz w:val="28"/>
          <w:szCs w:val="28"/>
          <w:lang w:val="be-BY"/>
        </w:rPr>
        <w:t>; жалезнае кальцо, якое навінчваецца на канец восі, каб не спадала кола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лантух, лантуг, лаптух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(нов.-в.-ням.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Leintuch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мяшок; вялікі мяшок;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мяшок на торф; сяннік; непаваротлівы то</w:t>
      </w:r>
      <w:r>
        <w:rPr>
          <w:rFonts w:ascii="Times New Roman" w:hAnsi="Times New Roman" w:cs="Times New Roman"/>
          <w:sz w:val="28"/>
          <w:szCs w:val="28"/>
          <w:lang w:val="be-BY"/>
        </w:rPr>
        <w:t>ўсты чалавек; гультай; страўнік,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жывот; коўдра»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E2CE4">
        <w:rPr>
          <w:rFonts w:ascii="Times New Roman" w:hAnsi="Times New Roman" w:cs="Times New Roman"/>
          <w:i/>
          <w:sz w:val="28"/>
          <w:szCs w:val="28"/>
          <w:lang w:val="be-BY"/>
        </w:rPr>
        <w:t>латуха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«світка»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E2CE4">
        <w:rPr>
          <w:rFonts w:ascii="Times New Roman" w:hAnsi="Times New Roman" w:cs="Times New Roman"/>
          <w:i/>
          <w:sz w:val="28"/>
          <w:szCs w:val="28"/>
          <w:lang w:val="be-BY"/>
        </w:rPr>
        <w:t>лохтушка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«хустка на плечы»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прас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Presse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«электрычная пліта»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пушка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puszka</w:t>
      </w:r>
      <w:proofErr w:type="spellEnd"/>
      <w:r w:rsidR="00943739" w:rsidRP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чэшск.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CE2CE4">
        <w:rPr>
          <w:rFonts w:ascii="Times New Roman" w:hAnsi="Times New Roman" w:cs="Times New Roman"/>
          <w:i/>
          <w:sz w:val="28"/>
          <w:szCs w:val="28"/>
          <w:lang w:val="de-DE"/>
        </w:rPr>
        <w:t>pu</w:t>
      </w:r>
      <w:proofErr w:type="spellEnd"/>
      <w:r w:rsidR="00CE2CE4" w:rsidRPr="00CE2CE4">
        <w:rPr>
          <w:rFonts w:ascii="Times New Roman" w:hAnsi="Times New Roman" w:cs="Times New Roman"/>
          <w:i/>
          <w:sz w:val="28"/>
          <w:szCs w:val="28"/>
          <w:lang w:val="be-BY"/>
        </w:rPr>
        <w:t>š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ka</w:t>
      </w:r>
      <w:proofErr w:type="spellEnd"/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- стараням.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buhsa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скрыначка для рознай дробязі; гліняны збанок з вузкай шыйк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5A56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і ручкай ля вады; рэпрадуктар»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арэхва,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рахва,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рафа,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рэхва, рыхва,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ряхва,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орафа,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оріхва,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орыхва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, горехва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польск.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refa</w:t>
      </w:r>
      <w:proofErr w:type="spellEnd"/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rechwa</w:t>
      </w:r>
      <w:proofErr w:type="spellEnd"/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нов.-в.-ням.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Reifen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жалезны абруч, што наганяецца на калодку кола; жалезныя кольцы рознай шырыні, якія змацоўваюць часткі павозкі;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абруч на бочцы;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невялі</w:t>
      </w:r>
      <w:r>
        <w:rPr>
          <w:rFonts w:ascii="Times New Roman" w:hAnsi="Times New Roman" w:cs="Times New Roman"/>
          <w:sz w:val="28"/>
          <w:szCs w:val="28"/>
          <w:lang w:val="be-BY"/>
        </w:rPr>
        <w:t>кі жалезны абруч, які надзяецца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на слуп 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вароты,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каб іх зачыніць;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цыліндрычнае кольца, пры дапамозе якога прымацоўваецца каса да касся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рыгель, рыглі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rygel</w:t>
      </w:r>
      <w:proofErr w:type="spellEnd"/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Riegel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засаўка ў дзвярах; рубель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прыціскаць сена; вілы для гною»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943739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стальвага,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стэльвага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, стыльвага, штальвага, штэльвага, штыльвага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(польск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. 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sztelwaga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- нов.-в.-ням.</w:t>
      </w:r>
      <w:r w:rsidRP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Stellwaage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>
        <w:rPr>
          <w:rFonts w:ascii="Times New Roman" w:hAnsi="Times New Roman" w:cs="Times New Roman"/>
          <w:sz w:val="28"/>
          <w:szCs w:val="28"/>
          <w:lang w:val="be-BY"/>
        </w:rPr>
        <w:t>трайны ворчык для пары коней, да якога прымацоў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ваецца плуг, барана, воз і інш.»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шофель, шофля, шопля, шупля, шухля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(сяр.-н.-ням.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schoeffel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«шуфель»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E2CE4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Група назваў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ежы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прадстаўлена наступнымі словамі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2CE4">
        <w:rPr>
          <w:rFonts w:ascii="Times New Roman" w:hAnsi="Times New Roman" w:cs="Times New Roman"/>
          <w:i/>
          <w:sz w:val="28"/>
          <w:szCs w:val="28"/>
          <w:lang w:val="be-BY"/>
        </w:rPr>
        <w:t>бляшанік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ад </w:t>
      </w:r>
      <w:r w:rsidRPr="00CE2CE4">
        <w:rPr>
          <w:rFonts w:ascii="Times New Roman" w:hAnsi="Times New Roman" w:cs="Times New Roman"/>
          <w:i/>
          <w:sz w:val="28"/>
          <w:szCs w:val="28"/>
          <w:lang w:val="be-BY"/>
        </w:rPr>
        <w:t>бляха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blacha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- сяр.-в.-ням.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blech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хлеб, спечаны ў бляхах»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5A56FF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груца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gruca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Gr</w:t>
      </w:r>
      <w:proofErr w:type="spellEnd"/>
      <w:r w:rsidR="005A56FF" w:rsidRPr="005A56FF">
        <w:rPr>
          <w:rFonts w:ascii="Times New Roman" w:hAnsi="Times New Roman" w:cs="Times New Roman"/>
          <w:i/>
          <w:sz w:val="28"/>
          <w:szCs w:val="28"/>
        </w:rPr>
        <w:t>ü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tze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«каша з ячневай крупы»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клёцкі</w:t>
      </w:r>
      <w:r w:rsidR="00943739" w:rsidRPr="00943739">
        <w:rPr>
          <w:rFonts w:ascii="Times New Roman" w:hAnsi="Times New Roman" w:cs="Times New Roman"/>
          <w:i/>
          <w:sz w:val="28"/>
          <w:szCs w:val="28"/>
          <w:lang w:val="be-BY"/>
        </w:rPr>
        <w:t>, клюцкэ, клоксы, клосы, клюскэ, клюцкі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нов.-в.-ням. </w:t>
      </w:r>
      <w:proofErr w:type="spellStart"/>
      <w:r w:rsidR="00943739" w:rsidRPr="00943739">
        <w:rPr>
          <w:rFonts w:ascii="Times New Roman" w:hAnsi="Times New Roman" w:cs="Times New Roman"/>
          <w:i/>
          <w:sz w:val="28"/>
          <w:szCs w:val="28"/>
          <w:lang w:val="de-DE"/>
        </w:rPr>
        <w:t>Kl</w:t>
      </w:r>
      <w:proofErr w:type="spellEnd"/>
      <w:r w:rsidR="005A56FF" w:rsidRPr="005A56FF">
        <w:rPr>
          <w:rFonts w:ascii="Times New Roman" w:hAnsi="Times New Roman" w:cs="Times New Roman"/>
          <w:i/>
          <w:sz w:val="28"/>
          <w:szCs w:val="28"/>
          <w:lang w:val="be-BY"/>
        </w:rPr>
        <w:t>ö</w:t>
      </w:r>
      <w:proofErr w:type="spellStart"/>
      <w:r w:rsidR="00943739" w:rsidRPr="00943739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="005A56FF">
        <w:rPr>
          <w:rFonts w:ascii="Times New Roman" w:hAnsi="Times New Roman" w:cs="Times New Roman"/>
          <w:i/>
          <w:sz w:val="28"/>
          <w:szCs w:val="28"/>
          <w:lang w:val="de-DE"/>
        </w:rPr>
        <w:t>s</w:t>
      </w:r>
      <w:r w:rsidR="00943739" w:rsidRPr="00943739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proofErr w:type="spellEnd"/>
      <w:r w:rsidR="00943739" w:rsidRPr="0094373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943739" w:rsidRPr="0094373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proofErr w:type="spellStart"/>
      <w:r w:rsidR="00CE2CE4">
        <w:rPr>
          <w:rFonts w:ascii="Times New Roman" w:hAnsi="Times New Roman" w:cs="Times New Roman"/>
          <w:i/>
          <w:sz w:val="28"/>
          <w:szCs w:val="28"/>
          <w:lang w:val="de-DE"/>
        </w:rPr>
        <w:t>Kl</w:t>
      </w:r>
      <w:proofErr w:type="spellEnd"/>
      <w:r w:rsidR="00CE2CE4" w:rsidRPr="00CE2CE4">
        <w:rPr>
          <w:rFonts w:ascii="Times New Roman" w:hAnsi="Times New Roman" w:cs="Times New Roman"/>
          <w:i/>
          <w:sz w:val="28"/>
          <w:szCs w:val="28"/>
          <w:lang w:val="be-BY"/>
        </w:rPr>
        <w:t>öß</w:t>
      </w:r>
      <w:proofErr w:type="spellStart"/>
      <w:r w:rsidR="00943739" w:rsidRPr="00943739">
        <w:rPr>
          <w:rFonts w:ascii="Times New Roman" w:hAnsi="Times New Roman" w:cs="Times New Roman"/>
          <w:i/>
          <w:sz w:val="28"/>
          <w:szCs w:val="28"/>
          <w:lang w:val="de-DE"/>
        </w:rPr>
        <w:t>chen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страва з адвараных і засмечаных кавалачкаў цеста; страва з галушкамі з дранай бульбы;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галушкі;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лапша з крухмалу;</w:t>
      </w:r>
      <w:r w:rsidR="00943739" w:rsidRP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рэдкая страва з </w:t>
      </w:r>
      <w:r w:rsidR="00943739" w:rsidRP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кавалачк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мучнога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цеста»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ляк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польск. </w:t>
      </w:r>
      <w:proofErr w:type="spellStart"/>
      <w:r w:rsidR="00943739" w:rsidRPr="00943739">
        <w:rPr>
          <w:rFonts w:ascii="Times New Roman" w:hAnsi="Times New Roman" w:cs="Times New Roman"/>
          <w:i/>
          <w:sz w:val="28"/>
          <w:szCs w:val="28"/>
          <w:lang w:val="de-DE"/>
        </w:rPr>
        <w:t>lak</w:t>
      </w:r>
      <w:proofErr w:type="spellEnd"/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- нов.-в.-ням. </w:t>
      </w:r>
      <w:r w:rsidR="00943739" w:rsidRPr="00943739">
        <w:rPr>
          <w:rFonts w:ascii="Times New Roman" w:hAnsi="Times New Roman" w:cs="Times New Roman"/>
          <w:i/>
          <w:sz w:val="28"/>
          <w:szCs w:val="28"/>
          <w:lang w:val="de-DE"/>
        </w:rPr>
        <w:t>Lake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расол з сялёдкі; капусны р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асол; юшка, звараная з селядцоў»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панпуха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pampuch</w:t>
      </w:r>
      <w:proofErr w:type="spellEnd"/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Pfannkuchen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аладка на кіслым малацэ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CE2CE4">
        <w:rPr>
          <w:rFonts w:ascii="Times New Roman" w:hAnsi="Times New Roman" w:cs="Times New Roman"/>
          <w:i/>
          <w:sz w:val="28"/>
          <w:szCs w:val="28"/>
          <w:lang w:val="be-BY"/>
        </w:rPr>
        <w:t>панпушка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43739" w:rsidRPr="00CE2CE4">
        <w:rPr>
          <w:rFonts w:ascii="Times New Roman" w:hAnsi="Times New Roman" w:cs="Times New Roman"/>
          <w:i/>
          <w:sz w:val="28"/>
          <w:szCs w:val="28"/>
          <w:lang w:val="be-BY"/>
        </w:rPr>
        <w:t>пампушка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пульхна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>я аладка; булачка; род пернікаў,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сухарыкаў; род катлет з памятай мукі; аладкі з перамёрзлай бульбы; блін з хлебнага цеста; булачка з грачанай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мукі; тоўсты чалавек; порхаўка»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пляцке, плацкы, 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>пляцак,</w:t>
      </w: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пляцок,</w:t>
      </w:r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пляцэк, пляцкі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(польск. 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placek</w:t>
      </w:r>
      <w:proofErr w:type="spellEnd"/>
      <w:r w:rsidR="00D053CD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нов.-в.-ням.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CE2CE4">
        <w:rPr>
          <w:rFonts w:ascii="Times New Roman" w:hAnsi="Times New Roman" w:cs="Times New Roman"/>
          <w:i/>
          <w:sz w:val="28"/>
          <w:szCs w:val="28"/>
          <w:lang w:val="de-DE"/>
        </w:rPr>
        <w:t>Pl</w:t>
      </w:r>
      <w:proofErr w:type="spellEnd"/>
      <w:r w:rsidR="00CE2CE4" w:rsidRPr="00CE2CE4">
        <w:rPr>
          <w:rFonts w:ascii="Times New Roman" w:hAnsi="Times New Roman" w:cs="Times New Roman"/>
          <w:i/>
          <w:sz w:val="28"/>
          <w:szCs w:val="28"/>
          <w:lang w:val="be-BY"/>
        </w:rPr>
        <w:t>ä</w:t>
      </w:r>
      <w:proofErr w:type="spellStart"/>
      <w:r w:rsidR="00D053CD" w:rsidRPr="00943739">
        <w:rPr>
          <w:rFonts w:ascii="Times New Roman" w:hAnsi="Times New Roman" w:cs="Times New Roman"/>
          <w:i/>
          <w:sz w:val="28"/>
          <w:szCs w:val="28"/>
          <w:lang w:val="de-DE"/>
        </w:rPr>
        <w:t>tzchen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блін; блін з бульбы; пра няўдалы хлеб; род катлет з мятай бульбы; адва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ра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ныя кавалачкі цеста, расчыненыя на халоднай вадзе; блін з гнілой бульбы; мучное цеста; н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яўдалы блін; маленькая булачка»</w:t>
      </w:r>
      <w:r w:rsidR="00D053CD"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пытль, пытэль, пэтэль,пытля, пыцель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pytel</w:t>
      </w:r>
      <w:proofErr w:type="spellEnd"/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- 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Beutel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мука лепшага гатунку; пірог, выпечаны з такой мукі</w:t>
      </w:r>
      <w:r w:rsidR="00F146C6">
        <w:rPr>
          <w:rFonts w:ascii="Times New Roman" w:hAnsi="Times New Roman" w:cs="Times New Roman"/>
          <w:sz w:val="28"/>
          <w:szCs w:val="28"/>
          <w:lang w:val="be-BY"/>
        </w:rPr>
        <w:t>; сіта ў млыне; рама, у яко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й замазаны ніжні камень у млыне»</w:t>
      </w:r>
      <w:r w:rsidR="00F146C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струдлі, штрудэль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Strudel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«мядовыя пернікі»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D053CD" w:rsidRPr="006039F4" w:rsidRDefault="00D053CD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шнекі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Schnecke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 xml:space="preserve"> «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адно са значэнняў – кулінарнае: плюшка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») «аладкі на содзе»</w:t>
      </w:r>
      <w:r w:rsidRPr="006039F4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C5D76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46C6">
        <w:rPr>
          <w:rFonts w:ascii="Times New Roman" w:hAnsi="Times New Roman" w:cs="Times New Roman"/>
          <w:sz w:val="28"/>
          <w:szCs w:val="28"/>
          <w:lang w:val="be-BY"/>
        </w:rPr>
        <w:t>Дарэчы, у адным артыкуле мы не маем магчымасц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146C6">
        <w:rPr>
          <w:rFonts w:ascii="Times New Roman" w:hAnsi="Times New Roman" w:cs="Times New Roman"/>
          <w:sz w:val="28"/>
          <w:szCs w:val="28"/>
          <w:lang w:val="be-BY"/>
        </w:rPr>
        <w:t xml:space="preserve"> разглядзець усе групы сло</w:t>
      </w:r>
      <w:r>
        <w:rPr>
          <w:rFonts w:ascii="Times New Roman" w:hAnsi="Times New Roman" w:cs="Times New Roman"/>
          <w:sz w:val="28"/>
          <w:szCs w:val="28"/>
          <w:lang w:val="be-BY"/>
        </w:rPr>
        <w:t>ў,</w:t>
      </w:r>
      <w:r w:rsidRPr="00F146C6">
        <w:rPr>
          <w:rFonts w:ascii="Times New Roman" w:hAnsi="Times New Roman" w:cs="Times New Roman"/>
          <w:sz w:val="28"/>
          <w:szCs w:val="28"/>
          <w:lang w:val="be-BY"/>
        </w:rPr>
        <w:t xml:space="preserve"> таму </w:t>
      </w:r>
      <w:r>
        <w:rPr>
          <w:rFonts w:ascii="Times New Roman" w:hAnsi="Times New Roman" w:cs="Times New Roman"/>
          <w:sz w:val="28"/>
          <w:szCs w:val="28"/>
          <w:lang w:val="be-BY"/>
        </w:rPr>
        <w:t>звернем увагу на найбольш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цікавыя і рэдка (або зусім не) 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жывальныя ў другіх гаворках беларускай мовы:</w:t>
      </w:r>
    </w:p>
    <w:p w:rsidR="00F146C6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кугэль, кугэлька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(нов-в.-ням.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Kugel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>
        <w:rPr>
          <w:rFonts w:ascii="Times New Roman" w:hAnsi="Times New Roman" w:cs="Times New Roman"/>
          <w:sz w:val="28"/>
          <w:szCs w:val="28"/>
          <w:lang w:val="be-BY"/>
        </w:rPr>
        <w:t>вялікая драўляная лыжка; драўляная лыжка кругла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й формы з намаляванымі кветкамі»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146C6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пантоплі, пантофлі, пантопель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Pantoffel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>
        <w:rPr>
          <w:rFonts w:ascii="Times New Roman" w:hAnsi="Times New Roman" w:cs="Times New Roman"/>
          <w:sz w:val="28"/>
          <w:szCs w:val="28"/>
          <w:lang w:val="be-BY"/>
        </w:rPr>
        <w:t>летні лёгкі абутак; лёгкі абута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к;  абутак на драўлянай падэшве</w:t>
      </w:r>
      <w:r w:rsidR="005A56FF">
        <w:rPr>
          <w:rFonts w:ascii="Times New Roman" w:hAnsi="Times New Roman" w:cs="Times New Roman"/>
          <w:sz w:val="28"/>
          <w:szCs w:val="28"/>
          <w:lang w:val="be-BY"/>
        </w:rPr>
        <w:t>; басаножкі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146C6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рахункі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Rechnung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) «матэматычныя прылады; урокі»;</w:t>
      </w:r>
    </w:p>
    <w:p w:rsidR="00F146C6" w:rsidRDefault="00943739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шанок, шанк, </w:t>
      </w:r>
      <w:r w:rsidR="00F146C6"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шанька, шянок</w:t>
      </w:r>
      <w:r w:rsidR="00F146C6">
        <w:rPr>
          <w:rFonts w:ascii="Times New Roman" w:hAnsi="Times New Roman" w:cs="Times New Roman"/>
          <w:sz w:val="28"/>
          <w:szCs w:val="28"/>
          <w:lang w:val="be-BY"/>
        </w:rPr>
        <w:t xml:space="preserve"> (сяр.-в.-ням.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F146C6"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schanc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 w:rsidR="00F146C6">
        <w:rPr>
          <w:rFonts w:ascii="Times New Roman" w:hAnsi="Times New Roman" w:cs="Times New Roman"/>
          <w:sz w:val="28"/>
          <w:szCs w:val="28"/>
          <w:lang w:val="be-BY"/>
        </w:rPr>
        <w:t>скураная торбачка; сумка; торба; кошык; плецены кораб, з якога сеялі жыта; мера вагі ў пу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д; вялікая драўляная пасудзіна»</w:t>
      </w:r>
      <w:r w:rsidR="00F146C6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CE2CE4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шафлік, шоплік, шаплык, шофлык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(польск.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szafel</w:t>
      </w:r>
      <w:proofErr w:type="spellEnd"/>
      <w:r w:rsidRPr="00943739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szaflik</w:t>
      </w:r>
      <w:proofErr w:type="spellEnd"/>
      <w:r w:rsidR="00943739" w:rsidRPr="00943739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нов.-в.-ням.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Schaffel</w:t>
      </w:r>
      <w:proofErr w:type="spellEnd"/>
      <w:r w:rsidR="00CE2CE4">
        <w:rPr>
          <w:rFonts w:ascii="Times New Roman" w:hAnsi="Times New Roman" w:cs="Times New Roman"/>
          <w:sz w:val="28"/>
          <w:szCs w:val="28"/>
          <w:lang w:val="be-BY"/>
        </w:rPr>
        <w:t>) «</w:t>
      </w:r>
      <w:r>
        <w:rPr>
          <w:rFonts w:ascii="Times New Roman" w:hAnsi="Times New Roman" w:cs="Times New Roman"/>
          <w:sz w:val="28"/>
          <w:szCs w:val="28"/>
          <w:lang w:val="be-BY"/>
        </w:rPr>
        <w:t>драўляны посуд на сала; посуд даіць карову; цэбрык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F146C6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E2CE4">
        <w:rPr>
          <w:rFonts w:ascii="Times New Roman" w:hAnsi="Times New Roman" w:cs="Times New Roman"/>
          <w:i/>
          <w:sz w:val="28"/>
          <w:szCs w:val="28"/>
          <w:lang w:val="be-BY"/>
        </w:rPr>
        <w:t>шмара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(нов.-в.-ням. </w:t>
      </w:r>
      <w:r w:rsidRPr="00943739">
        <w:rPr>
          <w:rFonts w:ascii="Times New Roman" w:hAnsi="Times New Roman" w:cs="Times New Roman"/>
          <w:i/>
          <w:sz w:val="28"/>
          <w:szCs w:val="28"/>
          <w:lang w:val="de-DE"/>
        </w:rPr>
        <w:t>Schmiere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CE2CE4">
        <w:rPr>
          <w:rFonts w:ascii="Times New Roman" w:hAnsi="Times New Roman" w:cs="Times New Roman"/>
          <w:sz w:val="28"/>
          <w:szCs w:val="28"/>
          <w:lang w:val="be-BY"/>
        </w:rPr>
        <w:t>«мазь, змазка»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F146C6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Адно са значэнняў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фалда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вытачка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фура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фуфайка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брыжы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943739" w:rsidRPr="006F70A7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сала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на кішках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43739" w:rsidRPr="006F70A7">
        <w:rPr>
          <w:rFonts w:ascii="Times New Roman" w:hAnsi="Times New Roman" w:cs="Times New Roman"/>
          <w:i/>
          <w:sz w:val="28"/>
          <w:szCs w:val="28"/>
          <w:lang w:val="be-BY"/>
        </w:rPr>
        <w:t>файка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943739" w:rsidRPr="006F70A7">
        <w:rPr>
          <w:rFonts w:ascii="Times New Roman" w:hAnsi="Times New Roman" w:cs="Times New Roman"/>
          <w:i/>
          <w:sz w:val="28"/>
          <w:szCs w:val="28"/>
          <w:lang w:val="be-BY"/>
        </w:rPr>
        <w:t>люлька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146C6" w:rsidRPr="00F146C6" w:rsidRDefault="00F146C6" w:rsidP="00943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Аналіз фактычнага матэрыялу дапамагае ўстанавіць шляхі і спосабы пранікнення слоў нямецкага паходжання ў народныя гаворкі (на непасрэднае запазычанне ўказваюць такія словы, як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кан, ба</w:t>
      </w:r>
      <w:r w:rsidR="006F70A7" w:rsidRPr="006F70A7">
        <w:rPr>
          <w:rFonts w:ascii="Times New Roman" w:hAnsi="Times New Roman" w:cs="Times New Roman"/>
          <w:i/>
          <w:sz w:val="28"/>
          <w:szCs w:val="28"/>
          <w:lang w:val="be-BY"/>
        </w:rPr>
        <w:t>нта, люфт, фэдэр, мутра, шнэкі</w:t>
      </w:r>
      <w:r w:rsidR="006F70A7">
        <w:rPr>
          <w:rFonts w:ascii="Times New Roman" w:hAnsi="Times New Roman" w:cs="Times New Roman"/>
          <w:sz w:val="28"/>
          <w:szCs w:val="28"/>
          <w:lang w:val="be-BY"/>
        </w:rPr>
        <w:t xml:space="preserve"> і і</w:t>
      </w:r>
      <w:r>
        <w:rPr>
          <w:rFonts w:ascii="Times New Roman" w:hAnsi="Times New Roman" w:cs="Times New Roman"/>
          <w:sz w:val="28"/>
          <w:szCs w:val="28"/>
          <w:lang w:val="be-BY"/>
        </w:rPr>
        <w:t>нш., на пасрэднае –</w:t>
      </w:r>
      <w:r w:rsidR="009437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70A7">
        <w:rPr>
          <w:rFonts w:ascii="Times New Roman" w:hAnsi="Times New Roman" w:cs="Times New Roman"/>
          <w:i/>
          <w:sz w:val="28"/>
          <w:szCs w:val="28"/>
          <w:lang w:val="be-BY"/>
        </w:rPr>
        <w:t>рэхва, друк, мурлат, кельня, пампушка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інш.), асваення і іх ужывання ў гаворках Беларускага Прыпяцкага Палесся. Такія словы засвойваліся разам з рэаліямі ў працэсе развіцця рамёстваў і іншых галін народнай гаспадаркі.</w:t>
      </w:r>
    </w:p>
    <w:sectPr w:rsidR="00F146C6" w:rsidRPr="00F146C6" w:rsidSect="006039F4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53CD"/>
    <w:rsid w:val="00022359"/>
    <w:rsid w:val="00032187"/>
    <w:rsid w:val="000618B6"/>
    <w:rsid w:val="00062559"/>
    <w:rsid w:val="00097A8F"/>
    <w:rsid w:val="000D2505"/>
    <w:rsid w:val="00287DA5"/>
    <w:rsid w:val="002F33AD"/>
    <w:rsid w:val="0034254A"/>
    <w:rsid w:val="00460E63"/>
    <w:rsid w:val="00547EB5"/>
    <w:rsid w:val="005A56FF"/>
    <w:rsid w:val="006039F4"/>
    <w:rsid w:val="00680799"/>
    <w:rsid w:val="006F70A7"/>
    <w:rsid w:val="007E16E3"/>
    <w:rsid w:val="00856F1B"/>
    <w:rsid w:val="00943739"/>
    <w:rsid w:val="00AF495A"/>
    <w:rsid w:val="00BB3219"/>
    <w:rsid w:val="00C070A5"/>
    <w:rsid w:val="00C70E1F"/>
    <w:rsid w:val="00CE2CE4"/>
    <w:rsid w:val="00D03779"/>
    <w:rsid w:val="00D053CD"/>
    <w:rsid w:val="00D33DCD"/>
    <w:rsid w:val="00D46B62"/>
    <w:rsid w:val="00DE7057"/>
    <w:rsid w:val="00EC5D76"/>
    <w:rsid w:val="00F12546"/>
    <w:rsid w:val="00F146C6"/>
    <w:rsid w:val="00F45181"/>
    <w:rsid w:val="00F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ib.bsu.by/handle/123456789/1847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681A1-6668-42D2-9968-179C827F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1818</Words>
  <Characters>10364</Characters>
  <Application>Microsoft Office Word</Application>
  <DocSecurity>0</DocSecurity>
  <Lines>86</Lines>
  <Paragraphs>24</Paragraphs>
  <ScaleCrop>false</ScaleCrop>
  <Company>Microsoft</Company>
  <LinksUpToDate>false</LinksUpToDate>
  <CharactersWithSpaces>12158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2019-09-16T19:44:00Z</dcterms:created>
  <dcterms:modified xsi:type="dcterms:W3CDTF">2019-09-22T21:12:00Z</dcterms:modified>
</cp:coreProperties>
</file>