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2C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B8614F">
        <w:rPr>
          <w:b/>
          <w:color w:val="000000"/>
          <w:sz w:val="28"/>
          <w:szCs w:val="28"/>
        </w:rPr>
        <w:t>Овчинникова Г.В.</w:t>
      </w:r>
    </w:p>
    <w:p w:rsidR="00087D2C" w:rsidRPr="00081F2A" w:rsidRDefault="00087D2C" w:rsidP="00087D2C">
      <w:pPr>
        <w:shd w:val="clear" w:color="auto" w:fill="FFFFFF"/>
        <w:tabs>
          <w:tab w:val="left" w:pos="6379"/>
        </w:tabs>
        <w:spacing w:line="360" w:lineRule="auto"/>
        <w:jc w:val="right"/>
        <w:rPr>
          <w:b/>
          <w:i/>
          <w:color w:val="000000"/>
          <w:sz w:val="28"/>
          <w:szCs w:val="28"/>
        </w:rPr>
      </w:pPr>
      <w:r w:rsidRPr="00081F2A">
        <w:rPr>
          <w:b/>
          <w:i/>
          <w:color w:val="000000"/>
          <w:sz w:val="28"/>
          <w:szCs w:val="28"/>
        </w:rPr>
        <w:t xml:space="preserve">Тульский государственный педагогический </w:t>
      </w:r>
    </w:p>
    <w:p w:rsidR="00087D2C" w:rsidRDefault="00087D2C" w:rsidP="00087D2C">
      <w:pPr>
        <w:shd w:val="clear" w:color="auto" w:fill="FFFFFF"/>
        <w:tabs>
          <w:tab w:val="left" w:pos="6379"/>
        </w:tabs>
        <w:spacing w:line="360" w:lineRule="auto"/>
        <w:jc w:val="right"/>
        <w:rPr>
          <w:b/>
          <w:i/>
          <w:color w:val="000000"/>
          <w:sz w:val="28"/>
          <w:szCs w:val="28"/>
        </w:rPr>
      </w:pPr>
      <w:r w:rsidRPr="00081F2A">
        <w:rPr>
          <w:b/>
          <w:i/>
          <w:color w:val="000000"/>
          <w:sz w:val="28"/>
          <w:szCs w:val="28"/>
        </w:rPr>
        <w:t>университет им. Л.Н. Толстого</w:t>
      </w:r>
      <w:r>
        <w:rPr>
          <w:b/>
          <w:i/>
          <w:color w:val="000000"/>
          <w:sz w:val="28"/>
          <w:szCs w:val="28"/>
        </w:rPr>
        <w:t xml:space="preserve">, </w:t>
      </w:r>
    </w:p>
    <w:p w:rsidR="00087D2C" w:rsidRDefault="00087D2C" w:rsidP="00087D2C">
      <w:pPr>
        <w:shd w:val="clear" w:color="auto" w:fill="FFFFFF"/>
        <w:tabs>
          <w:tab w:val="left" w:pos="6379"/>
        </w:tabs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Россия</w:t>
      </w:r>
    </w:p>
    <w:p w:rsidR="00087D2C" w:rsidRPr="00081F2A" w:rsidRDefault="00087D2C" w:rsidP="00087D2C">
      <w:pPr>
        <w:shd w:val="clear" w:color="auto" w:fill="FFFFFF"/>
        <w:tabs>
          <w:tab w:val="left" w:pos="6379"/>
        </w:tabs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087D2C" w:rsidRDefault="00087D2C" w:rsidP="00087D2C">
      <w:pPr>
        <w:shd w:val="clear" w:color="auto" w:fill="FFFFFF"/>
        <w:tabs>
          <w:tab w:val="left" w:pos="6379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AB6212">
        <w:rPr>
          <w:b/>
          <w:color w:val="000000"/>
          <w:sz w:val="28"/>
          <w:szCs w:val="28"/>
        </w:rPr>
        <w:t xml:space="preserve">ОСОБЕННОСТИ СЛОВОПРОИЗВОДСТВА ТЕРМИНОСИСТЕМЫ «РЫНОЧНАЯ ЭКОНОМИКА» </w:t>
      </w:r>
    </w:p>
    <w:p w:rsidR="00087D2C" w:rsidRDefault="00087D2C" w:rsidP="00087D2C">
      <w:pPr>
        <w:shd w:val="clear" w:color="auto" w:fill="FFFFFF"/>
        <w:tabs>
          <w:tab w:val="left" w:pos="6379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AB6212">
        <w:rPr>
          <w:b/>
          <w:color w:val="000000"/>
          <w:sz w:val="28"/>
          <w:szCs w:val="28"/>
        </w:rPr>
        <w:t>ВО ФРАНЦУЗСКОМ И НЕМЕЦКОМ ЯЗЫКАХ</w:t>
      </w:r>
    </w:p>
    <w:p w:rsidR="00087D2C" w:rsidRPr="00AB6212" w:rsidRDefault="00087D2C" w:rsidP="00087D2C">
      <w:pPr>
        <w:shd w:val="clear" w:color="auto" w:fill="FFFFFF"/>
        <w:tabs>
          <w:tab w:val="left" w:pos="6379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87D2C" w:rsidRPr="00AB6212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212">
        <w:rPr>
          <w:color w:val="000000"/>
          <w:sz w:val="28"/>
          <w:szCs w:val="28"/>
        </w:rPr>
        <w:t>Стремительный прогресс науки и техники, развитие экономических и  политических связей сопровождается ростом объема специальной информации, появлением, развитием и совершенствованием языковых средств и способов передачи этой информации. Изучение термина и терминосистемы приобретает большое как  теоретическое, так и  практическое значение.</w:t>
      </w:r>
    </w:p>
    <w:p w:rsidR="00087D2C" w:rsidRPr="00AB6212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212">
        <w:rPr>
          <w:color w:val="000000"/>
          <w:sz w:val="28"/>
          <w:szCs w:val="28"/>
        </w:rPr>
        <w:t>В данной статье делается попытка лингвистического описания структуры и функций терминов, входящих в лексико-семантическое поле  «Рыночная экономика» в трех разноструктурных языках, принадлежащих романской, германской  семьям.</w:t>
      </w:r>
    </w:p>
    <w:p w:rsidR="00087D2C" w:rsidRPr="00AB6212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212">
        <w:rPr>
          <w:color w:val="000000"/>
          <w:sz w:val="28"/>
          <w:szCs w:val="28"/>
        </w:rPr>
        <w:t>Знание особенностей терминосистемы необходимо для полноценного письменного общения, для полного понимания повседневной информации.</w:t>
      </w:r>
    </w:p>
    <w:p w:rsidR="00087D2C" w:rsidRPr="00AB6212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AB6212">
        <w:rPr>
          <w:color w:val="000000"/>
          <w:sz w:val="28"/>
          <w:szCs w:val="28"/>
        </w:rPr>
        <w:lastRenderedPageBreak/>
        <w:t>В качестве фактического материала использовались</w:t>
      </w:r>
      <w:r w:rsidRPr="00AB6212">
        <w:rPr>
          <w:b/>
          <w:bCs/>
          <w:color w:val="000000"/>
          <w:sz w:val="28"/>
          <w:szCs w:val="28"/>
        </w:rPr>
        <w:t xml:space="preserve"> </w:t>
      </w:r>
      <w:r w:rsidRPr="00AB6212">
        <w:rPr>
          <w:bCs/>
          <w:color w:val="000000"/>
          <w:sz w:val="28"/>
          <w:szCs w:val="28"/>
        </w:rPr>
        <w:t>экономические</w:t>
      </w:r>
      <w:r w:rsidRPr="00AB6212">
        <w:rPr>
          <w:color w:val="000000"/>
          <w:sz w:val="28"/>
          <w:szCs w:val="28"/>
        </w:rPr>
        <w:t xml:space="preserve"> термины из отраслевых словарей, учебников по экономике, учебных пособий, статей газет и журналов, теле- и радиопередач с привлечением наиболее распространенных методов  </w:t>
      </w:r>
      <w:r w:rsidRPr="00AB6212">
        <w:rPr>
          <w:sz w:val="28"/>
          <w:szCs w:val="28"/>
        </w:rPr>
        <w:t>исследования: этимологического анализа, словообразовательного анализа, метода словообразовательного синтеза, семного анализа, а также метода словарных дефиниций.</w:t>
      </w:r>
    </w:p>
    <w:p w:rsidR="00087D2C" w:rsidRPr="00AB6212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AB6212">
        <w:rPr>
          <w:sz w:val="28"/>
          <w:szCs w:val="28"/>
        </w:rPr>
        <w:t xml:space="preserve">Сложность решения проблемы о природе термина состоит в том, что терминологические единицы весьма разнородны по своим семантическим и структурным характеристикам и это затрудняет выявление их единой природы. В данной работе рассматривается функциональная точка зрения на специфику термина, берется за основу ономасиологический признак. Термин определяется как форма существования понятия, входящего в систему других понятий. Под терминосистемой понимается совокупность терминов, соответствующая системе понятий данной сферы деятельности.  </w:t>
      </w:r>
    </w:p>
    <w:p w:rsidR="00087D2C" w:rsidRPr="00070E6F" w:rsidRDefault="00087D2C" w:rsidP="00087D2C">
      <w:pPr>
        <w:shd w:val="clear" w:color="auto" w:fill="FFFFFF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070E6F">
        <w:rPr>
          <w:sz w:val="28"/>
          <w:szCs w:val="28"/>
        </w:rPr>
        <w:t xml:space="preserve">В данной работе вопрос о границах терминосистемы «Рыночная экономика» решается на основе ономасиологического подхода.  Методом сплошной выборки выделены термины рыночной экономики, относящиеся  как  к отымённым, так и к отглагольным словообразовательным ряда, а также установлена специфика их словопроизводства в каждом из языков.  </w:t>
      </w:r>
    </w:p>
    <w:p w:rsidR="00087D2C" w:rsidRPr="00081F2A" w:rsidRDefault="00087D2C" w:rsidP="00087D2C">
      <w:pPr>
        <w:pStyle w:val="ae"/>
      </w:pPr>
      <w:r w:rsidRPr="00081F2A">
        <w:t>Ономасиологический подход помогает  определить  термин   как форму существования понятия, входящего в систему других понятий.</w:t>
      </w:r>
    </w:p>
    <w:p w:rsidR="00087D2C" w:rsidRPr="00081F2A" w:rsidRDefault="00087D2C" w:rsidP="00087D2C">
      <w:pPr>
        <w:pStyle w:val="ae"/>
      </w:pPr>
      <w:r w:rsidRPr="00081F2A">
        <w:t>Таким образом, основное отличие термина от нетермина заключает</w:t>
      </w:r>
      <w:r w:rsidRPr="00081F2A">
        <w:softHyphen/>
        <w:t>ся в ограниченности значения термина благодаря его системности.   Как только общеупотребительные слова попадают в терминосистему, они претерпевают семантические изменения и становятся тер</w:t>
      </w:r>
      <w:r w:rsidRPr="00081F2A">
        <w:softHyphen/>
        <w:t>минами. Например, слово нейтральной лексики "reflux  " в терминологическом словосоче</w:t>
      </w:r>
      <w:r w:rsidRPr="00081F2A">
        <w:softHyphen/>
        <w:t>тании "reflux de capitaux   " становится экономическим термином   , а  медицинский термин «amputation»,  попадая в социально-экономический контекст "   des salaire</w:t>
      </w:r>
      <w:r w:rsidRPr="00081F2A">
        <w:rPr>
          <w:lang w:val="en-US"/>
        </w:rPr>
        <w:t>s</w:t>
      </w:r>
      <w:r w:rsidRPr="00081F2A">
        <w:t>“, приобретает значение нового лексико-семантического варианта «сокращение заработной платы».</w:t>
      </w:r>
    </w:p>
    <w:p w:rsidR="00087D2C" w:rsidRPr="00081F2A" w:rsidRDefault="00087D2C" w:rsidP="00087D2C">
      <w:pPr>
        <w:pStyle w:val="ae"/>
      </w:pPr>
      <w:r w:rsidRPr="00081F2A">
        <w:lastRenderedPageBreak/>
        <w:t>В данных примерах термин и нетермин представляют разные лексико-семантические варианты одной лексической единицы.</w:t>
      </w:r>
    </w:p>
    <w:p w:rsidR="00087D2C" w:rsidRPr="00081F2A" w:rsidRDefault="00087D2C" w:rsidP="00087D2C">
      <w:pPr>
        <w:pStyle w:val="ae"/>
      </w:pPr>
      <w:r w:rsidRPr="00081F2A">
        <w:t>Экономическая терминология отличается от многих других терминосистем тем, что значительная часть составляющих ее элементов в какой-то мере понятна каждому, в то время как полный охват объема значения /дальнейшее значение/ термина доступен только человеку, об</w:t>
      </w:r>
      <w:r w:rsidRPr="00081F2A">
        <w:softHyphen/>
        <w:t>ладающему специальными знаниями в области экономичес</w:t>
      </w:r>
      <w:r w:rsidRPr="00081F2A">
        <w:softHyphen/>
        <w:t xml:space="preserve">ких отношений  /терминологическое значение/. </w:t>
      </w:r>
    </w:p>
    <w:p w:rsidR="00087D2C" w:rsidRPr="00081F2A" w:rsidRDefault="00087D2C" w:rsidP="00087D2C">
      <w:pPr>
        <w:pStyle w:val="ae"/>
      </w:pPr>
      <w:r w:rsidRPr="00081F2A">
        <w:t>Выдвигая на первый план системность термина, его функциональные   особенности, при выяснении специфики любой терминологической систе</w:t>
      </w:r>
      <w:r w:rsidRPr="00081F2A">
        <w:softHyphen/>
        <w:t>мы следует учитывать  ряд как внутриязыковых, так и  экстралингвистических факторов. Например, освоение экономической терминологической лексики литературным языком – сложный процесс, сопровождаемый  таковыми:  детерминологизация, в основе которой лежит метафорическое использование специальной лексики, особенно распространенной в текстах, предлагаемых СМИ. Например:</w:t>
      </w:r>
    </w:p>
    <w:p w:rsidR="00087D2C" w:rsidRPr="00081F2A" w:rsidRDefault="00087D2C" w:rsidP="00087D2C">
      <w:pPr>
        <w:pStyle w:val="ae"/>
      </w:pPr>
      <w:proofErr w:type="spellStart"/>
      <w:proofErr w:type="gramStart"/>
      <w:r w:rsidRPr="00081F2A">
        <w:rPr>
          <w:lang w:val="en-US"/>
        </w:rPr>
        <w:t>Umsatz</w:t>
      </w:r>
      <w:proofErr w:type="spellEnd"/>
      <w:r w:rsidRPr="00081F2A">
        <w:t xml:space="preserve">, </w:t>
      </w:r>
      <w:r w:rsidRPr="00081F2A">
        <w:rPr>
          <w:lang w:val="en-US"/>
        </w:rPr>
        <w:t>m</w:t>
      </w:r>
      <w:r w:rsidRPr="00081F2A">
        <w:t xml:space="preserve"> (нем.)</w:t>
      </w:r>
      <w:proofErr w:type="gramEnd"/>
      <w:r w:rsidRPr="00081F2A">
        <w:t>– химический, физиологический, физический термин обмен</w:t>
      </w:r>
    </w:p>
    <w:p w:rsidR="00087D2C" w:rsidRPr="00081F2A" w:rsidRDefault="00087D2C" w:rsidP="00087D2C">
      <w:pPr>
        <w:pStyle w:val="ae"/>
      </w:pPr>
      <w:proofErr w:type="gramStart"/>
      <w:r w:rsidRPr="00081F2A">
        <w:rPr>
          <w:lang w:val="en-US"/>
        </w:rPr>
        <w:t>Deflation</w:t>
      </w:r>
      <w:r w:rsidRPr="00081F2A">
        <w:t xml:space="preserve">, </w:t>
      </w:r>
      <w:r w:rsidRPr="00081F2A">
        <w:rPr>
          <w:lang w:val="en-US"/>
        </w:rPr>
        <w:t>f</w:t>
      </w:r>
      <w:r w:rsidRPr="00081F2A">
        <w:t xml:space="preserve"> (фр.)</w:t>
      </w:r>
      <w:proofErr w:type="gramEnd"/>
      <w:r w:rsidRPr="00081F2A">
        <w:t>– геологический термин – дефляция, выдувание</w:t>
      </w:r>
    </w:p>
    <w:p w:rsidR="00087D2C" w:rsidRPr="00081F2A" w:rsidRDefault="00087D2C" w:rsidP="00087D2C">
      <w:pPr>
        <w:pStyle w:val="ae"/>
      </w:pPr>
      <w:proofErr w:type="gramStart"/>
      <w:r w:rsidRPr="00081F2A">
        <w:rPr>
          <w:lang w:val="en-US"/>
        </w:rPr>
        <w:t>Fusion</w:t>
      </w:r>
      <w:r w:rsidRPr="00081F2A">
        <w:t xml:space="preserve">, </w:t>
      </w:r>
      <w:r w:rsidRPr="00081F2A">
        <w:rPr>
          <w:lang w:val="en-US"/>
        </w:rPr>
        <w:t>f</w:t>
      </w:r>
      <w:r w:rsidRPr="00081F2A">
        <w:t xml:space="preserve"> (фр.)</w:t>
      </w:r>
      <w:proofErr w:type="gramEnd"/>
      <w:r w:rsidRPr="00081F2A">
        <w:t>– физический термин – синтез</w:t>
      </w:r>
    </w:p>
    <w:p w:rsidR="00087D2C" w:rsidRPr="00081F2A" w:rsidRDefault="00087D2C" w:rsidP="00087D2C">
      <w:pPr>
        <w:pStyle w:val="ae"/>
      </w:pPr>
      <w:proofErr w:type="spellStart"/>
      <w:proofErr w:type="gramStart"/>
      <w:r w:rsidRPr="00081F2A">
        <w:rPr>
          <w:lang w:val="en-US"/>
        </w:rPr>
        <w:t>Valeur</w:t>
      </w:r>
      <w:proofErr w:type="spellEnd"/>
      <w:r w:rsidRPr="00081F2A">
        <w:t xml:space="preserve">, </w:t>
      </w:r>
      <w:r w:rsidRPr="00081F2A">
        <w:rPr>
          <w:lang w:val="en-US"/>
        </w:rPr>
        <w:t>f</w:t>
      </w:r>
      <w:r w:rsidRPr="00081F2A">
        <w:t xml:space="preserve"> (фр.)</w:t>
      </w:r>
      <w:proofErr w:type="gramEnd"/>
      <w:r w:rsidRPr="00081F2A">
        <w:t>– музыкальный термин – длительность</w:t>
      </w:r>
    </w:p>
    <w:p w:rsidR="00087D2C" w:rsidRPr="00081F2A" w:rsidRDefault="00087D2C" w:rsidP="00087D2C">
      <w:pPr>
        <w:pStyle w:val="ae"/>
      </w:pPr>
      <w:proofErr w:type="spellStart"/>
      <w:proofErr w:type="gramStart"/>
      <w:r w:rsidRPr="00081F2A">
        <w:rPr>
          <w:lang w:val="en-US"/>
        </w:rPr>
        <w:t>Akkreditiv</w:t>
      </w:r>
      <w:proofErr w:type="spellEnd"/>
      <w:r w:rsidRPr="00081F2A">
        <w:t xml:space="preserve"> (нем.)</w:t>
      </w:r>
      <w:proofErr w:type="gramEnd"/>
      <w:r w:rsidRPr="00081F2A">
        <w:t>– дипломатический термин – верительная грамота</w:t>
      </w:r>
    </w:p>
    <w:p w:rsidR="00087D2C" w:rsidRPr="00081F2A" w:rsidRDefault="00087D2C" w:rsidP="00087D2C">
      <w:pPr>
        <w:pStyle w:val="ae"/>
      </w:pPr>
      <w:r w:rsidRPr="00081F2A">
        <w:t>Эти два аспекта -</w:t>
      </w:r>
      <w:r w:rsidRPr="00081F2A">
        <w:rPr>
          <w:lang w:val="ru-RU"/>
        </w:rPr>
        <w:t xml:space="preserve"> </w:t>
      </w:r>
      <w:r w:rsidRPr="00081F2A">
        <w:t>связь терминологии с общеупотребительной лек</w:t>
      </w:r>
      <w:r w:rsidRPr="00081F2A">
        <w:softHyphen/>
        <w:t>сикой, с одной стороны, и с соседними терминологиями, с другой, сле</w:t>
      </w:r>
      <w:r w:rsidRPr="00081F2A">
        <w:softHyphen/>
        <w:t>дует принимать во внимание при определении   специфики любой термино</w:t>
      </w:r>
      <w:r w:rsidRPr="00081F2A">
        <w:softHyphen/>
        <w:t>логической системы.</w:t>
      </w:r>
    </w:p>
    <w:p w:rsidR="00087D2C" w:rsidRPr="00081F2A" w:rsidRDefault="00087D2C" w:rsidP="00087D2C">
      <w:pPr>
        <w:pStyle w:val="ae"/>
      </w:pPr>
      <w:r w:rsidRPr="00081F2A">
        <w:t>Авторы словарей, стремясь отразить разнообразную лексику, свой</w:t>
      </w:r>
      <w:r w:rsidRPr="00081F2A">
        <w:softHyphen/>
        <w:t>ственную специальным текстам, включают в словари, как общеупотреби</w:t>
      </w:r>
      <w:r w:rsidRPr="00081F2A">
        <w:softHyphen/>
        <w:t>тельные слова, так и термины других терминосистем.</w:t>
      </w:r>
    </w:p>
    <w:p w:rsidR="00087D2C" w:rsidRPr="00081F2A" w:rsidRDefault="00087D2C" w:rsidP="00087D2C">
      <w:pPr>
        <w:pStyle w:val="ae"/>
      </w:pPr>
      <w:r w:rsidRPr="00081F2A">
        <w:t xml:space="preserve">Язык рыночной экономики с точки зрения словопроизводства  в сопоставляемых языках отдает предпочтение переносу значения, расширению/сужению : </w:t>
      </w:r>
      <w:proofErr w:type="spellStart"/>
      <w:r w:rsidRPr="00081F2A">
        <w:rPr>
          <w:lang w:val="de-DE"/>
        </w:rPr>
        <w:t>Produit</w:t>
      </w:r>
      <w:proofErr w:type="spellEnd"/>
      <w:r w:rsidRPr="00081F2A">
        <w:t xml:space="preserve"> </w:t>
      </w:r>
      <w:r w:rsidRPr="00081F2A">
        <w:rPr>
          <w:lang w:val="de-DE"/>
        </w:rPr>
        <w:t>m</w:t>
      </w:r>
      <w:r w:rsidRPr="00081F2A">
        <w:t xml:space="preserve">, </w:t>
      </w:r>
      <w:r w:rsidRPr="00081F2A">
        <w:rPr>
          <w:lang w:val="de-DE"/>
        </w:rPr>
        <w:t>Produkt</w:t>
      </w:r>
      <w:r w:rsidRPr="00081F2A">
        <w:t xml:space="preserve"> </w:t>
      </w:r>
      <w:r w:rsidRPr="00081F2A">
        <w:rPr>
          <w:lang w:val="de-DE"/>
        </w:rPr>
        <w:t>n</w:t>
      </w:r>
      <w:r w:rsidRPr="00081F2A">
        <w:t xml:space="preserve">, </w:t>
      </w:r>
      <w:r w:rsidRPr="00081F2A">
        <w:rPr>
          <w:lang w:val="de-DE"/>
        </w:rPr>
        <w:t>Ware</w:t>
      </w:r>
      <w:r w:rsidRPr="00081F2A">
        <w:t xml:space="preserve"> </w:t>
      </w:r>
      <w:r w:rsidRPr="00081F2A">
        <w:rPr>
          <w:lang w:val="de-DE"/>
        </w:rPr>
        <w:t>f</w:t>
      </w:r>
      <w:r w:rsidRPr="00081F2A">
        <w:t xml:space="preserve">.- товар, продукт/  </w:t>
      </w:r>
      <w:r w:rsidRPr="00081F2A">
        <w:rPr>
          <w:lang w:val="fr-FR"/>
        </w:rPr>
        <w:t>Operation</w:t>
      </w:r>
      <w:r w:rsidRPr="00081F2A">
        <w:t xml:space="preserve"> </w:t>
      </w:r>
      <w:r w:rsidRPr="00081F2A">
        <w:rPr>
          <w:lang w:val="fr-FR"/>
        </w:rPr>
        <w:t>f</w:t>
      </w:r>
      <w:r w:rsidRPr="00081F2A">
        <w:t xml:space="preserve">, </w:t>
      </w:r>
      <w:r w:rsidRPr="00081F2A">
        <w:rPr>
          <w:lang w:val="fr-FR"/>
        </w:rPr>
        <w:t>op</w:t>
      </w:r>
      <w:r w:rsidRPr="00081F2A">
        <w:t>é</w:t>
      </w:r>
      <w:r w:rsidRPr="00081F2A">
        <w:rPr>
          <w:lang w:val="fr-FR"/>
        </w:rPr>
        <w:t>ration</w:t>
      </w:r>
      <w:r w:rsidRPr="00081F2A">
        <w:t xml:space="preserve"> </w:t>
      </w:r>
      <w:r w:rsidRPr="00081F2A">
        <w:rPr>
          <w:lang w:val="fr-FR"/>
        </w:rPr>
        <w:t>f</w:t>
      </w:r>
      <w:r w:rsidRPr="00081F2A">
        <w:t xml:space="preserve">, </w:t>
      </w:r>
      <w:r w:rsidRPr="00081F2A">
        <w:rPr>
          <w:lang w:val="fr-FR"/>
        </w:rPr>
        <w:t>Element</w:t>
      </w:r>
      <w:r w:rsidRPr="00081F2A">
        <w:t xml:space="preserve"> </w:t>
      </w:r>
      <w:r w:rsidRPr="00081F2A">
        <w:rPr>
          <w:lang w:val="fr-FR"/>
        </w:rPr>
        <w:t>n</w:t>
      </w:r>
      <w:r w:rsidRPr="00081F2A">
        <w:t xml:space="preserve"> , é</w:t>
      </w:r>
      <w:r w:rsidRPr="00081F2A">
        <w:rPr>
          <w:lang w:val="fr-FR"/>
        </w:rPr>
        <w:t>l</w:t>
      </w:r>
      <w:r w:rsidRPr="00081F2A">
        <w:t>é</w:t>
      </w:r>
      <w:r w:rsidRPr="00081F2A">
        <w:rPr>
          <w:lang w:val="fr-FR"/>
        </w:rPr>
        <w:t>ment</w:t>
      </w:r>
      <w:r w:rsidRPr="00081F2A">
        <w:t xml:space="preserve"> </w:t>
      </w:r>
      <w:r w:rsidRPr="00081F2A">
        <w:rPr>
          <w:lang w:val="fr-FR"/>
        </w:rPr>
        <w:t>m</w:t>
      </w:r>
      <w:r w:rsidRPr="00081F2A">
        <w:t xml:space="preserve">, </w:t>
      </w:r>
      <w:r w:rsidRPr="00081F2A">
        <w:rPr>
          <w:lang w:val="fr-FR"/>
        </w:rPr>
        <w:t>Prozess</w:t>
      </w:r>
      <w:r w:rsidRPr="00081F2A">
        <w:t xml:space="preserve"> </w:t>
      </w:r>
      <w:r w:rsidRPr="00081F2A">
        <w:rPr>
          <w:lang w:val="fr-FR"/>
        </w:rPr>
        <w:t>m</w:t>
      </w:r>
      <w:r w:rsidRPr="00081F2A">
        <w:t xml:space="preserve">, </w:t>
      </w:r>
      <w:r w:rsidRPr="00081F2A">
        <w:rPr>
          <w:lang w:val="fr-FR"/>
        </w:rPr>
        <w:t>processus</w:t>
      </w:r>
      <w:r w:rsidRPr="00081F2A">
        <w:t xml:space="preserve"> </w:t>
      </w:r>
      <w:r w:rsidRPr="00081F2A">
        <w:rPr>
          <w:lang w:val="fr-FR"/>
        </w:rPr>
        <w:t>m</w:t>
      </w:r>
      <w:r w:rsidRPr="00081F2A">
        <w:t xml:space="preserve">. - оборот, операция, масса, единица.), а также  «метафоризации»  слов пласта нейтральной лексики: </w:t>
      </w:r>
      <w:r w:rsidRPr="00081F2A">
        <w:rPr>
          <w:lang w:val="en-US"/>
        </w:rPr>
        <w:t>cols</w:t>
      </w:r>
      <w:r w:rsidRPr="00081F2A">
        <w:t xml:space="preserve"> </w:t>
      </w:r>
      <w:r w:rsidRPr="00081F2A">
        <w:rPr>
          <w:lang w:val="en-US"/>
        </w:rPr>
        <w:t>m</w:t>
      </w:r>
      <w:r w:rsidRPr="00081F2A">
        <w:t xml:space="preserve"> </w:t>
      </w:r>
      <w:r w:rsidRPr="00081F2A">
        <w:rPr>
          <w:lang w:val="en-US"/>
        </w:rPr>
        <w:t>pl</w:t>
      </w:r>
      <w:r w:rsidRPr="00081F2A">
        <w:t xml:space="preserve"> </w:t>
      </w:r>
      <w:proofErr w:type="spellStart"/>
      <w:r w:rsidRPr="00081F2A">
        <w:rPr>
          <w:lang w:val="en-US"/>
        </w:rPr>
        <w:t>blancs</w:t>
      </w:r>
      <w:proofErr w:type="spellEnd"/>
      <w:r w:rsidRPr="00081F2A">
        <w:t xml:space="preserve"> белые воротнички,  «медведь» </w:t>
      </w:r>
      <w:r w:rsidRPr="00081F2A">
        <w:rPr>
          <w:lang w:val="de-DE"/>
        </w:rPr>
        <w:t>der</w:t>
      </w:r>
      <w:r w:rsidRPr="00081F2A">
        <w:t xml:space="preserve"> </w:t>
      </w:r>
      <w:r w:rsidRPr="00081F2A">
        <w:rPr>
          <w:lang w:val="de-DE"/>
        </w:rPr>
        <w:t>Baissier</w:t>
      </w:r>
      <w:r w:rsidRPr="00081F2A">
        <w:t xml:space="preserve"> /</w:t>
      </w:r>
      <w:r w:rsidRPr="00081F2A">
        <w:rPr>
          <w:lang w:val="de-DE"/>
        </w:rPr>
        <w:t>Preisdrucker</w:t>
      </w:r>
      <w:r w:rsidRPr="00081F2A">
        <w:t xml:space="preserve">,«бык» </w:t>
      </w:r>
      <w:r w:rsidRPr="00081F2A">
        <w:rPr>
          <w:lang w:val="de-DE"/>
        </w:rPr>
        <w:t>der</w:t>
      </w:r>
      <w:r w:rsidRPr="00081F2A">
        <w:t xml:space="preserve"> </w:t>
      </w:r>
      <w:r w:rsidRPr="00081F2A">
        <w:rPr>
          <w:lang w:val="de-DE"/>
        </w:rPr>
        <w:t>Haussier</w:t>
      </w:r>
      <w:r w:rsidRPr="00081F2A">
        <w:t xml:space="preserve"> / </w:t>
      </w:r>
      <w:r w:rsidRPr="00081F2A">
        <w:rPr>
          <w:lang w:val="de-DE"/>
        </w:rPr>
        <w:t>Kurstreiber</w:t>
      </w:r>
      <w:r w:rsidRPr="00081F2A">
        <w:t xml:space="preserve"> ,</w:t>
      </w:r>
      <w:r w:rsidRPr="00081F2A">
        <w:rPr>
          <w:color w:val="000000"/>
          <w:lang w:val="de-DE"/>
        </w:rPr>
        <w:t>Preisschere</w:t>
      </w:r>
      <w:r w:rsidRPr="00081F2A">
        <w:rPr>
          <w:color w:val="000000"/>
        </w:rPr>
        <w:t xml:space="preserve"> - ножницы цен; </w:t>
      </w:r>
      <w:r w:rsidRPr="00081F2A">
        <w:rPr>
          <w:color w:val="000000"/>
          <w:lang w:val="de-DE"/>
        </w:rPr>
        <w:t>Preisspirale</w:t>
      </w:r>
      <w:r w:rsidRPr="00081F2A">
        <w:rPr>
          <w:color w:val="000000"/>
        </w:rPr>
        <w:t xml:space="preserve"> (</w:t>
      </w:r>
      <w:proofErr w:type="spellStart"/>
      <w:r w:rsidRPr="00081F2A">
        <w:rPr>
          <w:color w:val="000000"/>
          <w:lang w:val="de-DE"/>
        </w:rPr>
        <w:t>Preischraube</w:t>
      </w:r>
      <w:proofErr w:type="spellEnd"/>
      <w:r w:rsidRPr="00081F2A">
        <w:rPr>
          <w:color w:val="000000"/>
        </w:rPr>
        <w:t xml:space="preserve">) - спираль цен; </w:t>
      </w:r>
      <w:r w:rsidRPr="00081F2A">
        <w:rPr>
          <w:color w:val="000000"/>
          <w:lang w:val="de-DE"/>
        </w:rPr>
        <w:t>Warenkorb</w:t>
      </w:r>
      <w:r w:rsidRPr="00081F2A">
        <w:rPr>
          <w:color w:val="000000"/>
        </w:rPr>
        <w:t xml:space="preserve"> - корзина товаров, потребительская корзина; </w:t>
      </w:r>
      <w:proofErr w:type="spellStart"/>
      <w:r w:rsidRPr="00081F2A">
        <w:rPr>
          <w:color w:val="000000"/>
          <w:lang w:val="de-DE"/>
        </w:rPr>
        <w:t>Warenfluβ</w:t>
      </w:r>
      <w:proofErr w:type="spellEnd"/>
      <w:r w:rsidRPr="00081F2A">
        <w:rPr>
          <w:color w:val="000000"/>
        </w:rPr>
        <w:t xml:space="preserve"> (</w:t>
      </w:r>
      <w:r w:rsidRPr="00081F2A">
        <w:rPr>
          <w:color w:val="000000"/>
          <w:lang w:val="de-DE"/>
        </w:rPr>
        <w:t>Warenstrom</w:t>
      </w:r>
      <w:r w:rsidRPr="00081F2A">
        <w:rPr>
          <w:color w:val="000000"/>
        </w:rPr>
        <w:t xml:space="preserve">) - товарный поток (товаропоток); </w:t>
      </w:r>
      <w:r w:rsidRPr="00081F2A">
        <w:rPr>
          <w:color w:val="000000"/>
          <w:lang w:val="de-DE"/>
        </w:rPr>
        <w:t>Warenstreuung</w:t>
      </w:r>
      <w:r w:rsidRPr="00081F2A">
        <w:rPr>
          <w:color w:val="000000"/>
        </w:rPr>
        <w:t xml:space="preserve"> - рас</w:t>
      </w:r>
      <w:r w:rsidRPr="00081F2A">
        <w:rPr>
          <w:color w:val="000000"/>
        </w:rPr>
        <w:softHyphen/>
        <w:t xml:space="preserve">пределение товаров; </w:t>
      </w:r>
      <w:r w:rsidRPr="00081F2A">
        <w:rPr>
          <w:color w:val="000000"/>
          <w:lang w:val="de-DE"/>
        </w:rPr>
        <w:t>Kreditpolster</w:t>
      </w:r>
      <w:r w:rsidRPr="00081F2A">
        <w:rPr>
          <w:color w:val="000000"/>
        </w:rPr>
        <w:t xml:space="preserve"> - кредитные резервы;</w:t>
      </w:r>
      <w:r w:rsidRPr="00081F2A">
        <w:rPr>
          <w:color w:val="000000"/>
          <w:lang w:val="de-DE"/>
        </w:rPr>
        <w:t>Wachstums</w:t>
      </w:r>
      <w:r w:rsidRPr="00081F2A">
        <w:rPr>
          <w:color w:val="000000"/>
        </w:rPr>
        <w:softHyphen/>
      </w:r>
      <w:r w:rsidRPr="00081F2A">
        <w:rPr>
          <w:color w:val="000000"/>
          <w:lang w:val="de-DE"/>
        </w:rPr>
        <w:t>delle</w:t>
      </w:r>
      <w:r w:rsidRPr="00081F2A">
        <w:rPr>
          <w:color w:val="000000"/>
        </w:rPr>
        <w:t xml:space="preserve"> - снижение роста.</w:t>
      </w:r>
    </w:p>
    <w:p w:rsidR="00087D2C" w:rsidRPr="00081F2A" w:rsidRDefault="00087D2C" w:rsidP="00087D2C">
      <w:pPr>
        <w:pStyle w:val="ae"/>
      </w:pPr>
      <w:r w:rsidRPr="00081F2A">
        <w:t>Некоторые образные словосочетания из-за частотности употреб</w:t>
      </w:r>
      <w:r w:rsidRPr="00081F2A">
        <w:softHyphen/>
        <w:t>ления также теряют свою образность и становятся нейтральными, общеупотребительными. Например, выражения "</w:t>
      </w:r>
      <w:r w:rsidRPr="00081F2A">
        <w:rPr>
          <w:lang w:val="de-DE"/>
        </w:rPr>
        <w:t>rote</w:t>
      </w:r>
      <w:r w:rsidRPr="00081F2A">
        <w:t xml:space="preserve"> </w:t>
      </w:r>
      <w:r w:rsidRPr="00081F2A">
        <w:rPr>
          <w:lang w:val="de-DE"/>
        </w:rPr>
        <w:t>Zahlen</w:t>
      </w:r>
      <w:r w:rsidRPr="00081F2A">
        <w:t>" и "</w:t>
      </w:r>
      <w:r w:rsidRPr="00081F2A">
        <w:rPr>
          <w:lang w:val="de-DE"/>
        </w:rPr>
        <w:t>schwarze</w:t>
      </w:r>
      <w:r w:rsidRPr="00081F2A">
        <w:t xml:space="preserve"> </w:t>
      </w:r>
      <w:r w:rsidRPr="00081F2A">
        <w:rPr>
          <w:lang w:val="de-DE"/>
        </w:rPr>
        <w:t>Zahlen</w:t>
      </w:r>
      <w:r w:rsidRPr="00081F2A">
        <w:t>". Они восходят к традициям обозначать в бухгалтерских ведомостях дефицит баланса красными цифрами, а активы черными. Сейчас мы менее всего думаем о цвете чисел. "</w:t>
      </w:r>
      <w:r w:rsidRPr="00081F2A">
        <w:rPr>
          <w:lang w:val="de-DE"/>
        </w:rPr>
        <w:t>Rote</w:t>
      </w:r>
      <w:r w:rsidRPr="00081F2A">
        <w:t xml:space="preserve"> </w:t>
      </w:r>
      <w:r w:rsidRPr="00081F2A">
        <w:rPr>
          <w:lang w:val="de-DE"/>
        </w:rPr>
        <w:t>Zahlen</w:t>
      </w:r>
      <w:r w:rsidRPr="00081F2A">
        <w:t>" воспринимаются как дефицит баланса, "</w:t>
      </w:r>
      <w:r w:rsidRPr="00081F2A">
        <w:rPr>
          <w:lang w:val="de-DE"/>
        </w:rPr>
        <w:t>schwarze</w:t>
      </w:r>
      <w:r w:rsidRPr="00081F2A">
        <w:t xml:space="preserve"> </w:t>
      </w:r>
      <w:r w:rsidRPr="00081F2A">
        <w:rPr>
          <w:lang w:val="de-DE"/>
        </w:rPr>
        <w:t>Zahlen</w:t>
      </w:r>
      <w:r w:rsidRPr="00081F2A">
        <w:t>" как активный баланс Подобный путь нейтрализации образного словосочетания про</w:t>
      </w:r>
      <w:r w:rsidRPr="00081F2A">
        <w:softHyphen/>
        <w:t>шли выражения "</w:t>
      </w:r>
      <w:r w:rsidRPr="00081F2A">
        <w:rPr>
          <w:lang w:val="de-DE"/>
        </w:rPr>
        <w:t>in</w:t>
      </w:r>
      <w:r w:rsidRPr="00081F2A">
        <w:t xml:space="preserve"> </w:t>
      </w:r>
      <w:r w:rsidRPr="00081F2A">
        <w:rPr>
          <w:lang w:val="de-DE"/>
        </w:rPr>
        <w:t>die</w:t>
      </w:r>
      <w:r w:rsidRPr="00081F2A">
        <w:t xml:space="preserve"> </w:t>
      </w:r>
      <w:r w:rsidRPr="00081F2A">
        <w:rPr>
          <w:lang w:val="de-DE"/>
        </w:rPr>
        <w:t>Verlustzone</w:t>
      </w:r>
      <w:r w:rsidRPr="00081F2A">
        <w:t xml:space="preserve"> </w:t>
      </w:r>
      <w:r w:rsidRPr="00081F2A">
        <w:rPr>
          <w:lang w:val="de-DE"/>
        </w:rPr>
        <w:t>geraten</w:t>
      </w:r>
      <w:r w:rsidRPr="00081F2A">
        <w:t>" - "нести убытки" и "</w:t>
      </w:r>
      <w:r w:rsidRPr="00081F2A">
        <w:rPr>
          <w:lang w:val="de-DE"/>
        </w:rPr>
        <w:t>in</w:t>
      </w:r>
      <w:r w:rsidRPr="00081F2A">
        <w:t xml:space="preserve"> </w:t>
      </w:r>
      <w:r w:rsidRPr="00081F2A">
        <w:rPr>
          <w:lang w:val="de-DE"/>
        </w:rPr>
        <w:t>die</w:t>
      </w:r>
      <w:r w:rsidRPr="00081F2A">
        <w:t xml:space="preserve"> </w:t>
      </w:r>
      <w:r w:rsidRPr="00081F2A">
        <w:rPr>
          <w:lang w:val="de-DE"/>
        </w:rPr>
        <w:t>Gewinnzone</w:t>
      </w:r>
      <w:r w:rsidRPr="00081F2A">
        <w:t xml:space="preserve"> </w:t>
      </w:r>
      <w:r w:rsidRPr="00081F2A">
        <w:rPr>
          <w:lang w:val="de-DE"/>
        </w:rPr>
        <w:t>zur</w:t>
      </w:r>
      <w:r w:rsidRPr="00081F2A">
        <w:t>ü</w:t>
      </w:r>
      <w:proofErr w:type="spellStart"/>
      <w:r w:rsidRPr="00081F2A">
        <w:rPr>
          <w:lang w:val="de-DE"/>
        </w:rPr>
        <w:t>ckkehren</w:t>
      </w:r>
      <w:proofErr w:type="spellEnd"/>
      <w:r w:rsidRPr="00081F2A">
        <w:t xml:space="preserve">" - "вновь </w:t>
      </w:r>
      <w:r w:rsidRPr="00081F2A">
        <w:lastRenderedPageBreak/>
        <w:t>получать прибыль", "стать снова прибыльным". Государственный бюджет ("</w:t>
      </w:r>
      <w:r w:rsidRPr="00081F2A">
        <w:rPr>
          <w:lang w:val="de-DE"/>
        </w:rPr>
        <w:t>Staatshaushalt</w:t>
      </w:r>
      <w:r w:rsidRPr="00081F2A">
        <w:t>") имеет синоним "</w:t>
      </w:r>
      <w:r w:rsidRPr="00081F2A">
        <w:rPr>
          <w:lang w:val="de-DE"/>
        </w:rPr>
        <w:t>die</w:t>
      </w:r>
      <w:r w:rsidRPr="00081F2A">
        <w:t xml:space="preserve"> ö</w:t>
      </w:r>
      <w:proofErr w:type="spellStart"/>
      <w:r w:rsidRPr="00081F2A">
        <w:rPr>
          <w:lang w:val="de-DE"/>
        </w:rPr>
        <w:t>ffentliche</w:t>
      </w:r>
      <w:proofErr w:type="spellEnd"/>
      <w:r w:rsidRPr="00081F2A">
        <w:t xml:space="preserve"> </w:t>
      </w:r>
      <w:r w:rsidRPr="00081F2A">
        <w:rPr>
          <w:lang w:val="de-DE"/>
        </w:rPr>
        <w:t>Hand</w:t>
      </w:r>
      <w:r w:rsidRPr="00081F2A">
        <w:t>" ("государственная рука").</w:t>
      </w:r>
    </w:p>
    <w:p w:rsidR="00087D2C" w:rsidRPr="00081F2A" w:rsidRDefault="00087D2C" w:rsidP="00087D2C">
      <w:pPr>
        <w:pStyle w:val="ae"/>
      </w:pPr>
      <w:r w:rsidRPr="00081F2A">
        <w:t xml:space="preserve">Вместе с тем на словообразовательном уровне префиксы и суф-                   фиксы французского и немецкого языков продолжают активно порож-             дать термины подъязыка рыночной экономики : </w:t>
      </w:r>
      <w:r w:rsidRPr="00081F2A">
        <w:rPr>
          <w:lang w:val="fr-FR"/>
        </w:rPr>
        <w:t>chargement</w:t>
      </w:r>
      <w:r w:rsidRPr="00081F2A">
        <w:t>-</w:t>
      </w:r>
      <w:r w:rsidRPr="00081F2A">
        <w:rPr>
          <w:lang w:val="de-DE"/>
        </w:rPr>
        <w:t>d</w:t>
      </w:r>
      <w:r w:rsidRPr="00081F2A">
        <w:t>é</w:t>
      </w:r>
      <w:proofErr w:type="spellStart"/>
      <w:r w:rsidRPr="00081F2A">
        <w:rPr>
          <w:lang w:val="de-DE"/>
        </w:rPr>
        <w:t>chargement</w:t>
      </w:r>
      <w:proofErr w:type="spellEnd"/>
      <w:r w:rsidRPr="00081F2A">
        <w:t xml:space="preserve"> (погрузка- </w:t>
      </w:r>
      <w:r w:rsidRPr="00081F2A">
        <w:rPr>
          <w:lang w:val="en-US"/>
        </w:rPr>
        <w:t>pa</w:t>
      </w:r>
      <w:r w:rsidRPr="00081F2A">
        <w:t xml:space="preserve">згрузка), </w:t>
      </w:r>
      <w:r w:rsidRPr="00081F2A">
        <w:rPr>
          <w:lang w:val="fr-MC"/>
        </w:rPr>
        <w:t>i</w:t>
      </w:r>
      <w:proofErr w:type="spellStart"/>
      <w:r w:rsidRPr="00081F2A">
        <w:rPr>
          <w:lang w:val="en-US"/>
        </w:rPr>
        <w:t>nflation</w:t>
      </w:r>
      <w:proofErr w:type="spellEnd"/>
      <w:r w:rsidRPr="00081F2A">
        <w:t>-</w:t>
      </w:r>
      <w:r w:rsidRPr="00081F2A">
        <w:rPr>
          <w:lang w:val="en-US"/>
        </w:rPr>
        <w:t>d</w:t>
      </w:r>
      <w:r w:rsidRPr="00081F2A">
        <w:t>é</w:t>
      </w:r>
      <w:proofErr w:type="spellStart"/>
      <w:r w:rsidRPr="00081F2A">
        <w:rPr>
          <w:lang w:val="en-US"/>
        </w:rPr>
        <w:t>flation</w:t>
      </w:r>
      <w:proofErr w:type="spellEnd"/>
      <w:r w:rsidRPr="00081F2A">
        <w:t xml:space="preserve"> (инфляция-дефляция), é</w:t>
      </w:r>
      <w:r w:rsidRPr="00081F2A">
        <w:rPr>
          <w:lang w:val="en-US"/>
        </w:rPr>
        <w:t>valuation</w:t>
      </w:r>
      <w:r w:rsidRPr="00081F2A">
        <w:t xml:space="preserve">- </w:t>
      </w:r>
      <w:r w:rsidRPr="00081F2A">
        <w:rPr>
          <w:lang w:val="en-US"/>
        </w:rPr>
        <w:t>devaluation</w:t>
      </w:r>
      <w:r w:rsidRPr="00081F2A">
        <w:t xml:space="preserve"> (оценка-обесценение), </w:t>
      </w:r>
      <w:r w:rsidRPr="00081F2A">
        <w:rPr>
          <w:lang w:val="fr-FR"/>
        </w:rPr>
        <w:t>blocage</w:t>
      </w:r>
      <w:r w:rsidRPr="00081F2A">
        <w:t xml:space="preserve">- </w:t>
      </w:r>
      <w:r w:rsidRPr="00081F2A">
        <w:rPr>
          <w:lang w:val="fr-FR"/>
        </w:rPr>
        <w:t>d</w:t>
      </w:r>
      <w:r w:rsidRPr="00081F2A">
        <w:t>é</w:t>
      </w:r>
      <w:r w:rsidRPr="00081F2A">
        <w:rPr>
          <w:lang w:val="fr-FR"/>
        </w:rPr>
        <w:t>blocage</w:t>
      </w:r>
      <w:r w:rsidRPr="00081F2A">
        <w:t xml:space="preserve"> (замораживание-размораживание), emmagasinage (помещение на склад), </w:t>
      </w:r>
      <w:r w:rsidRPr="00081F2A">
        <w:rPr>
          <w:lang w:val="fr-MC"/>
        </w:rPr>
        <w:t>e</w:t>
      </w:r>
      <w:r w:rsidRPr="00081F2A">
        <w:t>mplacemen (размещение заказа),</w:t>
      </w:r>
      <w:proofErr w:type="spellStart"/>
      <w:r w:rsidRPr="00081F2A">
        <w:rPr>
          <w:lang w:val="en-US"/>
        </w:rPr>
        <w:t>encaissement</w:t>
      </w:r>
      <w:proofErr w:type="spellEnd"/>
      <w:r w:rsidRPr="00081F2A">
        <w:t xml:space="preserve"> (инкассация), sous-emploi                                                                      (неполная занятость), </w:t>
      </w:r>
      <w:r w:rsidRPr="00081F2A">
        <w:rPr>
          <w:lang w:val="fr-MC"/>
        </w:rPr>
        <w:t>s</w:t>
      </w:r>
      <w:r w:rsidRPr="00081F2A">
        <w:t>ous-remunération (заниженная ставка), surémiss</w:t>
      </w:r>
      <w:r w:rsidRPr="00081F2A">
        <w:rPr>
          <w:lang w:val="fr-MC"/>
        </w:rPr>
        <w:t>ion</w:t>
      </w:r>
      <w:r w:rsidRPr="00081F2A">
        <w:t xml:space="preserve"> (дополнительная эмиссия) , </w:t>
      </w:r>
      <w:r w:rsidRPr="00081F2A">
        <w:rPr>
          <w:lang w:val="fr-MC"/>
        </w:rPr>
        <w:t>s</w:t>
      </w:r>
      <w:r w:rsidRPr="00081F2A">
        <w:t>urenc</w:t>
      </w:r>
      <w:r w:rsidRPr="00081F2A">
        <w:rPr>
          <w:lang w:val="en-US"/>
        </w:rPr>
        <w:t>h</w:t>
      </w:r>
      <w:r w:rsidRPr="00081F2A">
        <w:t>ère (надбавка к цене на аукционе).</w:t>
      </w:r>
    </w:p>
    <w:p w:rsidR="00087D2C" w:rsidRPr="00081F2A" w:rsidRDefault="00087D2C" w:rsidP="00087D2C">
      <w:pPr>
        <w:pStyle w:val="ae"/>
      </w:pPr>
      <w:r w:rsidRPr="00081F2A">
        <w:t>Что касается суффиксального терминообразования во французском языке, то, в основном, производные с суффиксами –</w:t>
      </w:r>
      <w:r w:rsidRPr="00081F2A">
        <w:rPr>
          <w:lang w:val="fr-MC"/>
        </w:rPr>
        <w:t>ment</w:t>
      </w:r>
      <w:r w:rsidRPr="00081F2A">
        <w:t>, -</w:t>
      </w:r>
      <w:r w:rsidRPr="00081F2A">
        <w:rPr>
          <w:lang w:val="fr-MC"/>
        </w:rPr>
        <w:t>age</w:t>
      </w:r>
      <w:r w:rsidRPr="00081F2A">
        <w:t xml:space="preserve"> обозначают действие, процесс: </w:t>
      </w:r>
      <w:r w:rsidRPr="00081F2A">
        <w:rPr>
          <w:lang w:val="fr-FR"/>
        </w:rPr>
        <w:t>encaissement</w:t>
      </w:r>
      <w:r w:rsidRPr="00081F2A">
        <w:t xml:space="preserve">, </w:t>
      </w:r>
      <w:r w:rsidRPr="00081F2A">
        <w:rPr>
          <w:lang w:val="fr-FR"/>
        </w:rPr>
        <w:t>endettement</w:t>
      </w:r>
      <w:r w:rsidRPr="00081F2A">
        <w:t xml:space="preserve">, </w:t>
      </w:r>
      <w:r w:rsidRPr="00081F2A">
        <w:rPr>
          <w:lang w:val="fr-FR"/>
        </w:rPr>
        <w:t>d</w:t>
      </w:r>
      <w:r w:rsidRPr="00081F2A">
        <w:t>é</w:t>
      </w:r>
      <w:r w:rsidRPr="00081F2A">
        <w:rPr>
          <w:lang w:val="fr-FR"/>
        </w:rPr>
        <w:t>dommagement</w:t>
      </w:r>
      <w:r w:rsidRPr="00081F2A">
        <w:t xml:space="preserve">, </w:t>
      </w:r>
      <w:r w:rsidRPr="00081F2A">
        <w:rPr>
          <w:lang w:val="fr-FR"/>
        </w:rPr>
        <w:t>r</w:t>
      </w:r>
      <w:r w:rsidRPr="00081F2A">
        <w:t>é</w:t>
      </w:r>
      <w:r w:rsidRPr="00081F2A">
        <w:rPr>
          <w:lang w:val="fr-FR"/>
        </w:rPr>
        <w:t>glement</w:t>
      </w:r>
      <w:r w:rsidRPr="00081F2A">
        <w:t xml:space="preserve">, </w:t>
      </w:r>
      <w:r w:rsidRPr="00081F2A">
        <w:rPr>
          <w:lang w:val="fr-FR"/>
        </w:rPr>
        <w:t>investissement </w:t>
      </w:r>
      <w:r w:rsidRPr="00081F2A">
        <w:t xml:space="preserve">;- </w:t>
      </w:r>
      <w:r w:rsidRPr="00081F2A">
        <w:rPr>
          <w:bCs/>
          <w:lang w:val="fr-FR"/>
        </w:rPr>
        <w:t>age</w:t>
      </w:r>
      <w:r w:rsidRPr="00081F2A">
        <w:t xml:space="preserve">: </w:t>
      </w:r>
      <w:r w:rsidRPr="00081F2A">
        <w:rPr>
          <w:lang w:val="fr-FR"/>
        </w:rPr>
        <w:t>taxage</w:t>
      </w:r>
      <w:r w:rsidRPr="00081F2A">
        <w:t xml:space="preserve">, </w:t>
      </w:r>
      <w:r w:rsidRPr="00081F2A">
        <w:rPr>
          <w:lang w:val="fr-FR"/>
        </w:rPr>
        <w:t>marquage</w:t>
      </w:r>
      <w:r w:rsidRPr="00081F2A">
        <w:t xml:space="preserve">, </w:t>
      </w:r>
      <w:r w:rsidRPr="00081F2A">
        <w:rPr>
          <w:lang w:val="fr-FR"/>
        </w:rPr>
        <w:t>stockage</w:t>
      </w:r>
      <w:r w:rsidRPr="00081F2A">
        <w:t xml:space="preserve">, </w:t>
      </w:r>
      <w:r w:rsidRPr="00081F2A">
        <w:rPr>
          <w:lang w:val="fr-FR"/>
        </w:rPr>
        <w:t>magasinage</w:t>
      </w:r>
      <w:r w:rsidRPr="00081F2A">
        <w:t xml:space="preserve">, </w:t>
      </w:r>
      <w:r w:rsidRPr="00081F2A">
        <w:rPr>
          <w:lang w:val="fr-FR"/>
        </w:rPr>
        <w:t>marchandisage</w:t>
      </w:r>
      <w:r w:rsidRPr="00081F2A">
        <w:t xml:space="preserve">. суффикс </w:t>
      </w:r>
      <w:r w:rsidRPr="00081F2A">
        <w:rPr>
          <w:bCs/>
          <w:lang w:val="fr-FR"/>
        </w:rPr>
        <w:t>isation</w:t>
      </w:r>
      <w:r w:rsidRPr="00081F2A">
        <w:t xml:space="preserve"> - </w:t>
      </w:r>
      <w:r w:rsidRPr="00081F2A">
        <w:rPr>
          <w:lang w:val="fr-FR"/>
        </w:rPr>
        <w:t>harmonisation</w:t>
      </w:r>
      <w:r w:rsidRPr="00081F2A">
        <w:t xml:space="preserve">, </w:t>
      </w:r>
      <w:r w:rsidRPr="00081F2A">
        <w:rPr>
          <w:lang w:val="fr-FR"/>
        </w:rPr>
        <w:t>industrialisation</w:t>
      </w:r>
      <w:r w:rsidRPr="00081F2A">
        <w:t xml:space="preserve">, </w:t>
      </w:r>
      <w:r w:rsidRPr="00081F2A">
        <w:rPr>
          <w:lang w:val="fr-FR"/>
        </w:rPr>
        <w:t>stabilisation</w:t>
      </w:r>
      <w:r w:rsidRPr="00081F2A">
        <w:t xml:space="preserve">, </w:t>
      </w:r>
      <w:r w:rsidRPr="00081F2A">
        <w:rPr>
          <w:lang w:val="fr-FR"/>
        </w:rPr>
        <w:t>étatisation, privatisation, segmentation, robotisation, théorisation.</w:t>
      </w:r>
    </w:p>
    <w:p w:rsidR="00087D2C" w:rsidRPr="00081F2A" w:rsidRDefault="00087D2C" w:rsidP="00087D2C">
      <w:pPr>
        <w:pStyle w:val="ae"/>
      </w:pPr>
      <w:r w:rsidRPr="00081F2A">
        <w:rPr>
          <w:bCs/>
        </w:rPr>
        <w:t>-isme</w:t>
      </w:r>
      <w:r w:rsidRPr="00081F2A">
        <w:t>: absenteisme, directivisme, dirigisme, protectionnisme</w:t>
      </w:r>
    </w:p>
    <w:p w:rsidR="00087D2C" w:rsidRPr="00081F2A" w:rsidRDefault="00087D2C" w:rsidP="00087D2C">
      <w:pPr>
        <w:pStyle w:val="ae"/>
      </w:pPr>
      <w:r w:rsidRPr="00081F2A">
        <w:rPr>
          <w:bCs/>
        </w:rPr>
        <w:t>-té</w:t>
      </w:r>
      <w:r w:rsidRPr="00081F2A">
        <w:t>: anncienté, conpetitivité, fluidité, élasticité, rentabilité.</w:t>
      </w:r>
    </w:p>
    <w:p w:rsidR="00087D2C" w:rsidRPr="00081F2A" w:rsidRDefault="00087D2C" w:rsidP="00087D2C">
      <w:pPr>
        <w:pStyle w:val="ae"/>
        <w:rPr>
          <w:lang w:val="fr-FR"/>
        </w:rPr>
      </w:pPr>
      <w:r w:rsidRPr="00081F2A">
        <w:t>Активно</w:t>
      </w:r>
      <w:r w:rsidRPr="00081F2A">
        <w:rPr>
          <w:lang w:val="fr-FR"/>
        </w:rPr>
        <w:t xml:space="preserve"> </w:t>
      </w:r>
      <w:r w:rsidRPr="00081F2A">
        <w:t>в</w:t>
      </w:r>
      <w:r w:rsidRPr="00081F2A">
        <w:rPr>
          <w:lang w:val="fr-FR"/>
        </w:rPr>
        <w:t xml:space="preserve"> </w:t>
      </w:r>
      <w:r w:rsidRPr="00081F2A">
        <w:t>немецком</w:t>
      </w:r>
      <w:r w:rsidRPr="00081F2A">
        <w:rPr>
          <w:lang w:val="fr-FR"/>
        </w:rPr>
        <w:t xml:space="preserve"> </w:t>
      </w:r>
      <w:r w:rsidRPr="00081F2A">
        <w:t>языке</w:t>
      </w:r>
      <w:r w:rsidRPr="00081F2A">
        <w:rPr>
          <w:lang w:val="fr-FR"/>
        </w:rPr>
        <w:t xml:space="preserve"> </w:t>
      </w:r>
      <w:r w:rsidRPr="00081F2A">
        <w:t>процесс</w:t>
      </w:r>
      <w:r w:rsidRPr="00081F2A">
        <w:rPr>
          <w:lang w:val="fr-FR"/>
        </w:rPr>
        <w:t xml:space="preserve"> </w:t>
      </w:r>
      <w:r w:rsidRPr="00081F2A">
        <w:t>словообразования</w:t>
      </w:r>
      <w:r w:rsidRPr="00081F2A">
        <w:rPr>
          <w:lang w:val="fr-FR"/>
        </w:rPr>
        <w:t xml:space="preserve"> </w:t>
      </w:r>
      <w:r w:rsidRPr="00081F2A">
        <w:t>протекает</w:t>
      </w:r>
      <w:r w:rsidRPr="00081F2A">
        <w:rPr>
          <w:lang w:val="fr-FR"/>
        </w:rPr>
        <w:t xml:space="preserve"> </w:t>
      </w:r>
      <w:r w:rsidRPr="00081F2A">
        <w:t>с</w:t>
      </w:r>
      <w:r w:rsidRPr="00081F2A">
        <w:rPr>
          <w:lang w:val="fr-FR"/>
        </w:rPr>
        <w:t xml:space="preserve"> </w:t>
      </w:r>
      <w:r w:rsidRPr="00081F2A">
        <w:t>помощью</w:t>
      </w:r>
      <w:r w:rsidRPr="00081F2A">
        <w:rPr>
          <w:lang w:val="fr-FR"/>
        </w:rPr>
        <w:t xml:space="preserve"> </w:t>
      </w:r>
      <w:r w:rsidRPr="00081F2A">
        <w:t>префиксов</w:t>
      </w:r>
      <w:r w:rsidRPr="00081F2A">
        <w:rPr>
          <w:lang w:val="fr-FR"/>
        </w:rPr>
        <w:t xml:space="preserve">: </w:t>
      </w:r>
      <w:r w:rsidRPr="00081F2A">
        <w:rPr>
          <w:lang w:val="fr-MC"/>
        </w:rPr>
        <w:t>U</w:t>
      </w:r>
      <w:r w:rsidRPr="00081F2A">
        <w:rPr>
          <w:lang w:val="fr-FR"/>
        </w:rPr>
        <w:t xml:space="preserve">nbeständigkeit (f) - </w:t>
      </w:r>
      <w:r w:rsidRPr="00081F2A">
        <w:t>нестабильность</w:t>
      </w:r>
      <w:r w:rsidRPr="00081F2A">
        <w:rPr>
          <w:lang w:val="fr-FR"/>
        </w:rPr>
        <w:t xml:space="preserve">; Unrentabilität (f) - </w:t>
      </w:r>
      <w:r w:rsidRPr="00081F2A">
        <w:t>нерентабельность</w:t>
      </w:r>
      <w:r w:rsidRPr="00081F2A">
        <w:rPr>
          <w:lang w:val="fr-FR"/>
        </w:rPr>
        <w:t xml:space="preserve">;  Unwirtschaftlichkeit (f) – </w:t>
      </w:r>
      <w:r w:rsidRPr="00081F2A">
        <w:t>неэкономичность</w:t>
      </w:r>
      <w:r w:rsidRPr="00081F2A">
        <w:rPr>
          <w:lang w:val="fr-FR"/>
        </w:rPr>
        <w:t xml:space="preserve">, Mitbewerber (m) - </w:t>
      </w:r>
      <w:r w:rsidRPr="00081F2A">
        <w:t>конкурент</w:t>
      </w:r>
      <w:r w:rsidRPr="00081F2A">
        <w:rPr>
          <w:lang w:val="fr-FR"/>
        </w:rPr>
        <w:t xml:space="preserve">; Mitburge (m) - </w:t>
      </w:r>
      <w:r w:rsidRPr="00081F2A">
        <w:t>совместный</w:t>
      </w:r>
      <w:r w:rsidRPr="00081F2A">
        <w:rPr>
          <w:lang w:val="fr-FR"/>
        </w:rPr>
        <w:t xml:space="preserve"> </w:t>
      </w:r>
      <w:r w:rsidRPr="00081F2A">
        <w:t>гарант</w:t>
      </w:r>
      <w:r w:rsidRPr="00081F2A">
        <w:rPr>
          <w:lang w:val="fr-FR"/>
        </w:rPr>
        <w:t xml:space="preserve">.  Mitarbeiten- </w:t>
      </w:r>
      <w:r w:rsidRPr="00081F2A">
        <w:t>сотрудничать</w:t>
      </w:r>
      <w:r w:rsidRPr="00081F2A">
        <w:rPr>
          <w:lang w:val="fr-MC"/>
        </w:rPr>
        <w:t xml:space="preserve">, </w:t>
      </w:r>
      <w:r w:rsidRPr="00081F2A">
        <w:rPr>
          <w:lang w:val="fr-FR"/>
        </w:rPr>
        <w:t xml:space="preserve"> Mitbesitzen – </w:t>
      </w:r>
      <w:r w:rsidRPr="00081F2A">
        <w:t>совместно</w:t>
      </w:r>
      <w:r w:rsidRPr="00081F2A">
        <w:rPr>
          <w:lang w:val="fr-FR"/>
        </w:rPr>
        <w:t xml:space="preserve"> </w:t>
      </w:r>
      <w:r w:rsidRPr="00081F2A">
        <w:t>владеть</w:t>
      </w:r>
      <w:r w:rsidRPr="00081F2A">
        <w:rPr>
          <w:lang w:val="fr-MC"/>
        </w:rPr>
        <w:t xml:space="preserve">, </w:t>
      </w:r>
      <w:r w:rsidRPr="00081F2A">
        <w:rPr>
          <w:lang w:val="fr-FR"/>
        </w:rPr>
        <w:t xml:space="preserve"> Zwischenbilanz (f) - </w:t>
      </w:r>
      <w:r w:rsidRPr="00081F2A">
        <w:t>промежуточный</w:t>
      </w:r>
      <w:r w:rsidRPr="00081F2A">
        <w:rPr>
          <w:lang w:val="fr-FR"/>
        </w:rPr>
        <w:t xml:space="preserve"> </w:t>
      </w:r>
      <w:r w:rsidRPr="00081F2A">
        <w:t>баланс</w:t>
      </w:r>
      <w:r w:rsidRPr="00081F2A">
        <w:rPr>
          <w:lang w:val="fr-FR"/>
        </w:rPr>
        <w:t xml:space="preserve">;  Zwischenergebnis (n) - </w:t>
      </w:r>
      <w:r w:rsidRPr="00081F2A">
        <w:t>промежуточный</w:t>
      </w:r>
      <w:r w:rsidRPr="00081F2A">
        <w:rPr>
          <w:lang w:val="fr-FR"/>
        </w:rPr>
        <w:t xml:space="preserve"> </w:t>
      </w:r>
      <w:r w:rsidRPr="00081F2A">
        <w:t>итог</w:t>
      </w:r>
      <w:r w:rsidRPr="00081F2A">
        <w:rPr>
          <w:lang w:val="fr-FR"/>
        </w:rPr>
        <w:t xml:space="preserve">; Zwischenhandel (m) - </w:t>
      </w:r>
      <w:r w:rsidRPr="00081F2A">
        <w:t>посредническая</w:t>
      </w:r>
      <w:r w:rsidRPr="00081F2A">
        <w:rPr>
          <w:lang w:val="fr-FR"/>
        </w:rPr>
        <w:t xml:space="preserve"> </w:t>
      </w:r>
      <w:r w:rsidRPr="00081F2A">
        <w:t>торговля</w:t>
      </w:r>
      <w:r w:rsidRPr="00081F2A">
        <w:rPr>
          <w:lang w:val="fr-FR"/>
        </w:rPr>
        <w:t xml:space="preserve">, </w:t>
      </w:r>
      <w:r w:rsidRPr="00081F2A">
        <w:rPr>
          <w:bCs/>
          <w:lang w:val="fr-FR"/>
        </w:rPr>
        <w:t xml:space="preserve"> V</w:t>
      </w:r>
      <w:r w:rsidRPr="00081F2A">
        <w:rPr>
          <w:lang w:val="fr-FR"/>
        </w:rPr>
        <w:t xml:space="preserve">orangebot (n) - </w:t>
      </w:r>
      <w:r w:rsidRPr="00081F2A">
        <w:t>предварительная</w:t>
      </w:r>
      <w:r w:rsidRPr="00081F2A">
        <w:rPr>
          <w:lang w:val="fr-FR"/>
        </w:rPr>
        <w:t xml:space="preserve"> </w:t>
      </w:r>
      <w:r w:rsidRPr="00081F2A">
        <w:t>торговля</w:t>
      </w:r>
      <w:r w:rsidRPr="00081F2A">
        <w:rPr>
          <w:lang w:val="fr-FR"/>
        </w:rPr>
        <w:t xml:space="preserve">;  Vorauszahlung (f) - </w:t>
      </w:r>
      <w:r w:rsidRPr="00081F2A">
        <w:t>оплата</w:t>
      </w:r>
      <w:r w:rsidRPr="00081F2A">
        <w:rPr>
          <w:lang w:val="fr-FR"/>
        </w:rPr>
        <w:t xml:space="preserve"> </w:t>
      </w:r>
      <w:r w:rsidRPr="00081F2A">
        <w:t>авансом</w:t>
      </w:r>
      <w:r w:rsidRPr="00081F2A">
        <w:rPr>
          <w:lang w:val="fr-FR"/>
        </w:rPr>
        <w:t xml:space="preserve">; Nebeneinkunfte (pl) - </w:t>
      </w:r>
      <w:r w:rsidRPr="00081F2A">
        <w:t>побочные</w:t>
      </w:r>
      <w:r w:rsidRPr="00081F2A">
        <w:rPr>
          <w:lang w:val="fr-FR"/>
        </w:rPr>
        <w:t xml:space="preserve"> </w:t>
      </w:r>
      <w:r w:rsidRPr="00081F2A">
        <w:t>доходы</w:t>
      </w:r>
      <w:r w:rsidRPr="00081F2A">
        <w:rPr>
          <w:lang w:val="fr-FR"/>
        </w:rPr>
        <w:t xml:space="preserve">; Nebenhaushalt (m) - </w:t>
      </w:r>
      <w:r w:rsidRPr="00081F2A">
        <w:t>дополнительный</w:t>
      </w:r>
      <w:r w:rsidRPr="00081F2A">
        <w:rPr>
          <w:lang w:val="fr-FR"/>
        </w:rPr>
        <w:t xml:space="preserve"> </w:t>
      </w:r>
      <w:r w:rsidRPr="00081F2A">
        <w:t>бюджет</w:t>
      </w:r>
      <w:r w:rsidRPr="00081F2A">
        <w:rPr>
          <w:lang w:val="fr-FR"/>
        </w:rPr>
        <w:t>.</w:t>
      </w:r>
    </w:p>
    <w:p w:rsidR="00087D2C" w:rsidRPr="00081F2A" w:rsidRDefault="00087D2C" w:rsidP="00087D2C">
      <w:pPr>
        <w:pStyle w:val="ae"/>
      </w:pPr>
      <w:r w:rsidRPr="00081F2A">
        <w:t xml:space="preserve">Немецкие существительные женского рода с суффиксом </w:t>
      </w:r>
      <w:r w:rsidRPr="00081F2A">
        <w:rPr>
          <w:bCs/>
        </w:rPr>
        <w:t>-schaft</w:t>
      </w:r>
      <w:r w:rsidRPr="00081F2A">
        <w:t xml:space="preserve"> имеют соби</w:t>
      </w:r>
      <w:r w:rsidRPr="00081F2A">
        <w:softHyphen/>
        <w:t>рательное значение, выражают качество отношений, характеризуют состояние:</w:t>
      </w:r>
      <w:r w:rsidRPr="00081F2A">
        <w:rPr>
          <w:lang w:val="de-DE"/>
        </w:rPr>
        <w:t>die</w:t>
      </w:r>
      <w:r w:rsidRPr="00081F2A">
        <w:t xml:space="preserve"> </w:t>
      </w:r>
      <w:r w:rsidRPr="00081F2A">
        <w:rPr>
          <w:lang w:val="de-DE"/>
        </w:rPr>
        <w:t>Wirtschaft</w:t>
      </w:r>
      <w:r w:rsidRPr="00081F2A">
        <w:t xml:space="preserve"> – хозяйство;</w:t>
      </w:r>
      <w:r w:rsidRPr="00081F2A">
        <w:rPr>
          <w:lang w:val="de-DE"/>
        </w:rPr>
        <w:t>die</w:t>
      </w:r>
      <w:r w:rsidRPr="00081F2A">
        <w:t xml:space="preserve"> </w:t>
      </w:r>
      <w:r w:rsidRPr="00081F2A">
        <w:rPr>
          <w:lang w:val="de-DE"/>
        </w:rPr>
        <w:t>Kundschaft</w:t>
      </w:r>
      <w:r w:rsidRPr="00081F2A">
        <w:t xml:space="preserve"> – клиентура; die Eigenschaft свойство; die Belegschaft коллектив; предприятие, фирма;</w:t>
      </w:r>
    </w:p>
    <w:p w:rsidR="00087D2C" w:rsidRPr="00081F2A" w:rsidRDefault="00087D2C" w:rsidP="00087D2C">
      <w:pPr>
        <w:pStyle w:val="ae"/>
      </w:pPr>
      <w:r w:rsidRPr="00081F2A">
        <w:t xml:space="preserve">Существительные с суффиксом </w:t>
      </w:r>
      <w:r w:rsidRPr="00081F2A">
        <w:rPr>
          <w:bCs/>
        </w:rPr>
        <w:t>–ung</w:t>
      </w:r>
      <w:r w:rsidRPr="00081F2A">
        <w:t xml:space="preserve"> обозначают как процесс, так и результат процесса : Bestreitung (f) – покрытие издержек; </w:t>
      </w:r>
      <w:proofErr w:type="spellStart"/>
      <w:r w:rsidRPr="00081F2A">
        <w:rPr>
          <w:lang w:val="en-US"/>
        </w:rPr>
        <w:t>Paketierung</w:t>
      </w:r>
      <w:proofErr w:type="spellEnd"/>
      <w:r w:rsidRPr="00081F2A">
        <w:t xml:space="preserve"> (</w:t>
      </w:r>
      <w:r w:rsidRPr="00081F2A">
        <w:rPr>
          <w:lang w:val="en-US"/>
        </w:rPr>
        <w:t>f</w:t>
      </w:r>
      <w:r w:rsidRPr="00081F2A">
        <w:t>) – фасовка; Tilgung (f) – погашение (кредита) С помощью суффикса –ung образуются и сложные существительные:</w:t>
      </w:r>
    </w:p>
    <w:p w:rsidR="00087D2C" w:rsidRPr="00081F2A" w:rsidRDefault="00087D2C" w:rsidP="00087D2C">
      <w:pPr>
        <w:pStyle w:val="ae"/>
      </w:pPr>
      <w:r w:rsidRPr="00081F2A">
        <w:t xml:space="preserve">                 Stifterversammlung (f) – собрание учредителей;</w:t>
      </w:r>
    </w:p>
    <w:p w:rsidR="00087D2C" w:rsidRPr="00081F2A" w:rsidRDefault="00087D2C" w:rsidP="00087D2C">
      <w:pPr>
        <w:pStyle w:val="ae"/>
      </w:pPr>
      <w:r w:rsidRPr="00081F2A">
        <w:t xml:space="preserve">                 Teildeckung (f) – частичная уплата.</w:t>
      </w:r>
    </w:p>
    <w:p w:rsidR="00087D2C" w:rsidRPr="00081F2A" w:rsidRDefault="00087D2C" w:rsidP="00087D2C">
      <w:pPr>
        <w:pStyle w:val="ae"/>
        <w:rPr>
          <w:lang w:val="ru-RU"/>
        </w:rPr>
      </w:pPr>
      <w:r w:rsidRPr="00081F2A">
        <w:t xml:space="preserve">Существительные с суффиксами </w:t>
      </w:r>
      <w:r w:rsidRPr="00081F2A">
        <w:rPr>
          <w:bCs/>
        </w:rPr>
        <w:t>–heit, -keit</w:t>
      </w:r>
      <w:r w:rsidRPr="00081F2A">
        <w:t>, обозначают абстрактные понятия:</w:t>
      </w:r>
    </w:p>
    <w:p w:rsidR="00087D2C" w:rsidRPr="00081F2A" w:rsidRDefault="00087D2C" w:rsidP="00087D2C">
      <w:pPr>
        <w:pStyle w:val="ae"/>
      </w:pPr>
      <w:r w:rsidRPr="00081F2A">
        <w:t xml:space="preserve">-heit:  Unausgeglichenheit (f) – несбалансированность; Volutaeinheit (f) – валютная единица;  </w:t>
      </w:r>
      <w:proofErr w:type="spellStart"/>
      <w:r w:rsidRPr="00081F2A">
        <w:rPr>
          <w:lang w:val="en-US"/>
        </w:rPr>
        <w:t>Warenknappheit</w:t>
      </w:r>
      <w:proofErr w:type="spellEnd"/>
      <w:r w:rsidRPr="00081F2A">
        <w:t xml:space="preserve"> (</w:t>
      </w:r>
      <w:r w:rsidRPr="00081F2A">
        <w:rPr>
          <w:lang w:val="en-US"/>
        </w:rPr>
        <w:t>f</w:t>
      </w:r>
      <w:r w:rsidRPr="00081F2A">
        <w:t>) – дефицит;</w:t>
      </w:r>
    </w:p>
    <w:p w:rsidR="00087D2C" w:rsidRPr="00081F2A" w:rsidRDefault="00087D2C" w:rsidP="00087D2C">
      <w:pPr>
        <w:pStyle w:val="ae"/>
      </w:pPr>
      <w:r w:rsidRPr="00081F2A">
        <w:t>-</w:t>
      </w:r>
      <w:proofErr w:type="spellStart"/>
      <w:r w:rsidRPr="00081F2A">
        <w:rPr>
          <w:lang w:val="de-DE"/>
        </w:rPr>
        <w:t>keit</w:t>
      </w:r>
      <w:proofErr w:type="spellEnd"/>
      <w:r w:rsidRPr="00081F2A">
        <w:t xml:space="preserve">:  </w:t>
      </w:r>
      <w:proofErr w:type="spellStart"/>
      <w:r w:rsidRPr="00081F2A">
        <w:rPr>
          <w:lang w:val="de-DE"/>
        </w:rPr>
        <w:t>Tragf</w:t>
      </w:r>
      <w:proofErr w:type="spellEnd"/>
      <w:r w:rsidRPr="00081F2A">
        <w:t>ä</w:t>
      </w:r>
      <w:proofErr w:type="spellStart"/>
      <w:r w:rsidRPr="00081F2A">
        <w:rPr>
          <w:lang w:val="de-DE"/>
        </w:rPr>
        <w:t>higkeit</w:t>
      </w:r>
      <w:proofErr w:type="spellEnd"/>
      <w:r w:rsidRPr="00081F2A">
        <w:t xml:space="preserve"> (</w:t>
      </w:r>
      <w:r w:rsidRPr="00081F2A">
        <w:rPr>
          <w:lang w:val="de-DE"/>
        </w:rPr>
        <w:t>f</w:t>
      </w:r>
      <w:r w:rsidRPr="00081F2A">
        <w:t>) – допустимая нагрузка;  Umlauffähigkeit (f) – оборачиваемость;Umtauschbarkeit (f) – конвертируемость.</w:t>
      </w:r>
    </w:p>
    <w:p w:rsidR="00087D2C" w:rsidRPr="00070E6F" w:rsidRDefault="00087D2C" w:rsidP="00087D2C">
      <w:pPr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070E6F">
        <w:rPr>
          <w:sz w:val="28"/>
          <w:szCs w:val="28"/>
        </w:rPr>
        <w:lastRenderedPageBreak/>
        <w:t>Серии однотипно организованных сложных ком</w:t>
      </w:r>
      <w:r w:rsidRPr="00070E6F">
        <w:rPr>
          <w:sz w:val="28"/>
          <w:szCs w:val="28"/>
        </w:rPr>
        <w:softHyphen/>
        <w:t>позитов могут содержать также общий начальный ком</w:t>
      </w:r>
      <w:r w:rsidRPr="00070E6F">
        <w:rPr>
          <w:sz w:val="28"/>
          <w:szCs w:val="28"/>
        </w:rPr>
        <w:softHyphen/>
        <w:t>понент</w:t>
      </w:r>
      <w:r w:rsidRPr="00070E6F">
        <w:rPr>
          <w:noProof/>
          <w:sz w:val="28"/>
          <w:szCs w:val="28"/>
        </w:rPr>
        <w:t xml:space="preserve"> —</w:t>
      </w:r>
      <w:r w:rsidRPr="00070E6F">
        <w:rPr>
          <w:sz w:val="28"/>
          <w:szCs w:val="28"/>
        </w:rPr>
        <w:t xml:space="preserve"> определительное слово (</w:t>
      </w:r>
      <w:proofErr w:type="spellStart"/>
      <w:r w:rsidRPr="00070E6F">
        <w:rPr>
          <w:sz w:val="28"/>
          <w:szCs w:val="28"/>
          <w:lang w:val="en-US"/>
        </w:rPr>
        <w:t>Bestimmungswort</w:t>
      </w:r>
      <w:proofErr w:type="spellEnd"/>
      <w:r w:rsidRPr="00070E6F">
        <w:rPr>
          <w:sz w:val="28"/>
          <w:szCs w:val="28"/>
        </w:rPr>
        <w:t>) или общий конечный, финальный компонент. При</w:t>
      </w:r>
      <w:r w:rsidRPr="00070E6F">
        <w:rPr>
          <w:sz w:val="28"/>
          <w:szCs w:val="28"/>
        </w:rPr>
        <w:softHyphen/>
        <w:t xml:space="preserve">мером первого может служить ряд новообразований с </w:t>
      </w:r>
      <w:r w:rsidRPr="00070E6F">
        <w:rPr>
          <w:b/>
          <w:sz w:val="28"/>
          <w:szCs w:val="28"/>
        </w:rPr>
        <w:t>Ке</w:t>
      </w:r>
      <w:proofErr w:type="spellStart"/>
      <w:r w:rsidRPr="00070E6F">
        <w:rPr>
          <w:b/>
          <w:sz w:val="28"/>
          <w:szCs w:val="28"/>
          <w:lang w:val="en-US"/>
        </w:rPr>
        <w:t>rn</w:t>
      </w:r>
      <w:proofErr w:type="spellEnd"/>
      <w:r w:rsidRPr="00070E6F">
        <w:rPr>
          <w:b/>
          <w:sz w:val="28"/>
          <w:szCs w:val="28"/>
        </w:rPr>
        <w:t>-</w:t>
      </w:r>
      <w:r w:rsidRPr="00070E6F">
        <w:rPr>
          <w:noProof/>
          <w:sz w:val="28"/>
          <w:szCs w:val="28"/>
        </w:rPr>
        <w:t xml:space="preserve"> (ядро, зерно, центр),</w:t>
      </w:r>
      <w:r w:rsidRPr="00070E6F">
        <w:rPr>
          <w:sz w:val="28"/>
          <w:szCs w:val="28"/>
        </w:rPr>
        <w:t xml:space="preserve"> компонентом, который при</w:t>
      </w:r>
      <w:r w:rsidRPr="00070E6F">
        <w:rPr>
          <w:sz w:val="28"/>
          <w:szCs w:val="28"/>
        </w:rPr>
        <w:softHyphen/>
        <w:t>меняется для усиления значения основного слова (</w:t>
      </w:r>
      <w:proofErr w:type="spellStart"/>
      <w:r w:rsidRPr="00070E6F">
        <w:rPr>
          <w:sz w:val="28"/>
          <w:szCs w:val="28"/>
          <w:lang w:val="en-US"/>
        </w:rPr>
        <w:t>Grundwort</w:t>
      </w:r>
      <w:proofErr w:type="spellEnd"/>
      <w:r w:rsidRPr="00070E6F">
        <w:rPr>
          <w:sz w:val="28"/>
          <w:szCs w:val="28"/>
        </w:rPr>
        <w:t xml:space="preserve">): </w:t>
      </w:r>
      <w:proofErr w:type="spellStart"/>
      <w:r w:rsidRPr="00070E6F">
        <w:rPr>
          <w:sz w:val="28"/>
          <w:szCs w:val="28"/>
          <w:lang w:val="en-US"/>
        </w:rPr>
        <w:t>Kernbereich</w:t>
      </w:r>
      <w:proofErr w:type="spellEnd"/>
      <w:r w:rsidRPr="00070E6F">
        <w:rPr>
          <w:sz w:val="28"/>
          <w:szCs w:val="28"/>
        </w:rPr>
        <w:t xml:space="preserve"> (</w:t>
      </w:r>
      <w:r w:rsidRPr="00070E6F">
        <w:rPr>
          <w:sz w:val="28"/>
          <w:szCs w:val="28"/>
          <w:lang w:val="en-US"/>
        </w:rPr>
        <w:t>in</w:t>
      </w:r>
      <w:r w:rsidRPr="00070E6F">
        <w:rPr>
          <w:sz w:val="28"/>
          <w:szCs w:val="28"/>
        </w:rPr>
        <w:t xml:space="preserve"> </w:t>
      </w:r>
      <w:proofErr w:type="spellStart"/>
      <w:r w:rsidRPr="00070E6F">
        <w:rPr>
          <w:sz w:val="28"/>
          <w:szCs w:val="28"/>
          <w:lang w:val="en-US"/>
        </w:rPr>
        <w:t>der</w:t>
      </w:r>
      <w:proofErr w:type="spellEnd"/>
      <w:r w:rsidRPr="00070E6F">
        <w:rPr>
          <w:sz w:val="28"/>
          <w:szCs w:val="28"/>
        </w:rPr>
        <w:t xml:space="preserve"> </w:t>
      </w:r>
      <w:proofErr w:type="spellStart"/>
      <w:r w:rsidRPr="00070E6F">
        <w:rPr>
          <w:sz w:val="28"/>
          <w:szCs w:val="28"/>
          <w:lang w:val="en-US"/>
        </w:rPr>
        <w:t>Produktion</w:t>
      </w:r>
      <w:proofErr w:type="spellEnd"/>
      <w:r w:rsidRPr="00070E6F">
        <w:rPr>
          <w:sz w:val="28"/>
          <w:szCs w:val="28"/>
        </w:rPr>
        <w:t xml:space="preserve">), </w:t>
      </w:r>
      <w:proofErr w:type="spellStart"/>
      <w:r w:rsidRPr="00070E6F">
        <w:rPr>
          <w:sz w:val="28"/>
          <w:szCs w:val="28"/>
          <w:lang w:val="en-US"/>
        </w:rPr>
        <w:t>Kernfrage</w:t>
      </w:r>
      <w:proofErr w:type="spellEnd"/>
      <w:r w:rsidRPr="00070E6F">
        <w:rPr>
          <w:sz w:val="28"/>
          <w:szCs w:val="28"/>
        </w:rPr>
        <w:t xml:space="preserve"> (</w:t>
      </w:r>
      <w:proofErr w:type="spellStart"/>
      <w:r w:rsidRPr="00070E6F">
        <w:rPr>
          <w:sz w:val="28"/>
          <w:szCs w:val="28"/>
          <w:lang w:val="en-US"/>
        </w:rPr>
        <w:t>Hauptfrage</w:t>
      </w:r>
      <w:proofErr w:type="spellEnd"/>
      <w:r w:rsidRPr="00070E6F">
        <w:rPr>
          <w:sz w:val="28"/>
          <w:szCs w:val="28"/>
        </w:rPr>
        <w:t xml:space="preserve">), </w:t>
      </w:r>
      <w:proofErr w:type="spellStart"/>
      <w:r w:rsidRPr="00070E6F">
        <w:rPr>
          <w:sz w:val="28"/>
          <w:szCs w:val="28"/>
          <w:lang w:val="en-US"/>
        </w:rPr>
        <w:t>Kernproblem</w:t>
      </w:r>
      <w:proofErr w:type="spellEnd"/>
      <w:r w:rsidRPr="00070E6F">
        <w:rPr>
          <w:sz w:val="28"/>
          <w:szCs w:val="28"/>
        </w:rPr>
        <w:t xml:space="preserve">, </w:t>
      </w:r>
      <w:proofErr w:type="spellStart"/>
      <w:r w:rsidRPr="00070E6F">
        <w:rPr>
          <w:sz w:val="28"/>
          <w:szCs w:val="28"/>
          <w:lang w:val="en-US"/>
        </w:rPr>
        <w:t>Kernpunkt</w:t>
      </w:r>
      <w:proofErr w:type="spellEnd"/>
      <w:r w:rsidRPr="00070E6F">
        <w:rPr>
          <w:sz w:val="28"/>
          <w:szCs w:val="28"/>
        </w:rPr>
        <w:t xml:space="preserve">. </w:t>
      </w:r>
    </w:p>
    <w:p w:rsidR="00087D2C" w:rsidRPr="00070E6F" w:rsidRDefault="00087D2C" w:rsidP="00087D2C">
      <w:pPr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070E6F">
        <w:rPr>
          <w:sz w:val="28"/>
          <w:szCs w:val="28"/>
        </w:rPr>
        <w:t>Проведенный структурный анализ показал, что разные языки предпочитают тот или иной способ номинации термина.  Аффиксальный способ типичен в одинаковой степени для двух сопоставляемых языков, французский язык прибегает  чаще к метафоризации, а немецкий – к словосложению, что отражает существующие закономерности словопроизводства в двух языках.</w:t>
      </w:r>
    </w:p>
    <w:p w:rsidR="00087D2C" w:rsidRPr="00A52C95" w:rsidRDefault="00087D2C" w:rsidP="00087D2C">
      <w:pPr>
        <w:pStyle w:val="ae"/>
      </w:pPr>
      <w:r w:rsidRPr="00A52C95">
        <w:t>Литература:</w:t>
      </w:r>
    </w:p>
    <w:p w:rsidR="00087D2C" w:rsidRPr="00AB6212" w:rsidRDefault="00087D2C" w:rsidP="00087D2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AB6212">
        <w:rPr>
          <w:sz w:val="28"/>
          <w:szCs w:val="28"/>
          <w:lang w:val="fr-FR"/>
        </w:rPr>
        <w:t xml:space="preserve">Cabre Maria Teresa. La terminologie : théorie,methode et applications.- </w:t>
      </w:r>
      <w:smartTag w:uri="urn:schemas-microsoft-com:office:smarttags" w:element="place">
        <w:smartTag w:uri="urn:schemas-microsoft-com:office:smarttags" w:element="City">
          <w:r w:rsidRPr="00AB6212">
            <w:rPr>
              <w:sz w:val="28"/>
              <w:szCs w:val="28"/>
              <w:lang w:val="en-US"/>
            </w:rPr>
            <w:t>Ottawa</w:t>
          </w:r>
        </w:smartTag>
      </w:smartTag>
      <w:r w:rsidRPr="00AB6212">
        <w:rPr>
          <w:sz w:val="28"/>
          <w:szCs w:val="28"/>
          <w:lang w:val="en-US"/>
        </w:rPr>
        <w:t>,1998-332c</w:t>
      </w:r>
    </w:p>
    <w:p w:rsidR="00087D2C" w:rsidRPr="00AB6212" w:rsidRDefault="00087D2C" w:rsidP="00087D2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fr-FR"/>
        </w:rPr>
      </w:pPr>
      <w:r w:rsidRPr="00AB6212">
        <w:rPr>
          <w:sz w:val="28"/>
          <w:szCs w:val="28"/>
          <w:lang w:val="fr-FR"/>
        </w:rPr>
        <w:t>Bernard M. Sciences économiques et social</w:t>
      </w:r>
      <w:r w:rsidRPr="00AB6212">
        <w:rPr>
          <w:sz w:val="28"/>
          <w:szCs w:val="28"/>
        </w:rPr>
        <w:t>е</w:t>
      </w:r>
      <w:r w:rsidRPr="00AB6212">
        <w:rPr>
          <w:sz w:val="28"/>
          <w:szCs w:val="28"/>
          <w:lang w:val="fr-FR"/>
        </w:rPr>
        <w:t>s. Clas</w:t>
      </w:r>
      <w:r w:rsidRPr="00AB6212">
        <w:rPr>
          <w:sz w:val="28"/>
          <w:szCs w:val="28"/>
          <w:lang w:val="fr-MC"/>
        </w:rPr>
        <w:t>se</w:t>
      </w:r>
      <w:r w:rsidRPr="00AB6212">
        <w:rPr>
          <w:sz w:val="28"/>
          <w:szCs w:val="28"/>
          <w:lang w:val="fr-FR"/>
        </w:rPr>
        <w:t xml:space="preserve"> de terminale B. – Nathan,1987- 592c.</w:t>
      </w:r>
    </w:p>
    <w:p w:rsidR="00087D2C" w:rsidRPr="00AB6212" w:rsidRDefault="00087D2C" w:rsidP="00087D2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de-DE"/>
        </w:rPr>
      </w:pPr>
      <w:r w:rsidRPr="00AB6212">
        <w:rPr>
          <w:sz w:val="28"/>
          <w:szCs w:val="28"/>
          <w:lang w:val="de-DE"/>
        </w:rPr>
        <w:t xml:space="preserve">Duden. Deutsches Universalwörterbuch A – Z/ Hrsg. Unter Leitung von G. </w:t>
      </w:r>
      <w:proofErr w:type="spellStart"/>
      <w:r w:rsidRPr="00AB6212">
        <w:rPr>
          <w:sz w:val="28"/>
          <w:szCs w:val="28"/>
          <w:lang w:val="de-DE"/>
        </w:rPr>
        <w:t>Drosdowski</w:t>
      </w:r>
      <w:proofErr w:type="spellEnd"/>
      <w:r w:rsidRPr="00AB6212">
        <w:rPr>
          <w:sz w:val="28"/>
          <w:szCs w:val="28"/>
          <w:lang w:val="de-DE"/>
        </w:rPr>
        <w:t xml:space="preserve">. – Mannheim – Leipzig – Wien – </w:t>
      </w:r>
      <w:proofErr w:type="spellStart"/>
      <w:r w:rsidRPr="00AB6212">
        <w:rPr>
          <w:sz w:val="28"/>
          <w:szCs w:val="28"/>
          <w:lang w:val="de-DE"/>
        </w:rPr>
        <w:t>Zurich</w:t>
      </w:r>
      <w:proofErr w:type="spellEnd"/>
      <w:r w:rsidRPr="00AB6212">
        <w:rPr>
          <w:sz w:val="28"/>
          <w:szCs w:val="28"/>
          <w:lang w:val="de-DE"/>
        </w:rPr>
        <w:t>., 1989</w:t>
      </w:r>
    </w:p>
    <w:p w:rsidR="00087D2C" w:rsidRPr="00AB6212" w:rsidRDefault="00087D2C" w:rsidP="00087D2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fr-FR"/>
        </w:rPr>
      </w:pPr>
      <w:r w:rsidRPr="00AB6212">
        <w:rPr>
          <w:sz w:val="28"/>
          <w:szCs w:val="28"/>
          <w:lang w:val="fr-FR"/>
        </w:rPr>
        <w:t>Vallee Annie. Les systèmes fiscaux. Editions du seuil, septembre 2000 –254c.</w:t>
      </w:r>
    </w:p>
    <w:p w:rsidR="00087D2C" w:rsidRPr="00AB6212" w:rsidRDefault="00087D2C" w:rsidP="00087D2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val="de-DE"/>
        </w:rPr>
      </w:pPr>
      <w:r w:rsidRPr="00AB6212">
        <w:rPr>
          <w:sz w:val="28"/>
          <w:szCs w:val="28"/>
          <w:lang w:val="de-DE"/>
        </w:rPr>
        <w:t xml:space="preserve">Wahrig, G. Deutsches </w:t>
      </w:r>
      <w:proofErr w:type="spellStart"/>
      <w:r w:rsidRPr="00AB6212">
        <w:rPr>
          <w:sz w:val="28"/>
          <w:szCs w:val="28"/>
          <w:lang w:val="de-DE"/>
        </w:rPr>
        <w:t>Worterbuch</w:t>
      </w:r>
      <w:proofErr w:type="spellEnd"/>
      <w:r w:rsidRPr="00AB6212">
        <w:rPr>
          <w:sz w:val="28"/>
          <w:szCs w:val="28"/>
          <w:lang w:val="de-DE"/>
        </w:rPr>
        <w:t xml:space="preserve"> mit einem Lexikon der deutschen Sprachlehre. – </w:t>
      </w:r>
      <w:proofErr w:type="spellStart"/>
      <w:r w:rsidRPr="00AB6212">
        <w:rPr>
          <w:sz w:val="28"/>
          <w:szCs w:val="28"/>
          <w:lang w:val="de-DE"/>
        </w:rPr>
        <w:t>Bertellsmann</w:t>
      </w:r>
      <w:proofErr w:type="spellEnd"/>
      <w:r w:rsidRPr="00AB6212">
        <w:rPr>
          <w:sz w:val="28"/>
          <w:szCs w:val="28"/>
          <w:lang w:val="de-DE"/>
        </w:rPr>
        <w:t xml:space="preserve"> Lexikon Verlag, 1991.</w:t>
      </w:r>
    </w:p>
    <w:p w:rsidR="0091474E" w:rsidRPr="00087D2C" w:rsidRDefault="0091474E" w:rsidP="002A6C36">
      <w:pPr>
        <w:rPr>
          <w:szCs w:val="28"/>
          <w:lang w:val="de-DE"/>
        </w:rPr>
      </w:pPr>
    </w:p>
    <w:sectPr w:rsidR="0091474E" w:rsidRPr="00087D2C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16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458C4"/>
    <w:rsid w:val="00087D2C"/>
    <w:rsid w:val="00093B1C"/>
    <w:rsid w:val="000D32B7"/>
    <w:rsid w:val="001040EB"/>
    <w:rsid w:val="001C2AA7"/>
    <w:rsid w:val="002A6C36"/>
    <w:rsid w:val="002B4AA4"/>
    <w:rsid w:val="00483716"/>
    <w:rsid w:val="00484FA4"/>
    <w:rsid w:val="004F3014"/>
    <w:rsid w:val="00550968"/>
    <w:rsid w:val="005809AC"/>
    <w:rsid w:val="006160B3"/>
    <w:rsid w:val="00636A09"/>
    <w:rsid w:val="006E6E95"/>
    <w:rsid w:val="0075081E"/>
    <w:rsid w:val="007C7E09"/>
    <w:rsid w:val="007D7B7D"/>
    <w:rsid w:val="008769B0"/>
    <w:rsid w:val="008D477E"/>
    <w:rsid w:val="0091474E"/>
    <w:rsid w:val="00956221"/>
    <w:rsid w:val="009C17C8"/>
    <w:rsid w:val="00A76E80"/>
    <w:rsid w:val="00D76D6A"/>
    <w:rsid w:val="00E61B06"/>
    <w:rsid w:val="00E958B6"/>
    <w:rsid w:val="00F32EE4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6"/>
  </w:style>
  <w:style w:type="paragraph" w:styleId="1">
    <w:name w:val="heading 1"/>
    <w:basedOn w:val="a"/>
    <w:next w:val="a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  <w:style w:type="paragraph" w:styleId="a3">
    <w:name w:val="List Paragraph"/>
    <w:basedOn w:val="a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Сноска_"/>
    <w:link w:val="a5"/>
    <w:locked/>
    <w:rsid w:val="001C2AA7"/>
    <w:rPr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6">
    <w:name w:val="Normal (Web)"/>
    <w:basedOn w:val="a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endnote text"/>
    <w:basedOn w:val="a"/>
    <w:link w:val="a8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8">
    <w:name w:val="Текст концевой сноски Знак"/>
    <w:basedOn w:val="a0"/>
    <w:link w:val="a7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9">
    <w:name w:val="Body Text Indent"/>
    <w:basedOn w:val="a"/>
    <w:link w:val="aa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Plain Text"/>
    <w:basedOn w:val="a"/>
    <w:link w:val="ad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e">
    <w:name w:val="Body Text"/>
    <w:basedOn w:val="a"/>
    <w:link w:val="af"/>
    <w:uiPriority w:val="99"/>
    <w:semiHidden/>
    <w:unhideWhenUsed/>
    <w:rsid w:val="00087D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7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15</cp:revision>
  <dcterms:created xsi:type="dcterms:W3CDTF">2012-11-02T10:17:00Z</dcterms:created>
  <dcterms:modified xsi:type="dcterms:W3CDTF">2012-11-02T11:00:00Z</dcterms:modified>
</cp:coreProperties>
</file>