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CA" w:rsidRDefault="00C306CA" w:rsidP="00C306CA">
      <w:pPr>
        <w:spacing w:before="240" w:line="360" w:lineRule="exact"/>
        <w:ind w:hanging="284"/>
        <w:jc w:val="center"/>
        <w:rPr>
          <w:rFonts w:ascii="Times New Roman" w:hAnsi="Times New Roman" w:cs="Times New Roman"/>
          <w:b/>
          <w:sz w:val="28"/>
          <w:szCs w:val="28"/>
        </w:rPr>
      </w:pPr>
      <w:r>
        <w:rPr>
          <w:rFonts w:ascii="Times New Roman" w:hAnsi="Times New Roman" w:cs="Times New Roman"/>
          <w:b/>
          <w:sz w:val="28"/>
          <w:szCs w:val="28"/>
        </w:rPr>
        <w:t>М</w:t>
      </w:r>
      <w:r>
        <w:rPr>
          <w:rFonts w:ascii="Times New Roman" w:hAnsi="Times New Roman" w:cs="Times New Roman"/>
          <w:b/>
          <w:sz w:val="28"/>
          <w:szCs w:val="28"/>
          <w:lang w:val="be-BY"/>
        </w:rPr>
        <w:t>І</w:t>
      </w:r>
      <w:r>
        <w:rPr>
          <w:rFonts w:ascii="Times New Roman" w:hAnsi="Times New Roman" w:cs="Times New Roman"/>
          <w:b/>
          <w:sz w:val="28"/>
          <w:szCs w:val="28"/>
        </w:rPr>
        <w:t>Н</w:t>
      </w:r>
      <w:r>
        <w:rPr>
          <w:rFonts w:ascii="Times New Roman" w:hAnsi="Times New Roman" w:cs="Times New Roman"/>
          <w:b/>
          <w:sz w:val="28"/>
          <w:szCs w:val="28"/>
          <w:lang w:val="be-BY"/>
        </w:rPr>
        <w:t>І</w:t>
      </w:r>
      <w:r>
        <w:rPr>
          <w:rFonts w:ascii="Times New Roman" w:hAnsi="Times New Roman" w:cs="Times New Roman"/>
          <w:b/>
          <w:sz w:val="28"/>
          <w:szCs w:val="28"/>
        </w:rPr>
        <w:t>СТ</w:t>
      </w:r>
      <w:r>
        <w:rPr>
          <w:rFonts w:ascii="Times New Roman" w:hAnsi="Times New Roman" w:cs="Times New Roman"/>
          <w:b/>
          <w:sz w:val="28"/>
          <w:szCs w:val="28"/>
          <w:lang w:val="be-BY"/>
        </w:rPr>
        <w:t>Э</w:t>
      </w:r>
      <w:r>
        <w:rPr>
          <w:rFonts w:ascii="Times New Roman" w:hAnsi="Times New Roman" w:cs="Times New Roman"/>
          <w:b/>
          <w:sz w:val="28"/>
          <w:szCs w:val="28"/>
        </w:rPr>
        <w:t>РСТВ</w:t>
      </w:r>
      <w:r>
        <w:rPr>
          <w:rFonts w:ascii="Times New Roman" w:hAnsi="Times New Roman" w:cs="Times New Roman"/>
          <w:b/>
          <w:sz w:val="28"/>
          <w:szCs w:val="28"/>
          <w:lang w:val="be-BY"/>
        </w:rPr>
        <w:t>А</w:t>
      </w:r>
      <w:r>
        <w:rPr>
          <w:rFonts w:ascii="Times New Roman" w:hAnsi="Times New Roman" w:cs="Times New Roman"/>
          <w:b/>
          <w:sz w:val="28"/>
          <w:szCs w:val="28"/>
        </w:rPr>
        <w:t xml:space="preserve"> </w:t>
      </w:r>
      <w:r>
        <w:rPr>
          <w:rFonts w:ascii="Times New Roman" w:hAnsi="Times New Roman" w:cs="Times New Roman"/>
          <w:b/>
          <w:sz w:val="28"/>
          <w:szCs w:val="28"/>
          <w:lang w:val="be-BY"/>
        </w:rPr>
        <w:t>АДУКАЦЫІ</w:t>
      </w:r>
      <w:r>
        <w:rPr>
          <w:rFonts w:ascii="Times New Roman" w:hAnsi="Times New Roman" w:cs="Times New Roman"/>
          <w:b/>
          <w:sz w:val="28"/>
          <w:szCs w:val="28"/>
        </w:rPr>
        <w:t xml:space="preserve"> Р</w:t>
      </w:r>
      <w:r>
        <w:rPr>
          <w:rFonts w:ascii="Times New Roman" w:hAnsi="Times New Roman" w:cs="Times New Roman"/>
          <w:b/>
          <w:sz w:val="28"/>
          <w:szCs w:val="28"/>
          <w:lang w:val="be-BY"/>
        </w:rPr>
        <w:t>Э</w:t>
      </w:r>
      <w:r>
        <w:rPr>
          <w:rFonts w:ascii="Times New Roman" w:hAnsi="Times New Roman" w:cs="Times New Roman"/>
          <w:b/>
          <w:sz w:val="28"/>
          <w:szCs w:val="28"/>
        </w:rPr>
        <w:t>СПУБЛ</w:t>
      </w:r>
      <w:r>
        <w:rPr>
          <w:rFonts w:ascii="Times New Roman" w:hAnsi="Times New Roman" w:cs="Times New Roman"/>
          <w:b/>
          <w:sz w:val="28"/>
          <w:szCs w:val="28"/>
          <w:lang w:val="be-BY"/>
        </w:rPr>
        <w:t>І</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lang w:val="be-BY"/>
        </w:rPr>
        <w:t>І</w:t>
      </w:r>
      <w:r>
        <w:rPr>
          <w:rFonts w:ascii="Times New Roman" w:hAnsi="Times New Roman" w:cs="Times New Roman"/>
          <w:b/>
          <w:sz w:val="28"/>
          <w:szCs w:val="28"/>
        </w:rPr>
        <w:t xml:space="preserve"> БЕЛАРУСЬ</w:t>
      </w:r>
    </w:p>
    <w:p w:rsidR="00C306CA" w:rsidRDefault="00C306CA" w:rsidP="00C306CA">
      <w:pPr>
        <w:spacing w:before="240" w:line="360" w:lineRule="exact"/>
        <w:jc w:val="center"/>
        <w:rPr>
          <w:rFonts w:ascii="Times New Roman" w:hAnsi="Times New Roman" w:cs="Times New Roman"/>
          <w:b/>
          <w:sz w:val="28"/>
          <w:szCs w:val="28"/>
        </w:rPr>
      </w:pPr>
      <w:r>
        <w:rPr>
          <w:rFonts w:ascii="Times New Roman" w:hAnsi="Times New Roman" w:cs="Times New Roman"/>
          <w:b/>
          <w:sz w:val="28"/>
          <w:szCs w:val="28"/>
        </w:rPr>
        <w:t>БЕЛ</w:t>
      </w:r>
      <w:r>
        <w:rPr>
          <w:rFonts w:ascii="Times New Roman" w:hAnsi="Times New Roman" w:cs="Times New Roman"/>
          <w:b/>
          <w:sz w:val="28"/>
          <w:szCs w:val="28"/>
          <w:lang w:val="be-BY"/>
        </w:rPr>
        <w:t>А</w:t>
      </w:r>
      <w:r>
        <w:rPr>
          <w:rFonts w:ascii="Times New Roman" w:hAnsi="Times New Roman" w:cs="Times New Roman"/>
          <w:b/>
          <w:sz w:val="28"/>
          <w:szCs w:val="28"/>
        </w:rPr>
        <w:t>РУСК</w:t>
      </w:r>
      <w:r>
        <w:rPr>
          <w:rFonts w:ascii="Times New Roman" w:hAnsi="Times New Roman" w:cs="Times New Roman"/>
          <w:b/>
          <w:sz w:val="28"/>
          <w:szCs w:val="28"/>
          <w:lang w:val="be-BY"/>
        </w:rPr>
        <w:t>І</w:t>
      </w:r>
      <w:r>
        <w:rPr>
          <w:rFonts w:ascii="Times New Roman" w:hAnsi="Times New Roman" w:cs="Times New Roman"/>
          <w:b/>
          <w:sz w:val="28"/>
          <w:szCs w:val="28"/>
        </w:rPr>
        <w:t xml:space="preserve"> </w:t>
      </w:r>
      <w:r>
        <w:rPr>
          <w:rFonts w:ascii="Times New Roman" w:hAnsi="Times New Roman" w:cs="Times New Roman"/>
          <w:b/>
          <w:sz w:val="28"/>
          <w:szCs w:val="28"/>
          <w:lang w:val="be-BY"/>
        </w:rPr>
        <w:t>ДЗЯРЖАЎНЫ</w:t>
      </w:r>
      <w:r>
        <w:rPr>
          <w:rFonts w:ascii="Times New Roman" w:hAnsi="Times New Roman" w:cs="Times New Roman"/>
          <w:b/>
          <w:sz w:val="28"/>
          <w:szCs w:val="28"/>
        </w:rPr>
        <w:t xml:space="preserve"> </w:t>
      </w:r>
      <w:r>
        <w:rPr>
          <w:rFonts w:ascii="Times New Roman" w:hAnsi="Times New Roman" w:cs="Times New Roman"/>
          <w:b/>
          <w:sz w:val="28"/>
          <w:szCs w:val="28"/>
          <w:lang w:val="be-BY"/>
        </w:rPr>
        <w:t>Ў</w:t>
      </w:r>
      <w:r>
        <w:rPr>
          <w:rFonts w:ascii="Times New Roman" w:hAnsi="Times New Roman" w:cs="Times New Roman"/>
          <w:b/>
          <w:sz w:val="28"/>
          <w:szCs w:val="28"/>
        </w:rPr>
        <w:t>Н</w:t>
      </w:r>
      <w:r>
        <w:rPr>
          <w:rFonts w:ascii="Times New Roman" w:hAnsi="Times New Roman" w:cs="Times New Roman"/>
          <w:b/>
          <w:sz w:val="28"/>
          <w:szCs w:val="28"/>
          <w:lang w:val="be-BY"/>
        </w:rPr>
        <w:t>І</w:t>
      </w:r>
      <w:r>
        <w:rPr>
          <w:rFonts w:ascii="Times New Roman" w:hAnsi="Times New Roman" w:cs="Times New Roman"/>
          <w:b/>
          <w:sz w:val="28"/>
          <w:szCs w:val="28"/>
        </w:rPr>
        <w:t>ВЕРС</w:t>
      </w:r>
      <w:r>
        <w:rPr>
          <w:rFonts w:ascii="Times New Roman" w:hAnsi="Times New Roman" w:cs="Times New Roman"/>
          <w:b/>
          <w:sz w:val="28"/>
          <w:szCs w:val="28"/>
          <w:lang w:val="be-BY"/>
        </w:rPr>
        <w:t>І</w:t>
      </w:r>
      <w:r>
        <w:rPr>
          <w:rFonts w:ascii="Times New Roman" w:hAnsi="Times New Roman" w:cs="Times New Roman"/>
          <w:b/>
          <w:sz w:val="28"/>
          <w:szCs w:val="28"/>
        </w:rPr>
        <w:t>Т</w:t>
      </w:r>
      <w:r>
        <w:rPr>
          <w:rFonts w:ascii="Times New Roman" w:hAnsi="Times New Roman" w:cs="Times New Roman"/>
          <w:b/>
          <w:sz w:val="28"/>
          <w:szCs w:val="28"/>
          <w:lang w:val="be-BY"/>
        </w:rPr>
        <w:t>Э</w:t>
      </w:r>
      <w:r>
        <w:rPr>
          <w:rFonts w:ascii="Times New Roman" w:hAnsi="Times New Roman" w:cs="Times New Roman"/>
          <w:b/>
          <w:sz w:val="28"/>
          <w:szCs w:val="28"/>
        </w:rPr>
        <w:t>Т</w:t>
      </w:r>
    </w:p>
    <w:p w:rsidR="00C306CA" w:rsidRDefault="00C306CA" w:rsidP="00C306CA">
      <w:pPr>
        <w:spacing w:before="24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ГЕАГРАФІЧНЫ </w:t>
      </w:r>
      <w:r>
        <w:rPr>
          <w:rFonts w:ascii="Times New Roman" w:hAnsi="Times New Roman" w:cs="Times New Roman"/>
          <w:b/>
          <w:sz w:val="28"/>
          <w:szCs w:val="28"/>
        </w:rPr>
        <w:t>ФАКУЛЬТ</w:t>
      </w:r>
      <w:r>
        <w:rPr>
          <w:rFonts w:ascii="Times New Roman" w:hAnsi="Times New Roman" w:cs="Times New Roman"/>
          <w:b/>
          <w:sz w:val="28"/>
          <w:szCs w:val="28"/>
          <w:lang w:val="be-BY"/>
        </w:rPr>
        <w:t>Э</w:t>
      </w:r>
      <w:r>
        <w:rPr>
          <w:rFonts w:ascii="Times New Roman" w:hAnsi="Times New Roman" w:cs="Times New Roman"/>
          <w:b/>
          <w:sz w:val="28"/>
          <w:szCs w:val="28"/>
        </w:rPr>
        <w:t>Т</w:t>
      </w:r>
    </w:p>
    <w:p w:rsidR="00C306CA" w:rsidRDefault="00C306CA" w:rsidP="00C306CA">
      <w:pPr>
        <w:spacing w:before="240" w:line="360" w:lineRule="exact"/>
        <w:jc w:val="center"/>
        <w:rPr>
          <w:rFonts w:ascii="Times New Roman" w:hAnsi="Times New Roman" w:cs="Times New Roman"/>
          <w:sz w:val="28"/>
          <w:szCs w:val="28"/>
        </w:rPr>
      </w:pPr>
      <w:r w:rsidRPr="00543AF5">
        <w:rPr>
          <w:rFonts w:ascii="Times New Roman" w:hAnsi="Times New Roman" w:cs="Times New Roman"/>
          <w:b/>
          <w:sz w:val="28"/>
          <w:szCs w:val="28"/>
        </w:rPr>
        <w:t xml:space="preserve">Кафедра </w:t>
      </w:r>
      <w:r w:rsidRPr="00543AF5">
        <w:rPr>
          <w:rFonts w:ascii="Times New Roman" w:hAnsi="Times New Roman" w:cs="Times New Roman"/>
          <w:b/>
          <w:sz w:val="28"/>
          <w:szCs w:val="28"/>
          <w:lang w:val="be-BY"/>
        </w:rPr>
        <w:t>агульнага землязнаўства і гідраметэаралогіі</w:t>
      </w:r>
      <w:r>
        <w:rPr>
          <w:rFonts w:ascii="Times New Roman" w:hAnsi="Times New Roman" w:cs="Times New Roman"/>
          <w:b/>
          <w:sz w:val="28"/>
          <w:szCs w:val="28"/>
        </w:rPr>
        <w:t xml:space="preserve"> </w:t>
      </w:r>
    </w:p>
    <w:p w:rsidR="00C306CA" w:rsidRDefault="00C306CA" w:rsidP="00C306CA">
      <w:pPr>
        <w:spacing w:before="240" w:after="0" w:line="360" w:lineRule="exact"/>
        <w:jc w:val="center"/>
        <w:rPr>
          <w:rFonts w:ascii="Times New Roman" w:eastAsia="Times New Roman" w:hAnsi="Times New Roman" w:cs="Times New Roman"/>
          <w:sz w:val="28"/>
          <w:szCs w:val="32"/>
        </w:rPr>
      </w:pPr>
    </w:p>
    <w:p w:rsidR="00C306CA" w:rsidRDefault="00C306CA" w:rsidP="00C306CA">
      <w:pPr>
        <w:spacing w:before="240" w:after="0" w:line="360" w:lineRule="exact"/>
        <w:jc w:val="center"/>
        <w:rPr>
          <w:rFonts w:ascii="Times New Roman" w:eastAsia="Times New Roman" w:hAnsi="Times New Roman" w:cs="Times New Roman"/>
          <w:sz w:val="28"/>
          <w:szCs w:val="32"/>
        </w:rPr>
      </w:pPr>
      <w:r>
        <w:rPr>
          <w:rFonts w:ascii="Times New Roman" w:eastAsia="Times New Roman" w:hAnsi="Times New Roman" w:cs="Times New Roman"/>
          <w:sz w:val="28"/>
          <w:szCs w:val="32"/>
        </w:rPr>
        <w:t>БУЛЫНКА</w:t>
      </w:r>
    </w:p>
    <w:p w:rsidR="00C306CA" w:rsidRPr="00B50275" w:rsidRDefault="00C306CA" w:rsidP="00C306CA">
      <w:pPr>
        <w:spacing w:before="240" w:after="0" w:line="360" w:lineRule="exact"/>
        <w:jc w:val="center"/>
        <w:rPr>
          <w:rFonts w:ascii="Times New Roman" w:eastAsia="Times New Roman" w:hAnsi="Times New Roman" w:cs="Times New Roman"/>
          <w:sz w:val="28"/>
          <w:szCs w:val="32"/>
          <w:lang w:val="be-BY"/>
        </w:rPr>
      </w:pPr>
      <w:proofErr w:type="spellStart"/>
      <w:r>
        <w:rPr>
          <w:rFonts w:ascii="Times New Roman" w:eastAsia="Times New Roman" w:hAnsi="Times New Roman" w:cs="Times New Roman"/>
          <w:sz w:val="28"/>
          <w:szCs w:val="32"/>
        </w:rPr>
        <w:t>Аляксандр</w:t>
      </w:r>
      <w:proofErr w:type="spellEnd"/>
      <w:r>
        <w:rPr>
          <w:rFonts w:ascii="Times New Roman" w:eastAsia="Times New Roman" w:hAnsi="Times New Roman" w:cs="Times New Roman"/>
          <w:sz w:val="28"/>
          <w:szCs w:val="32"/>
        </w:rPr>
        <w:t xml:space="preserve"> Я</w:t>
      </w:r>
      <w:r>
        <w:rPr>
          <w:rFonts w:ascii="Times New Roman" w:eastAsia="Times New Roman" w:hAnsi="Times New Roman" w:cs="Times New Roman"/>
          <w:sz w:val="28"/>
          <w:szCs w:val="32"/>
          <w:lang w:val="be-BY"/>
        </w:rPr>
        <w:t>ўгенавіч</w:t>
      </w:r>
    </w:p>
    <w:p w:rsidR="00C306CA" w:rsidRPr="00474238" w:rsidRDefault="00C306CA" w:rsidP="00C306CA">
      <w:pPr>
        <w:spacing w:before="240" w:after="0" w:line="360" w:lineRule="exact"/>
        <w:ind w:right="566"/>
        <w:jc w:val="center"/>
        <w:rPr>
          <w:rFonts w:ascii="Times New Roman" w:eastAsia="Times New Roman" w:hAnsi="Times New Roman" w:cs="Times New Roman"/>
          <w:b/>
          <w:sz w:val="28"/>
          <w:szCs w:val="32"/>
        </w:rPr>
      </w:pPr>
    </w:p>
    <w:p w:rsidR="00C306CA" w:rsidRPr="00904C83" w:rsidRDefault="00C306CA" w:rsidP="00C306CA">
      <w:pPr>
        <w:spacing w:before="240" w:after="0" w:line="360" w:lineRule="exact"/>
        <w:ind w:right="566"/>
        <w:jc w:val="center"/>
        <w:rPr>
          <w:rFonts w:ascii="Times New Roman" w:eastAsia="Times New Roman" w:hAnsi="Times New Roman" w:cs="Times New Roman"/>
          <w:b/>
          <w:sz w:val="28"/>
          <w:szCs w:val="32"/>
          <w:lang w:val="be-BY"/>
        </w:rPr>
      </w:pPr>
      <w:r w:rsidRPr="00474238">
        <w:rPr>
          <w:rFonts w:ascii="Times New Roman" w:eastAsia="Times New Roman" w:hAnsi="Times New Roman" w:cs="Times New Roman"/>
          <w:b/>
          <w:sz w:val="28"/>
          <w:szCs w:val="32"/>
        </w:rPr>
        <w:t>А</w:t>
      </w:r>
      <w:r>
        <w:rPr>
          <w:rFonts w:ascii="Times New Roman" w:eastAsia="Times New Roman" w:hAnsi="Times New Roman" w:cs="Times New Roman"/>
          <w:b/>
          <w:sz w:val="28"/>
          <w:szCs w:val="32"/>
          <w:lang w:val="be-BY"/>
        </w:rPr>
        <w:t>ГРАКЛІМАТЫЧНЫЯ ЎМОВЫ І СЕЗОННАЕ РАЗВІЦЦЁ ПЛАДОВЫХ КУЛЬТУР НА ТЭРЫТОРЫІ БЕЛАРУСІ</w:t>
      </w:r>
    </w:p>
    <w:p w:rsidR="00C306CA" w:rsidRPr="00474238" w:rsidRDefault="00C306CA" w:rsidP="00C306CA">
      <w:pPr>
        <w:spacing w:after="0" w:line="360" w:lineRule="exact"/>
        <w:ind w:right="566"/>
        <w:jc w:val="center"/>
        <w:rPr>
          <w:rFonts w:ascii="Times New Roman" w:eastAsia="Times New Roman" w:hAnsi="Times New Roman" w:cs="Times New Roman"/>
          <w:b/>
          <w:sz w:val="28"/>
          <w:szCs w:val="32"/>
        </w:rPr>
      </w:pPr>
    </w:p>
    <w:p w:rsidR="00C306CA" w:rsidRPr="009B6EFF" w:rsidRDefault="00C306CA" w:rsidP="00C306CA">
      <w:pPr>
        <w:spacing w:after="0" w:line="360" w:lineRule="exact"/>
        <w:ind w:left="3828"/>
        <w:rPr>
          <w:rFonts w:ascii="Times New Roman" w:hAnsi="Times New Roman" w:cs="Times New Roman"/>
          <w:sz w:val="28"/>
          <w:szCs w:val="28"/>
        </w:rPr>
      </w:pPr>
    </w:p>
    <w:p w:rsidR="00C306CA" w:rsidRPr="00904C83" w:rsidRDefault="00C306CA" w:rsidP="00C306CA">
      <w:pPr>
        <w:spacing w:after="0" w:line="360" w:lineRule="exact"/>
        <w:ind w:left="3686"/>
        <w:rPr>
          <w:rFonts w:ascii="Times New Roman" w:hAnsi="Times New Roman" w:cs="Times New Roman"/>
          <w:sz w:val="28"/>
          <w:szCs w:val="28"/>
          <w:lang w:val="be-BY"/>
        </w:rPr>
      </w:pPr>
      <w:r>
        <w:rPr>
          <w:rFonts w:ascii="Times New Roman" w:hAnsi="Times New Roman" w:cs="Times New Roman"/>
          <w:sz w:val="28"/>
          <w:szCs w:val="28"/>
          <w:lang w:val="be-BY"/>
        </w:rPr>
        <w:t>Дыпломная работа</w:t>
      </w:r>
    </w:p>
    <w:p w:rsidR="00C306CA" w:rsidRPr="00492FAB" w:rsidRDefault="00C306CA" w:rsidP="00C306CA">
      <w:pPr>
        <w:pStyle w:val="a5"/>
        <w:spacing w:line="360" w:lineRule="exact"/>
        <w:ind w:left="4395" w:firstLine="0"/>
        <w:jc w:val="left"/>
        <w:rPr>
          <w:rFonts w:ascii="Times New Roman" w:hAnsi="Times New Roman" w:cs="Times New Roman"/>
          <w:sz w:val="28"/>
          <w:szCs w:val="28"/>
          <w:lang w:val="be-BY"/>
        </w:rPr>
      </w:pPr>
    </w:p>
    <w:p w:rsidR="00C306CA" w:rsidRPr="009B6EFF" w:rsidRDefault="00C306CA" w:rsidP="00C306CA">
      <w:pPr>
        <w:pStyle w:val="a5"/>
        <w:spacing w:line="360" w:lineRule="exact"/>
        <w:ind w:left="4395" w:firstLine="0"/>
        <w:jc w:val="left"/>
        <w:rPr>
          <w:rFonts w:ascii="Times New Roman" w:hAnsi="Times New Roman" w:cs="Times New Roman"/>
          <w:sz w:val="28"/>
          <w:szCs w:val="28"/>
        </w:rPr>
      </w:pPr>
    </w:p>
    <w:p w:rsidR="00C306CA" w:rsidRPr="00474238" w:rsidRDefault="00C306CA" w:rsidP="00C306CA">
      <w:pPr>
        <w:pStyle w:val="a5"/>
        <w:spacing w:line="360" w:lineRule="exact"/>
        <w:ind w:left="4395" w:firstLine="0"/>
        <w:jc w:val="left"/>
        <w:rPr>
          <w:rFonts w:ascii="Times New Roman" w:eastAsia="Times New Roman" w:hAnsi="Times New Roman" w:cs="Times New Roman"/>
          <w:sz w:val="28"/>
          <w:szCs w:val="32"/>
        </w:rPr>
      </w:pPr>
    </w:p>
    <w:p w:rsidR="00C306CA" w:rsidRDefault="00C306CA" w:rsidP="00C306CA">
      <w:pPr>
        <w:pStyle w:val="a5"/>
        <w:spacing w:before="240" w:line="360" w:lineRule="exact"/>
        <w:ind w:left="5387" w:firstLine="0"/>
        <w:jc w:val="left"/>
        <w:rPr>
          <w:rFonts w:ascii="Times New Roman" w:eastAsia="Times New Roman" w:hAnsi="Times New Roman" w:cs="Times New Roman"/>
          <w:sz w:val="28"/>
          <w:szCs w:val="32"/>
          <w:lang w:val="be-BY"/>
        </w:rPr>
      </w:pPr>
      <w:r>
        <w:rPr>
          <w:rFonts w:ascii="Times New Roman" w:eastAsia="Times New Roman" w:hAnsi="Times New Roman" w:cs="Times New Roman"/>
          <w:sz w:val="28"/>
          <w:szCs w:val="32"/>
          <w:lang w:val="be-BY"/>
        </w:rPr>
        <w:t>Навуковы кіраўнік:</w:t>
      </w:r>
    </w:p>
    <w:p w:rsidR="00C306CA" w:rsidRDefault="00C306CA" w:rsidP="00C306CA">
      <w:pPr>
        <w:pStyle w:val="a5"/>
        <w:spacing w:before="240" w:line="360" w:lineRule="exact"/>
        <w:ind w:left="5387" w:firstLine="0"/>
        <w:jc w:val="left"/>
        <w:rPr>
          <w:rFonts w:ascii="Times New Roman" w:eastAsia="Times New Roman" w:hAnsi="Times New Roman" w:cs="Times New Roman"/>
          <w:sz w:val="28"/>
          <w:szCs w:val="32"/>
        </w:rPr>
      </w:pPr>
      <w:proofErr w:type="spellStart"/>
      <w:r>
        <w:rPr>
          <w:rFonts w:ascii="Times New Roman" w:eastAsia="Times New Roman" w:hAnsi="Times New Roman" w:cs="Times New Roman"/>
          <w:sz w:val="28"/>
          <w:szCs w:val="32"/>
        </w:rPr>
        <w:t>канд</w:t>
      </w:r>
      <w:proofErr w:type="spellEnd"/>
      <w:r>
        <w:rPr>
          <w:rFonts w:ascii="Times New Roman" w:eastAsia="Times New Roman" w:hAnsi="Times New Roman" w:cs="Times New Roman"/>
          <w:sz w:val="28"/>
          <w:szCs w:val="32"/>
          <w:lang w:val="be-BY"/>
        </w:rPr>
        <w:t>ы</w:t>
      </w:r>
      <w:r>
        <w:rPr>
          <w:rFonts w:ascii="Times New Roman" w:eastAsia="Times New Roman" w:hAnsi="Times New Roman" w:cs="Times New Roman"/>
          <w:sz w:val="28"/>
          <w:szCs w:val="32"/>
        </w:rPr>
        <w:t xml:space="preserve">дат </w:t>
      </w:r>
      <w:proofErr w:type="spellStart"/>
      <w:r>
        <w:rPr>
          <w:rFonts w:ascii="Times New Roman" w:eastAsia="Times New Roman" w:hAnsi="Times New Roman" w:cs="Times New Roman"/>
          <w:sz w:val="28"/>
          <w:szCs w:val="32"/>
        </w:rPr>
        <w:t>ге</w:t>
      </w:r>
      <w:proofErr w:type="spellEnd"/>
      <w:r>
        <w:rPr>
          <w:rFonts w:ascii="Times New Roman" w:eastAsia="Times New Roman" w:hAnsi="Times New Roman" w:cs="Times New Roman"/>
          <w:sz w:val="28"/>
          <w:szCs w:val="32"/>
          <w:lang w:val="be-BY"/>
        </w:rPr>
        <w:t>а</w:t>
      </w:r>
      <w:r>
        <w:rPr>
          <w:rFonts w:ascii="Times New Roman" w:eastAsia="Times New Roman" w:hAnsi="Times New Roman" w:cs="Times New Roman"/>
          <w:sz w:val="28"/>
          <w:szCs w:val="32"/>
        </w:rPr>
        <w:t>граф</w:t>
      </w:r>
      <w:r>
        <w:rPr>
          <w:rFonts w:ascii="Times New Roman" w:eastAsia="Times New Roman" w:hAnsi="Times New Roman" w:cs="Times New Roman"/>
          <w:sz w:val="28"/>
          <w:szCs w:val="32"/>
          <w:lang w:val="be-BY"/>
        </w:rPr>
        <w:t>і</w:t>
      </w:r>
      <w:r>
        <w:rPr>
          <w:rFonts w:ascii="Times New Roman" w:eastAsia="Times New Roman" w:hAnsi="Times New Roman" w:cs="Times New Roman"/>
          <w:sz w:val="28"/>
          <w:szCs w:val="32"/>
        </w:rPr>
        <w:t>ч</w:t>
      </w:r>
      <w:r>
        <w:rPr>
          <w:rFonts w:ascii="Times New Roman" w:eastAsia="Times New Roman" w:hAnsi="Times New Roman" w:cs="Times New Roman"/>
          <w:sz w:val="28"/>
          <w:szCs w:val="32"/>
          <w:lang w:val="be-BY"/>
        </w:rPr>
        <w:t>ны</w:t>
      </w:r>
      <w:r w:rsidRPr="00474238">
        <w:rPr>
          <w:rFonts w:ascii="Times New Roman" w:eastAsia="Times New Roman" w:hAnsi="Times New Roman" w:cs="Times New Roman"/>
          <w:sz w:val="28"/>
          <w:szCs w:val="32"/>
        </w:rPr>
        <w:t>х на</w:t>
      </w:r>
      <w:r>
        <w:rPr>
          <w:rFonts w:ascii="Times New Roman" w:eastAsia="Times New Roman" w:hAnsi="Times New Roman" w:cs="Times New Roman"/>
          <w:sz w:val="28"/>
          <w:szCs w:val="32"/>
          <w:lang w:val="be-BY"/>
        </w:rPr>
        <w:t>в</w:t>
      </w:r>
      <w:proofErr w:type="spellStart"/>
      <w:r w:rsidRPr="00474238">
        <w:rPr>
          <w:rFonts w:ascii="Times New Roman" w:eastAsia="Times New Roman" w:hAnsi="Times New Roman" w:cs="Times New Roman"/>
          <w:sz w:val="28"/>
          <w:szCs w:val="32"/>
        </w:rPr>
        <w:t>ук</w:t>
      </w:r>
      <w:proofErr w:type="spellEnd"/>
      <w:r>
        <w:rPr>
          <w:rFonts w:ascii="Times New Roman" w:eastAsia="Times New Roman" w:hAnsi="Times New Roman" w:cs="Times New Roman"/>
          <w:sz w:val="28"/>
          <w:szCs w:val="32"/>
        </w:rPr>
        <w:t>,</w:t>
      </w:r>
      <w:r w:rsidRPr="008E7554">
        <w:rPr>
          <w:rFonts w:ascii="Times New Roman" w:eastAsia="Times New Roman" w:hAnsi="Times New Roman" w:cs="Times New Roman"/>
          <w:sz w:val="28"/>
          <w:szCs w:val="32"/>
        </w:rPr>
        <w:t xml:space="preserve"> </w:t>
      </w:r>
    </w:p>
    <w:p w:rsidR="00C306CA" w:rsidRPr="005924C9" w:rsidRDefault="00C306CA" w:rsidP="00C306CA">
      <w:pPr>
        <w:pStyle w:val="a5"/>
        <w:spacing w:before="240" w:line="360" w:lineRule="exact"/>
        <w:ind w:left="5387" w:firstLine="0"/>
        <w:jc w:val="left"/>
        <w:rPr>
          <w:rFonts w:ascii="Times New Roman" w:eastAsia="Times New Roman" w:hAnsi="Times New Roman" w:cs="Times New Roman"/>
          <w:sz w:val="28"/>
          <w:szCs w:val="32"/>
          <w:lang w:val="be-BY"/>
        </w:rPr>
      </w:pPr>
      <w:r>
        <w:rPr>
          <w:rFonts w:ascii="Times New Roman" w:eastAsia="Times New Roman" w:hAnsi="Times New Roman" w:cs="Times New Roman"/>
          <w:sz w:val="28"/>
          <w:szCs w:val="32"/>
        </w:rPr>
        <w:t>д</w:t>
      </w:r>
      <w:r>
        <w:rPr>
          <w:rFonts w:ascii="Times New Roman" w:eastAsia="Times New Roman" w:hAnsi="Times New Roman" w:cs="Times New Roman"/>
          <w:sz w:val="28"/>
          <w:szCs w:val="32"/>
          <w:lang w:val="be-BY"/>
        </w:rPr>
        <w:t>а</w:t>
      </w:r>
      <w:r>
        <w:rPr>
          <w:rFonts w:ascii="Times New Roman" w:eastAsia="Times New Roman" w:hAnsi="Times New Roman" w:cs="Times New Roman"/>
          <w:sz w:val="28"/>
          <w:szCs w:val="32"/>
        </w:rPr>
        <w:t>ц</w:t>
      </w:r>
      <w:r>
        <w:rPr>
          <w:rFonts w:ascii="Times New Roman" w:eastAsia="Times New Roman" w:hAnsi="Times New Roman" w:cs="Times New Roman"/>
          <w:sz w:val="28"/>
          <w:szCs w:val="32"/>
          <w:lang w:val="be-BY"/>
        </w:rPr>
        <w:t>э</w:t>
      </w:r>
      <w:proofErr w:type="spellStart"/>
      <w:r>
        <w:rPr>
          <w:rFonts w:ascii="Times New Roman" w:eastAsia="Times New Roman" w:hAnsi="Times New Roman" w:cs="Times New Roman"/>
          <w:sz w:val="28"/>
          <w:szCs w:val="32"/>
        </w:rPr>
        <w:t>нт</w:t>
      </w:r>
      <w:proofErr w:type="spellEnd"/>
      <w:r>
        <w:rPr>
          <w:rFonts w:ascii="Times New Roman" w:eastAsia="Times New Roman" w:hAnsi="Times New Roman" w:cs="Times New Roman"/>
          <w:sz w:val="28"/>
          <w:szCs w:val="32"/>
        </w:rPr>
        <w:t xml:space="preserve"> П.А. Ка</w:t>
      </w:r>
      <w:r>
        <w:rPr>
          <w:rFonts w:ascii="Times New Roman" w:eastAsia="Times New Roman" w:hAnsi="Times New Roman" w:cs="Times New Roman"/>
          <w:sz w:val="28"/>
          <w:szCs w:val="32"/>
          <w:lang w:val="be-BY"/>
        </w:rPr>
        <w:t>ўрыга</w:t>
      </w:r>
    </w:p>
    <w:p w:rsidR="00C306CA" w:rsidRDefault="00C306CA" w:rsidP="00C306CA">
      <w:pPr>
        <w:pStyle w:val="a5"/>
        <w:spacing w:line="360" w:lineRule="exact"/>
        <w:ind w:left="5387" w:firstLine="0"/>
        <w:jc w:val="left"/>
        <w:rPr>
          <w:rFonts w:ascii="Times New Roman" w:eastAsia="Times New Roman" w:hAnsi="Times New Roman" w:cs="Times New Roman"/>
          <w:sz w:val="28"/>
          <w:szCs w:val="32"/>
        </w:rPr>
      </w:pPr>
    </w:p>
    <w:p w:rsidR="00C306CA" w:rsidRDefault="00C306CA" w:rsidP="00C306CA">
      <w:pPr>
        <w:pStyle w:val="a5"/>
        <w:spacing w:line="360" w:lineRule="exact"/>
        <w:ind w:left="4395" w:firstLine="0"/>
        <w:jc w:val="left"/>
        <w:rPr>
          <w:rFonts w:ascii="Times New Roman" w:eastAsia="Times New Roman" w:hAnsi="Times New Roman" w:cs="Times New Roman"/>
          <w:sz w:val="28"/>
          <w:szCs w:val="32"/>
        </w:rPr>
      </w:pPr>
    </w:p>
    <w:p w:rsidR="00C306CA" w:rsidRDefault="00C306CA" w:rsidP="00C306CA">
      <w:pPr>
        <w:pStyle w:val="a5"/>
        <w:spacing w:line="360" w:lineRule="exact"/>
        <w:ind w:left="4395" w:firstLine="0"/>
        <w:jc w:val="left"/>
        <w:rPr>
          <w:rFonts w:ascii="Times New Roman" w:eastAsia="Times New Roman" w:hAnsi="Times New Roman" w:cs="Times New Roman"/>
          <w:sz w:val="28"/>
          <w:szCs w:val="32"/>
        </w:rPr>
      </w:pPr>
    </w:p>
    <w:p w:rsidR="00C306CA" w:rsidRPr="008E7554" w:rsidRDefault="00C306CA" w:rsidP="00C306CA">
      <w:pPr>
        <w:pStyle w:val="a5"/>
        <w:spacing w:line="360" w:lineRule="exact"/>
        <w:ind w:left="4395" w:firstLine="0"/>
        <w:jc w:val="left"/>
        <w:rPr>
          <w:rFonts w:ascii="Times New Roman" w:eastAsia="Times New Roman" w:hAnsi="Times New Roman" w:cs="Times New Roman"/>
          <w:sz w:val="28"/>
          <w:szCs w:val="32"/>
        </w:rPr>
      </w:pPr>
    </w:p>
    <w:p w:rsidR="00C306CA" w:rsidRPr="00D80D02" w:rsidRDefault="00C306CA" w:rsidP="00C306CA">
      <w:pPr>
        <w:spacing w:line="360" w:lineRule="exact"/>
        <w:rPr>
          <w:rFonts w:ascii="Times New Roman" w:hAnsi="Times New Roman" w:cs="Times New Roman"/>
          <w:sz w:val="28"/>
          <w:szCs w:val="28"/>
          <w:lang w:val="be-BY"/>
        </w:rPr>
      </w:pPr>
      <w:r>
        <w:rPr>
          <w:rFonts w:ascii="Times New Roman" w:hAnsi="Times New Roman" w:cs="Times New Roman"/>
          <w:sz w:val="28"/>
          <w:szCs w:val="28"/>
        </w:rPr>
        <w:t>Д</w:t>
      </w:r>
      <w:r>
        <w:rPr>
          <w:rFonts w:ascii="Times New Roman" w:hAnsi="Times New Roman" w:cs="Times New Roman"/>
          <w:sz w:val="28"/>
          <w:szCs w:val="28"/>
          <w:lang w:val="be-BY"/>
        </w:rPr>
        <w:t>а</w:t>
      </w:r>
      <w:proofErr w:type="spellStart"/>
      <w:r>
        <w:rPr>
          <w:rFonts w:ascii="Times New Roman" w:hAnsi="Times New Roman" w:cs="Times New Roman"/>
          <w:sz w:val="28"/>
          <w:szCs w:val="28"/>
        </w:rPr>
        <w:t>пу</w:t>
      </w:r>
      <w:proofErr w:type="spellEnd"/>
      <w:r>
        <w:rPr>
          <w:rFonts w:ascii="Times New Roman" w:hAnsi="Times New Roman" w:cs="Times New Roman"/>
          <w:sz w:val="28"/>
          <w:szCs w:val="28"/>
          <w:lang w:val="be-BY"/>
        </w:rPr>
        <w:t>шчаны</w:t>
      </w:r>
      <w:r>
        <w:rPr>
          <w:rFonts w:ascii="Times New Roman" w:hAnsi="Times New Roman" w:cs="Times New Roman"/>
          <w:sz w:val="28"/>
          <w:szCs w:val="28"/>
        </w:rPr>
        <w:t xml:space="preserve"> </w:t>
      </w:r>
      <w:r>
        <w:rPr>
          <w:rFonts w:ascii="Times New Roman" w:hAnsi="Times New Roman" w:cs="Times New Roman"/>
          <w:sz w:val="28"/>
          <w:szCs w:val="28"/>
          <w:lang w:val="be-BY"/>
        </w:rPr>
        <w:t>да</w:t>
      </w:r>
      <w:r>
        <w:rPr>
          <w:rFonts w:ascii="Times New Roman" w:hAnsi="Times New Roman" w:cs="Times New Roman"/>
          <w:sz w:val="28"/>
          <w:szCs w:val="28"/>
        </w:rPr>
        <w:t xml:space="preserve"> </w:t>
      </w:r>
      <w:r>
        <w:rPr>
          <w:rFonts w:ascii="Times New Roman" w:hAnsi="Times New Roman" w:cs="Times New Roman"/>
          <w:sz w:val="28"/>
          <w:szCs w:val="28"/>
          <w:lang w:val="be-BY"/>
        </w:rPr>
        <w:t>абароны</w:t>
      </w:r>
    </w:p>
    <w:p w:rsidR="00C306CA" w:rsidRPr="00F671FA" w:rsidRDefault="00C306CA" w:rsidP="00C306CA">
      <w:pPr>
        <w:spacing w:line="360" w:lineRule="exact"/>
        <w:rPr>
          <w:rFonts w:ascii="Times New Roman" w:hAnsi="Times New Roman" w:cs="Times New Roman"/>
          <w:sz w:val="28"/>
          <w:szCs w:val="28"/>
          <w:lang w:val="be-BY"/>
        </w:rPr>
      </w:pPr>
      <w:r w:rsidRPr="00F671FA">
        <w:rPr>
          <w:rFonts w:ascii="Times New Roman" w:hAnsi="Times New Roman" w:cs="Times New Roman"/>
          <w:sz w:val="28"/>
          <w:szCs w:val="28"/>
          <w:lang w:val="be-BY"/>
        </w:rPr>
        <w:t>«___» ____________ 201</w:t>
      </w:r>
      <w:r>
        <w:rPr>
          <w:rFonts w:ascii="Times New Roman" w:hAnsi="Times New Roman" w:cs="Times New Roman"/>
          <w:sz w:val="28"/>
          <w:szCs w:val="28"/>
          <w:lang w:val="be-BY"/>
        </w:rPr>
        <w:t xml:space="preserve">8 </w:t>
      </w:r>
      <w:r w:rsidRPr="00712ABD">
        <w:rPr>
          <w:rFonts w:ascii="Times New Roman" w:hAnsi="Times New Roman" w:cs="Times New Roman"/>
          <w:sz w:val="28"/>
          <w:szCs w:val="28"/>
        </w:rPr>
        <w:t> </w:t>
      </w:r>
      <w:r w:rsidRPr="00F671FA">
        <w:rPr>
          <w:rFonts w:ascii="Times New Roman" w:hAnsi="Times New Roman" w:cs="Times New Roman"/>
          <w:sz w:val="28"/>
          <w:szCs w:val="28"/>
          <w:lang w:val="be-BY"/>
        </w:rPr>
        <w:t>г.</w:t>
      </w:r>
    </w:p>
    <w:p w:rsidR="00C306CA" w:rsidRPr="00F671FA" w:rsidRDefault="00C306CA" w:rsidP="00C306CA">
      <w:pPr>
        <w:spacing w:line="360" w:lineRule="exact"/>
        <w:rPr>
          <w:rFonts w:ascii="Times New Roman" w:hAnsi="Times New Roman" w:cs="Times New Roman"/>
          <w:sz w:val="28"/>
          <w:szCs w:val="28"/>
          <w:lang w:val="be-BY"/>
        </w:rPr>
      </w:pPr>
      <w:r w:rsidRPr="00F671FA">
        <w:rPr>
          <w:rFonts w:ascii="Times New Roman" w:hAnsi="Times New Roman" w:cs="Times New Roman"/>
          <w:sz w:val="28"/>
          <w:szCs w:val="28"/>
          <w:lang w:val="be-BY"/>
        </w:rPr>
        <w:t>За</w:t>
      </w:r>
      <w:r>
        <w:rPr>
          <w:rFonts w:ascii="Times New Roman" w:hAnsi="Times New Roman" w:cs="Times New Roman"/>
          <w:sz w:val="28"/>
          <w:szCs w:val="28"/>
          <w:lang w:val="be-BY"/>
        </w:rPr>
        <w:t>г</w:t>
      </w:r>
      <w:r w:rsidRPr="00F671FA">
        <w:rPr>
          <w:rFonts w:ascii="Times New Roman" w:hAnsi="Times New Roman" w:cs="Times New Roman"/>
          <w:sz w:val="28"/>
          <w:szCs w:val="28"/>
          <w:lang w:val="be-BY"/>
        </w:rPr>
        <w:t xml:space="preserve">. </w:t>
      </w:r>
      <w:r>
        <w:rPr>
          <w:rFonts w:ascii="Times New Roman" w:hAnsi="Times New Roman" w:cs="Times New Roman"/>
          <w:sz w:val="28"/>
          <w:szCs w:val="28"/>
          <w:lang w:val="be-BY"/>
        </w:rPr>
        <w:t>к</w:t>
      </w:r>
      <w:r w:rsidRPr="00F671FA">
        <w:rPr>
          <w:rFonts w:ascii="Times New Roman" w:hAnsi="Times New Roman" w:cs="Times New Roman"/>
          <w:sz w:val="28"/>
          <w:szCs w:val="28"/>
          <w:lang w:val="be-BY"/>
        </w:rPr>
        <w:t>афедра</w:t>
      </w:r>
      <w:r>
        <w:rPr>
          <w:rFonts w:ascii="Times New Roman" w:hAnsi="Times New Roman" w:cs="Times New Roman"/>
          <w:sz w:val="28"/>
          <w:szCs w:val="28"/>
          <w:lang w:val="be-BY"/>
        </w:rPr>
        <w:t>й</w:t>
      </w:r>
      <w:r w:rsidRPr="00F671FA">
        <w:rPr>
          <w:rFonts w:ascii="Times New Roman" w:hAnsi="Times New Roman" w:cs="Times New Roman"/>
          <w:sz w:val="28"/>
          <w:szCs w:val="28"/>
          <w:lang w:val="be-BY"/>
        </w:rPr>
        <w:t xml:space="preserve"> агульнага землязнаўства і гідраметэаралогіі</w:t>
      </w:r>
    </w:p>
    <w:p w:rsidR="00C306CA" w:rsidRPr="00492FAB" w:rsidRDefault="00C306CA" w:rsidP="00C306CA">
      <w:pPr>
        <w:spacing w:line="360" w:lineRule="exact"/>
        <w:rPr>
          <w:rFonts w:ascii="Times New Roman" w:hAnsi="Times New Roman" w:cs="Times New Roman"/>
          <w:sz w:val="28"/>
          <w:szCs w:val="28"/>
          <w:lang w:val="be-BY"/>
        </w:rPr>
      </w:pPr>
      <w:proofErr w:type="spellStart"/>
      <w:r>
        <w:rPr>
          <w:rFonts w:ascii="Times New Roman" w:hAnsi="Times New Roman" w:cs="Times New Roman"/>
          <w:sz w:val="28"/>
          <w:szCs w:val="28"/>
        </w:rPr>
        <w:t>докт</w:t>
      </w:r>
      <w:proofErr w:type="spellEnd"/>
      <w:r>
        <w:rPr>
          <w:rFonts w:ascii="Times New Roman" w:hAnsi="Times New Roman" w:cs="Times New Roman"/>
          <w:sz w:val="28"/>
          <w:szCs w:val="28"/>
          <w:lang w:val="be-BY"/>
        </w:rPr>
        <w:t>а</w:t>
      </w:r>
      <w:r>
        <w:rPr>
          <w:rFonts w:ascii="Times New Roman" w:hAnsi="Times New Roman" w:cs="Times New Roman"/>
          <w:sz w:val="28"/>
          <w:szCs w:val="28"/>
        </w:rPr>
        <w:t xml:space="preserve">р </w:t>
      </w:r>
      <w:r>
        <w:rPr>
          <w:rFonts w:ascii="Times New Roman" w:hAnsi="Times New Roman" w:cs="Times New Roman"/>
          <w:sz w:val="28"/>
          <w:szCs w:val="28"/>
          <w:lang w:val="be-BY"/>
        </w:rPr>
        <w:t>геаграфічных навук</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be-BY"/>
        </w:rPr>
        <w:t>а</w:t>
      </w:r>
      <w:r>
        <w:rPr>
          <w:rFonts w:ascii="Times New Roman" w:hAnsi="Times New Roman" w:cs="Times New Roman"/>
          <w:sz w:val="28"/>
          <w:szCs w:val="28"/>
        </w:rPr>
        <w:t>фес</w:t>
      </w:r>
      <w:r>
        <w:rPr>
          <w:rFonts w:ascii="Times New Roman" w:hAnsi="Times New Roman" w:cs="Times New Roman"/>
          <w:sz w:val="28"/>
          <w:szCs w:val="28"/>
          <w:lang w:val="be-BY"/>
        </w:rPr>
        <w:t>а</w:t>
      </w:r>
      <w:r>
        <w:rPr>
          <w:rFonts w:ascii="Times New Roman" w:hAnsi="Times New Roman" w:cs="Times New Roman"/>
          <w:sz w:val="28"/>
          <w:szCs w:val="28"/>
        </w:rPr>
        <w:t xml:space="preserve">р </w:t>
      </w:r>
      <w:r>
        <w:rPr>
          <w:rFonts w:ascii="Times New Roman" w:hAnsi="Times New Roman" w:cs="Times New Roman"/>
          <w:sz w:val="28"/>
          <w:szCs w:val="28"/>
          <w:lang w:val="be-BY"/>
        </w:rPr>
        <w:t>П.С. Лопух</w:t>
      </w:r>
    </w:p>
    <w:p w:rsidR="00C306CA" w:rsidRDefault="00C306CA" w:rsidP="00C306CA">
      <w:pPr>
        <w:spacing w:after="0" w:line="360" w:lineRule="exact"/>
        <w:jc w:val="both"/>
        <w:rPr>
          <w:rFonts w:ascii="Times New Roman" w:hAnsi="Times New Roman" w:cs="Times New Roman"/>
          <w:sz w:val="28"/>
          <w:szCs w:val="28"/>
        </w:rPr>
      </w:pPr>
    </w:p>
    <w:p w:rsidR="00C306CA" w:rsidRPr="009B6EFF" w:rsidRDefault="00C306CA" w:rsidP="00C306CA">
      <w:pPr>
        <w:spacing w:after="0" w:line="360" w:lineRule="exact"/>
        <w:jc w:val="both"/>
        <w:rPr>
          <w:rFonts w:ascii="Times New Roman" w:hAnsi="Times New Roman" w:cs="Times New Roman"/>
          <w:sz w:val="28"/>
          <w:szCs w:val="28"/>
        </w:rPr>
      </w:pPr>
    </w:p>
    <w:p w:rsidR="00C16B7E" w:rsidRDefault="00C306CA" w:rsidP="00C306CA">
      <w:pPr>
        <w:jc w:val="center"/>
        <w:rPr>
          <w:rFonts w:ascii="Times New Roman" w:hAnsi="Times New Roman" w:cs="Times New Roman"/>
          <w:sz w:val="28"/>
          <w:szCs w:val="28"/>
          <w:lang w:val="be-BY"/>
        </w:rPr>
      </w:pPr>
      <w:r>
        <w:rPr>
          <w:rFonts w:ascii="Times New Roman" w:hAnsi="Times New Roman" w:cs="Times New Roman"/>
          <w:sz w:val="28"/>
          <w:szCs w:val="28"/>
        </w:rPr>
        <w:t>М</w:t>
      </w:r>
      <w:r>
        <w:rPr>
          <w:rFonts w:ascii="Times New Roman" w:hAnsi="Times New Roman" w:cs="Times New Roman"/>
          <w:sz w:val="28"/>
          <w:szCs w:val="28"/>
          <w:lang w:val="be-BY"/>
        </w:rPr>
        <w:t>і</w:t>
      </w:r>
      <w:proofErr w:type="spellStart"/>
      <w:r>
        <w:rPr>
          <w:rFonts w:ascii="Times New Roman" w:hAnsi="Times New Roman" w:cs="Times New Roman"/>
          <w:sz w:val="28"/>
          <w:szCs w:val="28"/>
        </w:rPr>
        <w:t>нск</w:t>
      </w:r>
      <w:proofErr w:type="spellEnd"/>
      <w:r>
        <w:rPr>
          <w:rFonts w:ascii="Times New Roman" w:hAnsi="Times New Roman" w:cs="Times New Roman"/>
          <w:sz w:val="28"/>
          <w:szCs w:val="28"/>
        </w:rPr>
        <w:t>, 201</w:t>
      </w:r>
      <w:r>
        <w:rPr>
          <w:rFonts w:ascii="Times New Roman" w:hAnsi="Times New Roman" w:cs="Times New Roman"/>
          <w:sz w:val="28"/>
          <w:szCs w:val="28"/>
          <w:lang w:val="be-BY"/>
        </w:rPr>
        <w:t>8</w:t>
      </w:r>
    </w:p>
    <w:p w:rsidR="00C306CA" w:rsidRPr="00C306CA" w:rsidRDefault="00C306CA" w:rsidP="00C306CA">
      <w:pPr>
        <w:keepNext/>
        <w:keepLines/>
        <w:tabs>
          <w:tab w:val="left" w:pos="3900"/>
          <w:tab w:val="center" w:pos="4819"/>
        </w:tabs>
        <w:spacing w:after="0" w:line="360" w:lineRule="exact"/>
        <w:jc w:val="center"/>
        <w:outlineLvl w:val="0"/>
        <w:rPr>
          <w:rFonts w:ascii="Times New Roman" w:eastAsia="Times New Roman" w:hAnsi="Times New Roman" w:cs="Times New Roman"/>
          <w:b/>
          <w:bCs/>
          <w:caps/>
          <w:sz w:val="32"/>
          <w:szCs w:val="28"/>
          <w:lang w:val="be-BY"/>
        </w:rPr>
      </w:pPr>
      <w:r w:rsidRPr="00C306CA">
        <w:rPr>
          <w:rFonts w:ascii="Times New Roman" w:eastAsia="Times New Roman" w:hAnsi="Times New Roman" w:cs="Times New Roman"/>
          <w:b/>
          <w:bCs/>
          <w:caps/>
          <w:sz w:val="32"/>
          <w:szCs w:val="28"/>
          <w:lang w:val="be-BY"/>
        </w:rPr>
        <w:lastRenderedPageBreak/>
        <w:t>Рэферат</w:t>
      </w:r>
    </w:p>
    <w:p w:rsidR="00C306CA" w:rsidRPr="00C306CA" w:rsidRDefault="00C306CA" w:rsidP="00C306CA">
      <w:pPr>
        <w:spacing w:after="0" w:line="360" w:lineRule="exact"/>
        <w:ind w:firstLine="708"/>
        <w:jc w:val="both"/>
        <w:rPr>
          <w:rFonts w:ascii="Times New Roman" w:eastAsia="Calibri" w:hAnsi="Times New Roman" w:cs="Times New Roman"/>
          <w:sz w:val="28"/>
          <w:szCs w:val="28"/>
          <w:lang w:val="be-BY"/>
        </w:rPr>
      </w:pPr>
    </w:p>
    <w:p w:rsidR="00C306CA" w:rsidRPr="00C306CA" w:rsidRDefault="00C306CA" w:rsidP="00C306CA">
      <w:pPr>
        <w:spacing w:after="0" w:line="360" w:lineRule="exact"/>
        <w:ind w:firstLine="567"/>
        <w:jc w:val="both"/>
        <w:rPr>
          <w:rFonts w:ascii="Times New Roman" w:eastAsia="Calibri" w:hAnsi="Times New Roman" w:cs="Times New Roman"/>
          <w:sz w:val="28"/>
          <w:lang w:val="be-BY"/>
        </w:rPr>
      </w:pPr>
      <w:r w:rsidRPr="00C306CA">
        <w:rPr>
          <w:rFonts w:ascii="Times New Roman" w:eastAsia="Calibri" w:hAnsi="Times New Roman" w:cs="Times New Roman"/>
          <w:sz w:val="28"/>
          <w:lang w:val="be-BY"/>
        </w:rPr>
        <w:tab/>
        <w:t xml:space="preserve">БУЛЫНКА А.Я. Агракліматычныя ўмовы і сезоннае развіццё пладовых культур на тэрыторыі Беларусі – Мінск, 2018. – 64 с. </w:t>
      </w:r>
    </w:p>
    <w:p w:rsidR="00C306CA" w:rsidRPr="00C306CA" w:rsidRDefault="00C306CA" w:rsidP="00C306CA">
      <w:pPr>
        <w:spacing w:after="0" w:line="360" w:lineRule="exact"/>
        <w:ind w:firstLine="567"/>
        <w:jc w:val="both"/>
        <w:rPr>
          <w:rFonts w:ascii="Times New Roman" w:eastAsia="Calibri" w:hAnsi="Times New Roman" w:cs="Times New Roman"/>
          <w:sz w:val="28"/>
          <w:lang w:val="be-BY"/>
        </w:rPr>
      </w:pPr>
      <w:r w:rsidRPr="00C306CA">
        <w:rPr>
          <w:rFonts w:ascii="Times New Roman" w:eastAsia="Calibri" w:hAnsi="Times New Roman" w:cs="Times New Roman"/>
          <w:sz w:val="28"/>
          <w:lang w:val="be-BY"/>
        </w:rPr>
        <w:t>АГРАКЛІМАТЫЧНАЕ РАЯНАВАННЕ, КАРТА, БІЯЛАГІЧНЫ ОПТЫМУМ, ЛІМІТУЮЧЫЯ</w:t>
      </w:r>
      <w:r w:rsidRPr="00C306CA">
        <w:rPr>
          <w:rFonts w:ascii="Fixedsys" w:eastAsia="Calibri" w:hAnsi="Fixedsys" w:cs="Fixedsys"/>
          <w:color w:val="808080"/>
          <w:sz w:val="20"/>
          <w:szCs w:val="20"/>
          <w:lang w:val="be-BY"/>
        </w:rPr>
        <w:t xml:space="preserve"> </w:t>
      </w:r>
      <w:r w:rsidRPr="00C306CA">
        <w:rPr>
          <w:rFonts w:ascii="Times New Roman" w:eastAsia="Calibri" w:hAnsi="Times New Roman" w:cs="Times New Roman"/>
          <w:sz w:val="28"/>
          <w:lang w:val="be-BY"/>
        </w:rPr>
        <w:t xml:space="preserve">ФАКТАРЫ АСЯРОДДЗЯ, СУМА ЭФЕКТЫЎНЫХ ТЭМПЕРАТУР, ІНТЭРПАЛЯЦЫЯ, БЕЛАРУСЬ, СПЕЦЫЯЛІЗАВАНАЕ РАЯНАВАННЕ, ПРАЦЭДУРА АДБОРУ ПРЭДЫКТАРАЎ, РАНЖЫРАВАННЕ ВАГАВЫХ КАЭФІЦЫЕНТАЎ АГРАКЛІМАТЫЧНЫХ ФАКТАРАЎ. </w:t>
      </w:r>
    </w:p>
    <w:p w:rsidR="00C306CA" w:rsidRPr="00C306CA" w:rsidRDefault="00C306CA" w:rsidP="00C306CA">
      <w:pPr>
        <w:spacing w:after="0" w:line="360" w:lineRule="exact"/>
        <w:ind w:firstLine="567"/>
        <w:jc w:val="both"/>
        <w:rPr>
          <w:rFonts w:ascii="Times New Roman" w:eastAsia="Calibri" w:hAnsi="Times New Roman" w:cs="Times New Roman"/>
          <w:sz w:val="28"/>
          <w:lang w:val="be-BY"/>
        </w:rPr>
      </w:pPr>
      <w:r w:rsidRPr="00C306CA">
        <w:rPr>
          <w:rFonts w:ascii="Times New Roman" w:eastAsia="Calibri" w:hAnsi="Times New Roman" w:cs="Times New Roman"/>
          <w:sz w:val="28"/>
          <w:lang w:val="be-BY"/>
        </w:rPr>
        <w:t>Аб'ект даследавання – агракліматычныя ўмовы і сезоннае развіццё пладовых культур на тэрыторыі Беларусі.</w:t>
      </w:r>
    </w:p>
    <w:p w:rsidR="00C306CA" w:rsidRPr="00C306CA" w:rsidRDefault="00C306CA" w:rsidP="00C306CA">
      <w:pPr>
        <w:spacing w:after="0" w:line="360" w:lineRule="exact"/>
        <w:ind w:firstLine="567"/>
        <w:jc w:val="both"/>
        <w:rPr>
          <w:rFonts w:ascii="Times New Roman" w:eastAsia="Calibri" w:hAnsi="Times New Roman" w:cs="Times New Roman"/>
          <w:sz w:val="28"/>
        </w:rPr>
      </w:pPr>
      <w:proofErr w:type="spellStart"/>
      <w:r w:rsidRPr="00C306CA">
        <w:rPr>
          <w:rFonts w:ascii="Times New Roman" w:eastAsia="Calibri" w:hAnsi="Times New Roman" w:cs="Times New Roman"/>
          <w:sz w:val="28"/>
        </w:rPr>
        <w:t>Прадмет</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даследавання</w:t>
      </w:r>
      <w:proofErr w:type="spellEnd"/>
      <w:r w:rsidRPr="00C306CA">
        <w:rPr>
          <w:rFonts w:ascii="Times New Roman" w:eastAsia="Calibri" w:hAnsi="Times New Roman" w:cs="Times New Roman"/>
          <w:sz w:val="28"/>
        </w:rPr>
        <w:t xml:space="preserve"> – </w:t>
      </w:r>
      <w:proofErr w:type="spellStart"/>
      <w:r w:rsidRPr="00C306CA">
        <w:rPr>
          <w:rFonts w:ascii="Times New Roman" w:eastAsia="Calibri" w:hAnsi="Times New Roman" w:cs="Times New Roman"/>
          <w:sz w:val="28"/>
        </w:rPr>
        <w:t>выкарыстанні</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агракліматычнай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інфармацыі</w:t>
      </w:r>
      <w:proofErr w:type="spellEnd"/>
      <w:r w:rsidRPr="00C306CA">
        <w:rPr>
          <w:rFonts w:ascii="Times New Roman" w:eastAsia="Calibri" w:hAnsi="Times New Roman" w:cs="Times New Roman"/>
          <w:sz w:val="28"/>
        </w:rPr>
        <w:t xml:space="preserve"> для </w:t>
      </w:r>
      <w:proofErr w:type="spellStart"/>
      <w:r w:rsidRPr="00C306CA">
        <w:rPr>
          <w:rFonts w:ascii="Times New Roman" w:eastAsia="Calibri" w:hAnsi="Times New Roman" w:cs="Times New Roman"/>
          <w:sz w:val="28"/>
        </w:rPr>
        <w:t>патрэб</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пладаводства</w:t>
      </w:r>
      <w:proofErr w:type="spellEnd"/>
      <w:r w:rsidRPr="00C306CA">
        <w:rPr>
          <w:rFonts w:ascii="Times New Roman" w:eastAsia="Calibri" w:hAnsi="Times New Roman" w:cs="Times New Roman"/>
          <w:sz w:val="28"/>
        </w:rPr>
        <w:t xml:space="preserve">. </w:t>
      </w: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ab/>
      </w:r>
      <w:proofErr w:type="spellStart"/>
      <w:r w:rsidRPr="00C306CA">
        <w:rPr>
          <w:rFonts w:ascii="Times New Roman" w:eastAsia="Calibri" w:hAnsi="Times New Roman" w:cs="Times New Roman"/>
          <w:sz w:val="28"/>
        </w:rPr>
        <w:t>Складзена</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спецыялізаванае</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кліматычнае</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раянаванне</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Беларусі</w:t>
      </w:r>
      <w:proofErr w:type="spellEnd"/>
      <w:r w:rsidRPr="00C306CA">
        <w:rPr>
          <w:rFonts w:ascii="Times New Roman" w:eastAsia="Calibri" w:hAnsi="Times New Roman" w:cs="Times New Roman"/>
          <w:sz w:val="28"/>
        </w:rPr>
        <w:t xml:space="preserve"> ў </w:t>
      </w:r>
      <w:proofErr w:type="spellStart"/>
      <w:r w:rsidRPr="00C306CA">
        <w:rPr>
          <w:rFonts w:ascii="Times New Roman" w:eastAsia="Calibri" w:hAnsi="Times New Roman" w:cs="Times New Roman"/>
          <w:sz w:val="28"/>
        </w:rPr>
        <w:t>дачыненні</w:t>
      </w:r>
      <w:proofErr w:type="spellEnd"/>
      <w:r w:rsidRPr="00C306CA">
        <w:rPr>
          <w:rFonts w:ascii="Times New Roman" w:eastAsia="Calibri" w:hAnsi="Times New Roman" w:cs="Times New Roman"/>
          <w:sz w:val="28"/>
        </w:rPr>
        <w:t xml:space="preserve"> да </w:t>
      </w:r>
      <w:proofErr w:type="spellStart"/>
      <w:r w:rsidRPr="00C306CA">
        <w:rPr>
          <w:rFonts w:ascii="Times New Roman" w:eastAsia="Calibri" w:hAnsi="Times New Roman" w:cs="Times New Roman"/>
          <w:sz w:val="28"/>
        </w:rPr>
        <w:t>апрацоўкі</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пладовых</w:t>
      </w:r>
      <w:proofErr w:type="spellEnd"/>
      <w:r w:rsidRPr="00C306CA">
        <w:rPr>
          <w:rFonts w:ascii="Times New Roman" w:eastAsia="Calibri" w:hAnsi="Times New Roman" w:cs="Times New Roman"/>
          <w:sz w:val="28"/>
        </w:rPr>
        <w:t xml:space="preserve"> культур па </w:t>
      </w:r>
      <w:proofErr w:type="spellStart"/>
      <w:r w:rsidRPr="00C306CA">
        <w:rPr>
          <w:rFonts w:ascii="Times New Roman" w:eastAsia="Calibri" w:hAnsi="Times New Roman" w:cs="Times New Roman"/>
          <w:sz w:val="28"/>
        </w:rPr>
        <w:t>асноўных</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абмяжоўвалых</w:t>
      </w:r>
      <w:proofErr w:type="spellEnd"/>
      <w:r w:rsidRPr="00C306CA">
        <w:rPr>
          <w:rFonts w:ascii="Fixedsys" w:eastAsia="Calibri" w:hAnsi="Fixedsys" w:cs="Fixedsys"/>
          <w:color w:val="808080"/>
          <w:sz w:val="20"/>
          <w:szCs w:val="20"/>
        </w:rPr>
        <w:t xml:space="preserve"> </w:t>
      </w:r>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асяроддзя</w:t>
      </w:r>
      <w:proofErr w:type="spellEnd"/>
      <w:r w:rsidRPr="00C306CA">
        <w:rPr>
          <w:rFonts w:ascii="Times New Roman" w:eastAsia="Calibri" w:hAnsi="Times New Roman" w:cs="Times New Roman"/>
          <w:sz w:val="28"/>
        </w:rPr>
        <w:t xml:space="preserve">. На </w:t>
      </w:r>
      <w:proofErr w:type="spellStart"/>
      <w:r w:rsidRPr="00C306CA">
        <w:rPr>
          <w:rFonts w:ascii="Times New Roman" w:eastAsia="Calibri" w:hAnsi="Times New Roman" w:cs="Times New Roman"/>
          <w:sz w:val="28"/>
        </w:rPr>
        <w:t>аснове</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элементарнай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інтэрвальнай</w:t>
      </w:r>
      <w:proofErr w:type="spellEnd"/>
      <w:r w:rsidRPr="00C306CA">
        <w:rPr>
          <w:rFonts w:ascii="Times New Roman" w:eastAsia="Calibri" w:hAnsi="Times New Roman" w:cs="Times New Roman"/>
          <w:sz w:val="28"/>
        </w:rPr>
        <w:t xml:space="preserve"> і </w:t>
      </w:r>
      <w:proofErr w:type="spellStart"/>
      <w:r w:rsidRPr="00C306CA">
        <w:rPr>
          <w:rFonts w:ascii="Times New Roman" w:eastAsia="Calibri" w:hAnsi="Times New Roman" w:cs="Times New Roman"/>
          <w:sz w:val="28"/>
        </w:rPr>
        <w:t>экспертнай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ацэнак</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матэматычнай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статыстыкі</w:t>
      </w:r>
      <w:proofErr w:type="spellEnd"/>
      <w:r w:rsidRPr="00C306CA">
        <w:rPr>
          <w:rFonts w:ascii="Times New Roman" w:eastAsia="Calibri" w:hAnsi="Times New Roman" w:cs="Times New Roman"/>
          <w:sz w:val="28"/>
        </w:rPr>
        <w:t xml:space="preserve"> і </w:t>
      </w:r>
      <w:proofErr w:type="spellStart"/>
      <w:r w:rsidRPr="00C306CA">
        <w:rPr>
          <w:rFonts w:ascii="Times New Roman" w:eastAsia="Calibri" w:hAnsi="Times New Roman" w:cs="Times New Roman"/>
          <w:sz w:val="28"/>
        </w:rPr>
        <w:t>метадаў</w:t>
      </w:r>
      <w:proofErr w:type="spellEnd"/>
      <w:r w:rsidRPr="00C306CA">
        <w:rPr>
          <w:rFonts w:ascii="Times New Roman" w:eastAsia="Calibri" w:hAnsi="Times New Roman" w:cs="Times New Roman"/>
          <w:sz w:val="28"/>
        </w:rPr>
        <w:t xml:space="preserve"> ГІС-</w:t>
      </w:r>
      <w:proofErr w:type="spellStart"/>
      <w:r w:rsidRPr="00C306CA">
        <w:rPr>
          <w:rFonts w:ascii="Times New Roman" w:eastAsia="Calibri" w:hAnsi="Times New Roman" w:cs="Times New Roman"/>
          <w:sz w:val="28"/>
        </w:rPr>
        <w:t>тэхналогій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вызначаны</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раёны</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якія</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найболей</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спрыяльныя</w:t>
      </w:r>
      <w:proofErr w:type="spellEnd"/>
      <w:r w:rsidRPr="00C306CA">
        <w:rPr>
          <w:rFonts w:ascii="Times New Roman" w:eastAsia="Calibri" w:hAnsi="Times New Roman" w:cs="Times New Roman"/>
          <w:sz w:val="28"/>
        </w:rPr>
        <w:t xml:space="preserve"> для  </w:t>
      </w:r>
      <w:proofErr w:type="spellStart"/>
      <w:r w:rsidRPr="00C306CA">
        <w:rPr>
          <w:rFonts w:ascii="Times New Roman" w:eastAsia="Calibri" w:hAnsi="Times New Roman" w:cs="Times New Roman"/>
          <w:sz w:val="28"/>
        </w:rPr>
        <w:t>месцавання</w:t>
      </w:r>
      <w:proofErr w:type="spellEnd"/>
      <w:r w:rsidRPr="00C306CA">
        <w:rPr>
          <w:rFonts w:ascii="Times New Roman" w:eastAsia="Calibri" w:hAnsi="Times New Roman" w:cs="Times New Roman"/>
          <w:sz w:val="28"/>
        </w:rPr>
        <w:t xml:space="preserve"> </w:t>
      </w:r>
      <w:proofErr w:type="spellStart"/>
      <w:r w:rsidRPr="00C306CA">
        <w:rPr>
          <w:rFonts w:ascii="Times New Roman" w:eastAsia="Calibri" w:hAnsi="Times New Roman" w:cs="Times New Roman"/>
          <w:sz w:val="28"/>
        </w:rPr>
        <w:t>садоў</w:t>
      </w:r>
      <w:proofErr w:type="spellEnd"/>
      <w:r w:rsidRPr="00C306CA">
        <w:rPr>
          <w:rFonts w:ascii="Times New Roman" w:eastAsia="Calibri" w:hAnsi="Times New Roman" w:cs="Times New Roman"/>
          <w:sz w:val="28"/>
        </w:rPr>
        <w:t xml:space="preserve">. </w:t>
      </w:r>
    </w:p>
    <w:p w:rsidR="00C306CA" w:rsidRPr="00C306CA" w:rsidRDefault="00C306CA" w:rsidP="00C306CA">
      <w:pPr>
        <w:spacing w:after="0" w:line="360" w:lineRule="exact"/>
        <w:ind w:firstLine="567"/>
        <w:jc w:val="both"/>
        <w:rPr>
          <w:rFonts w:ascii="Times New Roman" w:eastAsia="Calibri" w:hAnsi="Times New Roman" w:cs="Times New Roman"/>
          <w:sz w:val="28"/>
        </w:rPr>
      </w:pPr>
      <w:proofErr w:type="spellStart"/>
      <w:r w:rsidRPr="00C306CA">
        <w:rPr>
          <w:rFonts w:ascii="Times New Roman" w:eastAsia="Calibri" w:hAnsi="Times New Roman" w:cs="Times New Roman"/>
          <w:sz w:val="28"/>
        </w:rPr>
        <w:t>Дыпломная</w:t>
      </w:r>
      <w:proofErr w:type="spellEnd"/>
      <w:r w:rsidRPr="00C306CA">
        <w:rPr>
          <w:rFonts w:ascii="Times New Roman" w:eastAsia="Calibri" w:hAnsi="Times New Roman" w:cs="Times New Roman"/>
          <w:sz w:val="28"/>
        </w:rPr>
        <w:t xml:space="preserve"> работа 64 ст., 67 </w:t>
      </w:r>
      <w:proofErr w:type="spellStart"/>
      <w:r w:rsidRPr="00C306CA">
        <w:rPr>
          <w:rFonts w:ascii="Times New Roman" w:eastAsia="Calibri" w:hAnsi="Times New Roman" w:cs="Times New Roman"/>
          <w:sz w:val="28"/>
        </w:rPr>
        <w:t>бібліагр</w:t>
      </w:r>
      <w:proofErr w:type="spellEnd"/>
      <w:r w:rsidRPr="00C306CA">
        <w:rPr>
          <w:rFonts w:ascii="Times New Roman" w:eastAsia="Calibri" w:hAnsi="Times New Roman" w:cs="Times New Roman"/>
          <w:sz w:val="28"/>
        </w:rPr>
        <w:t xml:space="preserve">., 7 </w:t>
      </w:r>
      <w:proofErr w:type="spellStart"/>
      <w:r w:rsidRPr="00C306CA">
        <w:rPr>
          <w:rFonts w:ascii="Times New Roman" w:eastAsia="Calibri" w:hAnsi="Times New Roman" w:cs="Times New Roman"/>
          <w:sz w:val="28"/>
        </w:rPr>
        <w:t>рыс</w:t>
      </w:r>
      <w:proofErr w:type="spellEnd"/>
      <w:r w:rsidRPr="00C306CA">
        <w:rPr>
          <w:rFonts w:ascii="Times New Roman" w:eastAsia="Calibri" w:hAnsi="Times New Roman" w:cs="Times New Roman"/>
          <w:sz w:val="28"/>
        </w:rPr>
        <w:t>., 15 табл.</w:t>
      </w:r>
    </w:p>
    <w:p w:rsidR="00C306CA" w:rsidRPr="00C306CA" w:rsidRDefault="00C306CA" w:rsidP="00C306CA">
      <w:pPr>
        <w:autoSpaceDE w:val="0"/>
        <w:autoSpaceDN w:val="0"/>
        <w:adjustRightInd w:val="0"/>
        <w:spacing w:after="0" w:line="360" w:lineRule="exact"/>
        <w:ind w:firstLine="567"/>
        <w:jc w:val="both"/>
        <w:rPr>
          <w:rFonts w:ascii="Times New Roman" w:eastAsia="Calibri" w:hAnsi="Times New Roman" w:cs="Times New Roman"/>
          <w:sz w:val="28"/>
          <w:szCs w:val="28"/>
        </w:rPr>
      </w:pPr>
    </w:p>
    <w:p w:rsidR="00C306CA" w:rsidRPr="00C306CA" w:rsidRDefault="00C306CA" w:rsidP="00C306CA">
      <w:pPr>
        <w:spacing w:after="0" w:line="360" w:lineRule="exact"/>
        <w:jc w:val="both"/>
        <w:rPr>
          <w:rFonts w:ascii="Times New Roman" w:eastAsia="Calibri" w:hAnsi="Times New Roman" w:cs="Times New Roman"/>
          <w:sz w:val="28"/>
          <w:lang w:val="be-BY"/>
        </w:rPr>
      </w:pPr>
    </w:p>
    <w:p w:rsidR="00C306CA" w:rsidRPr="00C306CA" w:rsidRDefault="00C306CA" w:rsidP="00C306CA">
      <w:pPr>
        <w:spacing w:after="0" w:line="360" w:lineRule="exact"/>
        <w:jc w:val="both"/>
        <w:rPr>
          <w:rFonts w:ascii="Times New Roman" w:eastAsia="Calibri" w:hAnsi="Times New Roman" w:cs="Times New Roman"/>
          <w:sz w:val="28"/>
          <w:lang w:val="be-BY"/>
        </w:rPr>
      </w:pPr>
    </w:p>
    <w:p w:rsidR="00C306CA" w:rsidRPr="00C306CA" w:rsidRDefault="00C306CA" w:rsidP="00C306CA">
      <w:pPr>
        <w:spacing w:after="0" w:line="360" w:lineRule="exact"/>
        <w:ind w:firstLine="708"/>
        <w:jc w:val="both"/>
        <w:rPr>
          <w:rFonts w:ascii="Times New Roman" w:eastAsia="Calibri" w:hAnsi="Times New Roman" w:cs="Times New Roman"/>
          <w:sz w:val="28"/>
          <w:szCs w:val="28"/>
          <w:lang w:val="be-BY"/>
        </w:rPr>
      </w:pPr>
    </w:p>
    <w:p w:rsidR="00C306CA" w:rsidRPr="00C306CA" w:rsidRDefault="00C306CA" w:rsidP="00C306CA">
      <w:pPr>
        <w:keepNext/>
        <w:keepLines/>
        <w:spacing w:after="0" w:line="360" w:lineRule="exact"/>
        <w:jc w:val="center"/>
        <w:outlineLvl w:val="0"/>
        <w:rPr>
          <w:rFonts w:ascii="Times New Roman" w:eastAsia="Times New Roman" w:hAnsi="Times New Roman" w:cs="Times New Roman"/>
          <w:b/>
          <w:bCs/>
          <w:caps/>
          <w:sz w:val="32"/>
          <w:szCs w:val="28"/>
          <w:lang w:val="be-BY"/>
        </w:rPr>
      </w:pPr>
      <w:r w:rsidRPr="00C306CA">
        <w:rPr>
          <w:rFonts w:ascii="Times New Roman" w:eastAsia="Times New Roman" w:hAnsi="Times New Roman" w:cs="Times New Roman"/>
          <w:b/>
          <w:bCs/>
          <w:caps/>
          <w:sz w:val="32"/>
          <w:szCs w:val="28"/>
          <w:lang w:val="be-BY"/>
        </w:rPr>
        <w:t>РЕферат</w:t>
      </w:r>
    </w:p>
    <w:p w:rsidR="00C306CA" w:rsidRPr="00C306CA" w:rsidRDefault="00C306CA" w:rsidP="00C306CA">
      <w:pPr>
        <w:spacing w:after="0" w:line="360" w:lineRule="exact"/>
        <w:jc w:val="both"/>
        <w:rPr>
          <w:rFonts w:ascii="Times New Roman" w:eastAsia="Calibri" w:hAnsi="Times New Roman" w:cs="Times New Roman"/>
          <w:sz w:val="28"/>
          <w:lang w:val="be-BY"/>
        </w:rPr>
      </w:pP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Fixedsys" w:eastAsia="Calibri" w:hAnsi="Fixedsys" w:cs="Fixedsys"/>
          <w:i/>
          <w:iCs/>
          <w:color w:val="000080"/>
          <w:sz w:val="20"/>
          <w:szCs w:val="20"/>
          <w:lang w:val="be-BY"/>
        </w:rPr>
        <w:tab/>
      </w:r>
      <w:r w:rsidRPr="00C306CA">
        <w:rPr>
          <w:rFonts w:ascii="Times New Roman" w:eastAsia="Calibri" w:hAnsi="Times New Roman" w:cs="Times New Roman"/>
          <w:sz w:val="28"/>
        </w:rPr>
        <w:t xml:space="preserve">БУЛЫНКО А.Е. Агроклиматические условия и сезонное развитие плодовых культур на территории Беларуси – Минск, 2018. – 64 с. </w:t>
      </w: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ab/>
      </w:r>
      <w:proofErr w:type="gramStart"/>
      <w:r w:rsidRPr="00C306CA">
        <w:rPr>
          <w:rFonts w:ascii="Times New Roman" w:eastAsia="Calibri" w:hAnsi="Times New Roman" w:cs="Times New Roman"/>
          <w:sz w:val="28"/>
        </w:rPr>
        <w:t xml:space="preserve">АГРОКЛИМАТИЧЕСКОЕ РАЙОНИРОВАНИЕ, КАРТА, БИОЛОГИЧЕСКИЙ ОПТИМУМ, ЛИМИТИРУЮЩИЕ ФАКТОРЫ СРЕДЫ, СУММА ЭФФЕКТИВНЫХ ТЕМПЕРАТУР, ИНТЕРПОЛЯЦИЯ, БЕЛАРУСЬ, СПЕЦИАЛИЗИРОВАННОЕ РАЙОНИРОВАНИЕ, ПРОЦЕДУРА ОТБОРА ПРЕДИКТОРОВ, РАНЖИРОВАНИЕ ВЕСОВЫХ КОЭФФИЦИЕНТОВ АГРОКЛИМАТИЧЕСКИХ ФАКТОРОВ </w:t>
      </w:r>
      <w:proofErr w:type="gramEnd"/>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ab/>
        <w:t>Объект исследования – агроклиматические условия и сезонное развитие плодовых культур на территории Беларуси.</w:t>
      </w: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ab/>
        <w:t xml:space="preserve">Предмет исследования – использования агроклиматической информации для нужд плодоводства. </w:t>
      </w: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ab/>
        <w:t xml:space="preserve">Составлено специализированное климатическое районирование Беларуси применительно к возделыванию плодовых культур по основным </w:t>
      </w:r>
      <w:r w:rsidRPr="00C306CA">
        <w:rPr>
          <w:rFonts w:ascii="Times New Roman" w:eastAsia="Calibri" w:hAnsi="Times New Roman" w:cs="Times New Roman"/>
          <w:sz w:val="28"/>
        </w:rPr>
        <w:lastRenderedPageBreak/>
        <w:t>лимитирующим факторам среды. На основе элементарной, интервальной и экспертной оценок, математической статистики и методов ГИС-технологий определены районы, наиболее благоприятствующие закладке садов.</w:t>
      </w:r>
    </w:p>
    <w:p w:rsidR="00C306CA" w:rsidRPr="00C306CA" w:rsidRDefault="00C306CA" w:rsidP="00C306CA">
      <w:pPr>
        <w:spacing w:after="0" w:line="360" w:lineRule="exact"/>
        <w:ind w:firstLine="567"/>
        <w:jc w:val="both"/>
        <w:rPr>
          <w:rFonts w:ascii="Times New Roman" w:eastAsia="Calibri" w:hAnsi="Times New Roman" w:cs="Times New Roman"/>
          <w:sz w:val="28"/>
        </w:rPr>
      </w:pPr>
      <w:r w:rsidRPr="00C306CA">
        <w:rPr>
          <w:rFonts w:ascii="Times New Roman" w:eastAsia="Calibri" w:hAnsi="Times New Roman" w:cs="Times New Roman"/>
          <w:sz w:val="28"/>
        </w:rPr>
        <w:t xml:space="preserve"> Дипломная работа 64 стр., 67 </w:t>
      </w:r>
      <w:proofErr w:type="spellStart"/>
      <w:r w:rsidRPr="00C306CA">
        <w:rPr>
          <w:rFonts w:ascii="Times New Roman" w:eastAsia="Calibri" w:hAnsi="Times New Roman" w:cs="Times New Roman"/>
          <w:sz w:val="28"/>
        </w:rPr>
        <w:t>библиогр</w:t>
      </w:r>
      <w:proofErr w:type="spellEnd"/>
      <w:r w:rsidRPr="00C306CA">
        <w:rPr>
          <w:rFonts w:ascii="Times New Roman" w:eastAsia="Calibri" w:hAnsi="Times New Roman" w:cs="Times New Roman"/>
          <w:sz w:val="28"/>
        </w:rPr>
        <w:t>., 7 рис., 15 табл.</w:t>
      </w:r>
    </w:p>
    <w:p w:rsidR="00C306CA" w:rsidRPr="00C306CA" w:rsidRDefault="00C306CA" w:rsidP="00C306CA">
      <w:pPr>
        <w:autoSpaceDE w:val="0"/>
        <w:autoSpaceDN w:val="0"/>
        <w:adjustRightInd w:val="0"/>
        <w:spacing w:after="0" w:line="360" w:lineRule="exact"/>
        <w:jc w:val="both"/>
        <w:rPr>
          <w:rFonts w:ascii="Times New Roman" w:eastAsia="Calibri" w:hAnsi="Times New Roman" w:cs="Times New Roman"/>
          <w:sz w:val="28"/>
          <w:szCs w:val="28"/>
          <w:lang w:val="be-BY"/>
        </w:rPr>
      </w:pPr>
    </w:p>
    <w:p w:rsidR="00C306CA" w:rsidRPr="00C306CA" w:rsidRDefault="00C306CA" w:rsidP="00C306CA">
      <w:pPr>
        <w:autoSpaceDE w:val="0"/>
        <w:autoSpaceDN w:val="0"/>
        <w:adjustRightInd w:val="0"/>
        <w:spacing w:after="0" w:line="360" w:lineRule="exact"/>
        <w:jc w:val="both"/>
        <w:rPr>
          <w:rFonts w:ascii="Times New Roman" w:eastAsia="Calibri" w:hAnsi="Times New Roman" w:cs="Times New Roman"/>
          <w:sz w:val="28"/>
          <w:szCs w:val="28"/>
          <w:lang w:val="be-BY"/>
        </w:rPr>
      </w:pPr>
    </w:p>
    <w:p w:rsidR="00C306CA" w:rsidRPr="00C306CA" w:rsidRDefault="00C306CA" w:rsidP="00C306CA">
      <w:pPr>
        <w:autoSpaceDE w:val="0"/>
        <w:autoSpaceDN w:val="0"/>
        <w:adjustRightInd w:val="0"/>
        <w:spacing w:after="0" w:line="360" w:lineRule="exact"/>
        <w:jc w:val="both"/>
        <w:rPr>
          <w:rFonts w:ascii="Times New Roman" w:eastAsia="Calibri" w:hAnsi="Times New Roman" w:cs="Times New Roman"/>
          <w:sz w:val="28"/>
          <w:szCs w:val="28"/>
          <w:lang w:val="be-BY"/>
        </w:rPr>
      </w:pPr>
    </w:p>
    <w:p w:rsidR="00C306CA" w:rsidRPr="00C306CA" w:rsidRDefault="00C306CA" w:rsidP="00C306CA">
      <w:pPr>
        <w:autoSpaceDE w:val="0"/>
        <w:autoSpaceDN w:val="0"/>
        <w:adjustRightInd w:val="0"/>
        <w:spacing w:after="0" w:line="360" w:lineRule="exact"/>
        <w:jc w:val="both"/>
        <w:rPr>
          <w:rFonts w:ascii="Times New Roman" w:eastAsia="Calibri" w:hAnsi="Times New Roman" w:cs="Times New Roman"/>
          <w:sz w:val="28"/>
          <w:szCs w:val="28"/>
          <w:lang w:val="be-BY"/>
        </w:rPr>
      </w:pPr>
    </w:p>
    <w:p w:rsidR="00C306CA" w:rsidRPr="00C306CA" w:rsidRDefault="00C306CA" w:rsidP="00C306CA">
      <w:pPr>
        <w:keepNext/>
        <w:keepLines/>
        <w:spacing w:after="0" w:line="360" w:lineRule="exact"/>
        <w:jc w:val="center"/>
        <w:outlineLvl w:val="0"/>
        <w:rPr>
          <w:rFonts w:ascii="Times New Roman" w:eastAsia="Times New Roman" w:hAnsi="Times New Roman" w:cs="Times New Roman"/>
          <w:b/>
          <w:bCs/>
          <w:caps/>
          <w:sz w:val="32"/>
          <w:szCs w:val="28"/>
          <w:lang w:val="be-BY"/>
        </w:rPr>
      </w:pPr>
      <w:r w:rsidRPr="00C306CA">
        <w:rPr>
          <w:rFonts w:ascii="Times New Roman" w:eastAsia="Times New Roman" w:hAnsi="Times New Roman" w:cs="Times New Roman"/>
          <w:b/>
          <w:bCs/>
          <w:caps/>
          <w:sz w:val="32"/>
          <w:szCs w:val="28"/>
          <w:lang w:val="be-BY"/>
        </w:rPr>
        <w:t>Das Referat</w:t>
      </w:r>
    </w:p>
    <w:p w:rsidR="00C306CA" w:rsidRPr="00C306CA" w:rsidRDefault="00C306CA" w:rsidP="00C306CA">
      <w:pPr>
        <w:spacing w:after="0" w:line="360" w:lineRule="exact"/>
        <w:jc w:val="both"/>
        <w:rPr>
          <w:rFonts w:ascii="Times New Roman" w:eastAsia="Calibri" w:hAnsi="Times New Roman" w:cs="Times New Roman"/>
          <w:sz w:val="28"/>
          <w:lang w:val="be-BY"/>
        </w:rPr>
      </w:pPr>
    </w:p>
    <w:p w:rsidR="00C306CA" w:rsidRPr="00C306CA" w:rsidRDefault="00C306CA" w:rsidP="00C306CA">
      <w:pPr>
        <w:spacing w:after="0" w:line="360" w:lineRule="exact"/>
        <w:ind w:firstLine="567"/>
        <w:jc w:val="both"/>
        <w:rPr>
          <w:rFonts w:ascii="Times New Roman" w:eastAsia="Calibri" w:hAnsi="Times New Roman" w:cs="Times New Roman"/>
          <w:sz w:val="28"/>
          <w:lang w:val="en-US"/>
        </w:rPr>
      </w:pPr>
      <w:r w:rsidRPr="00C306CA">
        <w:rPr>
          <w:rFonts w:ascii="Times New Roman" w:eastAsia="Calibri" w:hAnsi="Times New Roman" w:cs="Times New Roman"/>
          <w:sz w:val="28"/>
          <w:szCs w:val="28"/>
          <w:lang w:val="be-BY"/>
        </w:rPr>
        <w:tab/>
      </w:r>
      <w:proofErr w:type="spellStart"/>
      <w:r w:rsidRPr="00C306CA">
        <w:rPr>
          <w:rFonts w:ascii="Times New Roman" w:eastAsia="Calibri" w:hAnsi="Times New Roman" w:cs="Times New Roman"/>
          <w:sz w:val="28"/>
          <w:lang w:val="en-US"/>
        </w:rPr>
        <w:t>Bulynko</w:t>
      </w:r>
      <w:proofErr w:type="spellEnd"/>
      <w:r w:rsidRPr="00C306CA">
        <w:rPr>
          <w:rFonts w:ascii="Times New Roman" w:eastAsia="Calibri" w:hAnsi="Times New Roman" w:cs="Times New Roman"/>
          <w:sz w:val="28"/>
          <w:lang w:val="en-US"/>
        </w:rPr>
        <w:t xml:space="preserve"> A. </w:t>
      </w:r>
      <w:proofErr w:type="spellStart"/>
      <w:r w:rsidRPr="00C306CA">
        <w:rPr>
          <w:rFonts w:ascii="Times New Roman" w:eastAsia="Calibri" w:hAnsi="Times New Roman" w:cs="Times New Roman"/>
          <w:sz w:val="28"/>
          <w:lang w:val="en-US"/>
        </w:rPr>
        <w:t>Agroklimatichsky</w:t>
      </w:r>
      <w:proofErr w:type="spellEnd"/>
      <w:r w:rsidRPr="00C306CA">
        <w:rPr>
          <w:rFonts w:ascii="Times New Roman" w:eastAsia="Calibri" w:hAnsi="Times New Roman" w:cs="Times New Roman"/>
          <w:sz w:val="28"/>
          <w:lang w:val="en-US"/>
        </w:rPr>
        <w:t xml:space="preserve"> division into districts of Belarus to high–quality requirements fruit crops (term paper). – Minsk, 2018. </w:t>
      </w:r>
      <w:proofErr w:type="gramStart"/>
      <w:r w:rsidRPr="00C306CA">
        <w:rPr>
          <w:rFonts w:ascii="Times New Roman" w:eastAsia="Calibri" w:hAnsi="Times New Roman" w:cs="Times New Roman"/>
          <w:sz w:val="28"/>
          <w:lang w:val="en-US"/>
        </w:rPr>
        <w:t>–  64</w:t>
      </w:r>
      <w:proofErr w:type="gramEnd"/>
      <w:r w:rsidRPr="00C306CA">
        <w:rPr>
          <w:rFonts w:ascii="Times New Roman" w:eastAsia="Calibri" w:hAnsi="Times New Roman" w:cs="Times New Roman"/>
          <w:sz w:val="28"/>
          <w:lang w:val="en-US"/>
        </w:rPr>
        <w:t xml:space="preserve"> with. </w:t>
      </w:r>
    </w:p>
    <w:p w:rsidR="00C306CA" w:rsidRPr="00C306CA" w:rsidRDefault="00C306CA" w:rsidP="00C306CA">
      <w:pPr>
        <w:spacing w:after="0" w:line="360" w:lineRule="exact"/>
        <w:ind w:firstLine="567"/>
        <w:jc w:val="both"/>
        <w:rPr>
          <w:rFonts w:ascii="Times New Roman" w:eastAsia="Calibri" w:hAnsi="Times New Roman" w:cs="Times New Roman"/>
          <w:sz w:val="28"/>
          <w:lang w:val="en-US"/>
        </w:rPr>
      </w:pPr>
      <w:r w:rsidRPr="00C306CA">
        <w:rPr>
          <w:rFonts w:ascii="Times New Roman" w:eastAsia="Calibri" w:hAnsi="Times New Roman" w:cs="Times New Roman"/>
          <w:sz w:val="28"/>
          <w:lang w:val="en-US"/>
        </w:rPr>
        <w:tab/>
        <w:t>DIE AGROKLIMARAYONIERUNG, DIE KARTE, DAS BIOLOGISCHE OPTIMUM, DIE LIMITIERENDEN FAKTOREN DES MITTWOCHS, DIE SUMME DER WIRKSAMEN TE</w:t>
      </w:r>
      <w:bookmarkStart w:id="0" w:name="_GoBack"/>
      <w:bookmarkEnd w:id="0"/>
      <w:r w:rsidRPr="00C306CA">
        <w:rPr>
          <w:rFonts w:ascii="Times New Roman" w:eastAsia="Calibri" w:hAnsi="Times New Roman" w:cs="Times New Roman"/>
          <w:sz w:val="28"/>
          <w:lang w:val="en-US"/>
        </w:rPr>
        <w:t xml:space="preserve">MPERATUREN, DIE INTERPOLATION, </w:t>
      </w:r>
      <w:proofErr w:type="spellStart"/>
      <w:r w:rsidRPr="00C306CA">
        <w:rPr>
          <w:rFonts w:ascii="Times New Roman" w:eastAsia="Calibri" w:hAnsi="Times New Roman" w:cs="Times New Roman"/>
          <w:sz w:val="28"/>
          <w:lang w:val="en-US"/>
        </w:rPr>
        <w:t>WEIßRUSSLAND</w:t>
      </w:r>
      <w:proofErr w:type="spellEnd"/>
      <w:r w:rsidRPr="00C306CA">
        <w:rPr>
          <w:rFonts w:ascii="Times New Roman" w:eastAsia="Calibri" w:hAnsi="Times New Roman" w:cs="Times New Roman"/>
          <w:sz w:val="28"/>
          <w:lang w:val="en-US"/>
        </w:rPr>
        <w:t xml:space="preserve">, SPETSIALIZIRAVANNOE DIVISION INTO DISTRICTS, SELECTION PROCEDURE, RANGING OF WEIGHT FACTORS OF AGROCLIMATIC FACTORS IN WORK IS GIVEN THE DESCRIPTION OF METHODS AND TECHNIQUES OF AGROCLIMATIC DIVISION INTO DISTRICTS. </w:t>
      </w:r>
    </w:p>
    <w:p w:rsidR="00C306CA" w:rsidRPr="00C306CA" w:rsidRDefault="00C306CA" w:rsidP="00C306CA">
      <w:pPr>
        <w:spacing w:after="0" w:line="360" w:lineRule="exact"/>
        <w:ind w:firstLine="567"/>
        <w:jc w:val="both"/>
        <w:rPr>
          <w:rFonts w:ascii="Times New Roman" w:eastAsia="Calibri" w:hAnsi="Times New Roman" w:cs="Times New Roman"/>
          <w:sz w:val="28"/>
          <w:lang w:val="de-DE"/>
        </w:rPr>
      </w:pPr>
      <w:r w:rsidRPr="00C306CA">
        <w:rPr>
          <w:rFonts w:ascii="Times New Roman" w:eastAsia="Calibri" w:hAnsi="Times New Roman" w:cs="Times New Roman"/>
          <w:sz w:val="28"/>
          <w:lang w:val="en-US"/>
        </w:rPr>
        <w:tab/>
      </w:r>
      <w:r w:rsidRPr="00C306CA">
        <w:rPr>
          <w:rFonts w:ascii="Times New Roman" w:eastAsia="Calibri" w:hAnsi="Times New Roman" w:cs="Times New Roman"/>
          <w:sz w:val="28"/>
          <w:lang w:val="de-DE"/>
        </w:rPr>
        <w:t>Das Objekt der Forschung – die Agroklimabedingungen und die Saisonentwicklung der Fruchtkulturen auf dem Territorium Weißrussland.</w:t>
      </w:r>
    </w:p>
    <w:p w:rsidR="00C306CA" w:rsidRPr="00C306CA" w:rsidRDefault="00C306CA" w:rsidP="00C306CA">
      <w:pPr>
        <w:spacing w:after="0" w:line="360" w:lineRule="exact"/>
        <w:ind w:firstLine="567"/>
        <w:jc w:val="both"/>
        <w:rPr>
          <w:rFonts w:ascii="Times New Roman" w:eastAsia="Calibri" w:hAnsi="Times New Roman" w:cs="Times New Roman"/>
          <w:sz w:val="28"/>
          <w:lang w:val="de-DE"/>
        </w:rPr>
      </w:pPr>
      <w:r w:rsidRPr="00C306CA">
        <w:rPr>
          <w:rFonts w:ascii="Times New Roman" w:eastAsia="Calibri" w:hAnsi="Times New Roman" w:cs="Times New Roman"/>
          <w:sz w:val="28"/>
          <w:lang w:val="de-DE"/>
        </w:rPr>
        <w:tab/>
        <w:t>Der Gegenstand der Forschung – die Nutzung der Agroklimainformationen für die Bedürfnisse des Obstbaus.</w:t>
      </w:r>
    </w:p>
    <w:p w:rsidR="00C306CA" w:rsidRPr="00C306CA" w:rsidRDefault="00C306CA" w:rsidP="00C306CA">
      <w:pPr>
        <w:spacing w:after="0" w:line="360" w:lineRule="exact"/>
        <w:ind w:firstLine="567"/>
        <w:jc w:val="both"/>
        <w:rPr>
          <w:rFonts w:ascii="Times New Roman" w:eastAsia="Calibri" w:hAnsi="Times New Roman" w:cs="Times New Roman"/>
          <w:sz w:val="28"/>
          <w:lang w:val="en-US"/>
        </w:rPr>
      </w:pPr>
      <w:r w:rsidRPr="00C306CA">
        <w:rPr>
          <w:rFonts w:ascii="Times New Roman" w:eastAsia="Calibri" w:hAnsi="Times New Roman" w:cs="Times New Roman"/>
          <w:sz w:val="28"/>
          <w:lang w:val="de-DE"/>
        </w:rPr>
        <w:tab/>
      </w:r>
      <w:proofErr w:type="spellStart"/>
      <w:r w:rsidRPr="00C306CA">
        <w:rPr>
          <w:rFonts w:ascii="Times New Roman" w:eastAsia="Calibri" w:hAnsi="Times New Roman" w:cs="Times New Roman"/>
          <w:sz w:val="28"/>
          <w:lang w:val="en-US"/>
        </w:rPr>
        <w:t>Specialised</w:t>
      </w:r>
      <w:proofErr w:type="spellEnd"/>
      <w:r w:rsidRPr="00C306CA">
        <w:rPr>
          <w:rFonts w:ascii="Times New Roman" w:eastAsia="Calibri" w:hAnsi="Times New Roman" w:cs="Times New Roman"/>
          <w:sz w:val="28"/>
          <w:lang w:val="en-US"/>
        </w:rPr>
        <w:t xml:space="preserve"> division into districts of Belarus with reference to cultivation of fruit crops under the basic limiting factors of environment is made. On the basis of elementary, interval and expert estimations, the mathematical statistics and methods of GIS-Technologies areas, the </w:t>
      </w:r>
      <w:proofErr w:type="spellStart"/>
      <w:r w:rsidRPr="00C306CA">
        <w:rPr>
          <w:rFonts w:ascii="Times New Roman" w:eastAsia="Calibri" w:hAnsi="Times New Roman" w:cs="Times New Roman"/>
          <w:sz w:val="28"/>
          <w:lang w:val="en-US"/>
        </w:rPr>
        <w:t>favourably</w:t>
      </w:r>
      <w:proofErr w:type="spellEnd"/>
      <w:r w:rsidRPr="00C306CA">
        <w:rPr>
          <w:rFonts w:ascii="Times New Roman" w:eastAsia="Calibri" w:hAnsi="Times New Roman" w:cs="Times New Roman"/>
          <w:sz w:val="28"/>
          <w:lang w:val="en-US"/>
        </w:rPr>
        <w:t xml:space="preserve"> to a bookmark of gardens are defined. </w:t>
      </w:r>
    </w:p>
    <w:p w:rsidR="00C306CA" w:rsidRPr="00C306CA" w:rsidRDefault="00C306CA" w:rsidP="00C306CA">
      <w:pPr>
        <w:spacing w:after="0" w:line="360" w:lineRule="exact"/>
        <w:ind w:firstLine="567"/>
        <w:jc w:val="both"/>
        <w:rPr>
          <w:rFonts w:ascii="Times New Roman" w:eastAsia="Calibri" w:hAnsi="Times New Roman" w:cs="Times New Roman"/>
          <w:sz w:val="28"/>
          <w:lang w:val="de-DE"/>
        </w:rPr>
      </w:pPr>
      <w:r w:rsidRPr="00C306CA">
        <w:rPr>
          <w:rFonts w:ascii="Times New Roman" w:eastAsia="Calibri" w:hAnsi="Times New Roman" w:cs="Times New Roman"/>
          <w:sz w:val="28"/>
          <w:lang w:val="de-DE"/>
        </w:rPr>
        <w:t xml:space="preserve">Die Diplomarbeit  64 </w:t>
      </w:r>
      <w:proofErr w:type="spellStart"/>
      <w:proofErr w:type="gramStart"/>
      <w:r w:rsidRPr="00C306CA">
        <w:rPr>
          <w:rFonts w:ascii="Times New Roman" w:eastAsia="Calibri" w:hAnsi="Times New Roman" w:cs="Times New Roman"/>
          <w:sz w:val="28"/>
          <w:lang w:val="de-DE"/>
        </w:rPr>
        <w:t>with</w:t>
      </w:r>
      <w:proofErr w:type="spellEnd"/>
      <w:r w:rsidRPr="00C306CA">
        <w:rPr>
          <w:rFonts w:ascii="Times New Roman" w:eastAsia="Calibri" w:hAnsi="Times New Roman" w:cs="Times New Roman"/>
          <w:sz w:val="28"/>
          <w:lang w:val="de-DE"/>
        </w:rPr>
        <w:t>.</w:t>
      </w:r>
      <w:r w:rsidRPr="00C306CA">
        <w:rPr>
          <w:rFonts w:ascii="Times New Roman" w:eastAsia="Calibri" w:hAnsi="Times New Roman" w:cs="Times New Roman"/>
          <w:sz w:val="28"/>
          <w:lang w:val="be-BY"/>
        </w:rPr>
        <w:t>,</w:t>
      </w:r>
      <w:proofErr w:type="gramEnd"/>
      <w:r w:rsidRPr="00C306CA">
        <w:rPr>
          <w:rFonts w:ascii="Times New Roman" w:eastAsia="Calibri" w:hAnsi="Times New Roman" w:cs="Times New Roman"/>
          <w:sz w:val="28"/>
          <w:lang w:val="de-DE"/>
        </w:rPr>
        <w:t xml:space="preserve"> 67  </w:t>
      </w:r>
      <w:proofErr w:type="spellStart"/>
      <w:r w:rsidRPr="00C306CA">
        <w:rPr>
          <w:rFonts w:ascii="Times New Roman" w:eastAsia="Calibri" w:hAnsi="Times New Roman" w:cs="Times New Roman"/>
          <w:sz w:val="28"/>
          <w:lang w:val="de-DE"/>
        </w:rPr>
        <w:t>Titl</w:t>
      </w:r>
      <w:proofErr w:type="spellEnd"/>
      <w:r w:rsidRPr="00C306CA">
        <w:rPr>
          <w:rFonts w:ascii="Times New Roman" w:eastAsia="Calibri" w:hAnsi="Times New Roman" w:cs="Times New Roman"/>
          <w:sz w:val="28"/>
          <w:lang w:val="de-DE"/>
        </w:rPr>
        <w:t>., 7 fig., 15 tab.</w:t>
      </w:r>
    </w:p>
    <w:p w:rsidR="00C306CA" w:rsidRPr="00C306CA" w:rsidRDefault="00C306CA" w:rsidP="00C306CA">
      <w:pPr>
        <w:jc w:val="center"/>
        <w:rPr>
          <w:lang w:val="de-DE"/>
        </w:rPr>
      </w:pPr>
    </w:p>
    <w:sectPr w:rsidR="00C306CA" w:rsidRPr="00C306CA" w:rsidSect="00C306CA">
      <w:headerReference w:type="even"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E0" w:rsidRDefault="007B22E0" w:rsidP="00C306CA">
      <w:pPr>
        <w:spacing w:after="0" w:line="240" w:lineRule="auto"/>
      </w:pPr>
      <w:r>
        <w:separator/>
      </w:r>
    </w:p>
  </w:endnote>
  <w:endnote w:type="continuationSeparator" w:id="0">
    <w:p w:rsidR="007B22E0" w:rsidRDefault="007B22E0" w:rsidP="00C3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ixedsy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E0" w:rsidRDefault="007B22E0" w:rsidP="00C306CA">
      <w:pPr>
        <w:spacing w:after="0" w:line="240" w:lineRule="auto"/>
      </w:pPr>
      <w:r>
        <w:separator/>
      </w:r>
    </w:p>
  </w:footnote>
  <w:footnote w:type="continuationSeparator" w:id="0">
    <w:p w:rsidR="007B22E0" w:rsidRDefault="007B22E0" w:rsidP="00C3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CA" w:rsidRPr="00C306CA" w:rsidRDefault="00C306CA" w:rsidP="00C306CA">
    <w:pPr>
      <w:pStyle w:val="a6"/>
      <w:rPr>
        <w:rFonts w:ascii="Times New Roman" w:hAnsi="Times New Roman" w:cs="Times New Roman"/>
        <w:sz w:val="28"/>
        <w:szCs w:val="28"/>
      </w:rPr>
    </w:pPr>
    <w:r w:rsidRPr="00C306CA">
      <w:rPr>
        <w:rFonts w:ascii="Times New Roman" w:hAnsi="Times New Roman" w:cs="Times New Roman"/>
        <w:sz w:val="28"/>
        <w:szCs w:val="28"/>
      </w:rPr>
      <w:t>УДК 634.1:631.111.2:551.582(476)</w:t>
    </w:r>
  </w:p>
  <w:p w:rsidR="00C306CA" w:rsidRDefault="00C306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CA"/>
    <w:rsid w:val="000C30E6"/>
    <w:rsid w:val="00121282"/>
    <w:rsid w:val="0012398A"/>
    <w:rsid w:val="00135ACD"/>
    <w:rsid w:val="00191F77"/>
    <w:rsid w:val="001A5619"/>
    <w:rsid w:val="001B1283"/>
    <w:rsid w:val="001B6F99"/>
    <w:rsid w:val="001D4ED3"/>
    <w:rsid w:val="001D6261"/>
    <w:rsid w:val="001F2550"/>
    <w:rsid w:val="00202EB2"/>
    <w:rsid w:val="00221470"/>
    <w:rsid w:val="00225F7F"/>
    <w:rsid w:val="00287B73"/>
    <w:rsid w:val="002A6072"/>
    <w:rsid w:val="002B166D"/>
    <w:rsid w:val="002B65D0"/>
    <w:rsid w:val="002B6DBF"/>
    <w:rsid w:val="002E29CF"/>
    <w:rsid w:val="0030531A"/>
    <w:rsid w:val="00361BD9"/>
    <w:rsid w:val="00362073"/>
    <w:rsid w:val="00393598"/>
    <w:rsid w:val="003A72A3"/>
    <w:rsid w:val="003D03FB"/>
    <w:rsid w:val="00455B6C"/>
    <w:rsid w:val="00473F0E"/>
    <w:rsid w:val="004D166F"/>
    <w:rsid w:val="004F76CD"/>
    <w:rsid w:val="00502E7F"/>
    <w:rsid w:val="00506600"/>
    <w:rsid w:val="00522672"/>
    <w:rsid w:val="005255F6"/>
    <w:rsid w:val="00562DBA"/>
    <w:rsid w:val="00577950"/>
    <w:rsid w:val="005950B4"/>
    <w:rsid w:val="005D5A1E"/>
    <w:rsid w:val="005F790E"/>
    <w:rsid w:val="00611BAE"/>
    <w:rsid w:val="0061422C"/>
    <w:rsid w:val="006150E8"/>
    <w:rsid w:val="006550F6"/>
    <w:rsid w:val="006570CA"/>
    <w:rsid w:val="0067248F"/>
    <w:rsid w:val="00697582"/>
    <w:rsid w:val="006B5D92"/>
    <w:rsid w:val="006F29D4"/>
    <w:rsid w:val="006F637E"/>
    <w:rsid w:val="007636DD"/>
    <w:rsid w:val="007808E7"/>
    <w:rsid w:val="007B22E0"/>
    <w:rsid w:val="00802483"/>
    <w:rsid w:val="008128BF"/>
    <w:rsid w:val="008130F9"/>
    <w:rsid w:val="0082395E"/>
    <w:rsid w:val="00840013"/>
    <w:rsid w:val="00847C11"/>
    <w:rsid w:val="00871386"/>
    <w:rsid w:val="0087152B"/>
    <w:rsid w:val="008D1013"/>
    <w:rsid w:val="008F4802"/>
    <w:rsid w:val="0091736B"/>
    <w:rsid w:val="009602D5"/>
    <w:rsid w:val="0096630B"/>
    <w:rsid w:val="009724D2"/>
    <w:rsid w:val="00975C52"/>
    <w:rsid w:val="00A26B02"/>
    <w:rsid w:val="00A32230"/>
    <w:rsid w:val="00A50918"/>
    <w:rsid w:val="00A7081F"/>
    <w:rsid w:val="00A911C1"/>
    <w:rsid w:val="00AC0D1D"/>
    <w:rsid w:val="00B12932"/>
    <w:rsid w:val="00B16434"/>
    <w:rsid w:val="00B276D6"/>
    <w:rsid w:val="00B31599"/>
    <w:rsid w:val="00B65DB8"/>
    <w:rsid w:val="00BB1A0E"/>
    <w:rsid w:val="00BB64DF"/>
    <w:rsid w:val="00BD1D32"/>
    <w:rsid w:val="00C105B9"/>
    <w:rsid w:val="00C16B7E"/>
    <w:rsid w:val="00C306CA"/>
    <w:rsid w:val="00C415A2"/>
    <w:rsid w:val="00C97213"/>
    <w:rsid w:val="00CA1073"/>
    <w:rsid w:val="00CB3821"/>
    <w:rsid w:val="00CC1324"/>
    <w:rsid w:val="00CC2926"/>
    <w:rsid w:val="00CD0BF7"/>
    <w:rsid w:val="00D30085"/>
    <w:rsid w:val="00D77F22"/>
    <w:rsid w:val="00D83E68"/>
    <w:rsid w:val="00D857A1"/>
    <w:rsid w:val="00D90DDF"/>
    <w:rsid w:val="00DA4940"/>
    <w:rsid w:val="00E24FEC"/>
    <w:rsid w:val="00E3012E"/>
    <w:rsid w:val="00E843F6"/>
    <w:rsid w:val="00ED7E50"/>
    <w:rsid w:val="00EF1407"/>
    <w:rsid w:val="00F10EC9"/>
    <w:rsid w:val="00F162BA"/>
    <w:rsid w:val="00F41728"/>
    <w:rsid w:val="00F63DCA"/>
    <w:rsid w:val="00F761BF"/>
    <w:rsid w:val="00F8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іца"/>
    <w:basedOn w:val="a"/>
    <w:link w:val="a4"/>
    <w:autoRedefine/>
    <w:qFormat/>
    <w:rsid w:val="00840013"/>
    <w:pPr>
      <w:autoSpaceDE w:val="0"/>
      <w:autoSpaceDN w:val="0"/>
      <w:adjustRightInd w:val="0"/>
      <w:spacing w:before="240" w:after="240" w:line="360" w:lineRule="exact"/>
    </w:pPr>
    <w:rPr>
      <w:rFonts w:ascii="Times New Roman" w:hAnsi="Times New Roman" w:cs="Times New Roman"/>
      <w:sz w:val="28"/>
      <w:szCs w:val="28"/>
      <w:lang w:val="be-BY"/>
    </w:rPr>
  </w:style>
  <w:style w:type="character" w:customStyle="1" w:styleId="a4">
    <w:name w:val="Табліца Знак"/>
    <w:basedOn w:val="a0"/>
    <w:link w:val="a3"/>
    <w:rsid w:val="00840013"/>
    <w:rPr>
      <w:rFonts w:ascii="Times New Roman" w:hAnsi="Times New Roman" w:cs="Times New Roman"/>
      <w:sz w:val="28"/>
      <w:szCs w:val="28"/>
      <w:lang w:val="be-BY"/>
    </w:rPr>
  </w:style>
  <w:style w:type="paragraph" w:styleId="a5">
    <w:name w:val="No Spacing"/>
    <w:uiPriority w:val="1"/>
    <w:qFormat/>
    <w:rsid w:val="00C306CA"/>
    <w:pPr>
      <w:spacing w:after="0" w:line="240" w:lineRule="auto"/>
      <w:ind w:firstLine="567"/>
      <w:jc w:val="both"/>
    </w:pPr>
  </w:style>
  <w:style w:type="paragraph" w:styleId="a6">
    <w:name w:val="header"/>
    <w:basedOn w:val="a"/>
    <w:link w:val="a7"/>
    <w:uiPriority w:val="99"/>
    <w:unhideWhenUsed/>
    <w:rsid w:val="00C306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06CA"/>
  </w:style>
  <w:style w:type="paragraph" w:styleId="a8">
    <w:name w:val="footer"/>
    <w:basedOn w:val="a"/>
    <w:link w:val="a9"/>
    <w:uiPriority w:val="99"/>
    <w:unhideWhenUsed/>
    <w:rsid w:val="00C306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0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іца"/>
    <w:basedOn w:val="a"/>
    <w:link w:val="a4"/>
    <w:autoRedefine/>
    <w:qFormat/>
    <w:rsid w:val="00840013"/>
    <w:pPr>
      <w:autoSpaceDE w:val="0"/>
      <w:autoSpaceDN w:val="0"/>
      <w:adjustRightInd w:val="0"/>
      <w:spacing w:before="240" w:after="240" w:line="360" w:lineRule="exact"/>
    </w:pPr>
    <w:rPr>
      <w:rFonts w:ascii="Times New Roman" w:hAnsi="Times New Roman" w:cs="Times New Roman"/>
      <w:sz w:val="28"/>
      <w:szCs w:val="28"/>
      <w:lang w:val="be-BY"/>
    </w:rPr>
  </w:style>
  <w:style w:type="character" w:customStyle="1" w:styleId="a4">
    <w:name w:val="Табліца Знак"/>
    <w:basedOn w:val="a0"/>
    <w:link w:val="a3"/>
    <w:rsid w:val="00840013"/>
    <w:rPr>
      <w:rFonts w:ascii="Times New Roman" w:hAnsi="Times New Roman" w:cs="Times New Roman"/>
      <w:sz w:val="28"/>
      <w:szCs w:val="28"/>
      <w:lang w:val="be-BY"/>
    </w:rPr>
  </w:style>
  <w:style w:type="paragraph" w:styleId="a5">
    <w:name w:val="No Spacing"/>
    <w:uiPriority w:val="1"/>
    <w:qFormat/>
    <w:rsid w:val="00C306CA"/>
    <w:pPr>
      <w:spacing w:after="0" w:line="240" w:lineRule="auto"/>
      <w:ind w:firstLine="567"/>
      <w:jc w:val="both"/>
    </w:pPr>
  </w:style>
  <w:style w:type="paragraph" w:styleId="a6">
    <w:name w:val="header"/>
    <w:basedOn w:val="a"/>
    <w:link w:val="a7"/>
    <w:uiPriority w:val="99"/>
    <w:unhideWhenUsed/>
    <w:rsid w:val="00C306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06CA"/>
  </w:style>
  <w:style w:type="paragraph" w:styleId="a8">
    <w:name w:val="footer"/>
    <w:basedOn w:val="a"/>
    <w:link w:val="a9"/>
    <w:uiPriority w:val="99"/>
    <w:unhideWhenUsed/>
    <w:rsid w:val="00C306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2018-12-12T10:50:00Z</dcterms:created>
  <dcterms:modified xsi:type="dcterms:W3CDTF">2018-12-12T10:50:00Z</dcterms:modified>
</cp:coreProperties>
</file>